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C4E6D" w14:textId="77777777" w:rsidR="00F775BA" w:rsidRPr="00143CA4" w:rsidRDefault="00F775BA" w:rsidP="00143CA4">
      <w:pPr>
        <w:spacing w:line="360" w:lineRule="auto"/>
        <w:jc w:val="center"/>
        <w:outlineLvl w:val="0"/>
        <w:rPr>
          <w:sz w:val="28"/>
          <w:szCs w:val="28"/>
        </w:rPr>
      </w:pPr>
      <w:r w:rsidRPr="00143CA4">
        <w:rPr>
          <w:sz w:val="28"/>
          <w:szCs w:val="28"/>
        </w:rPr>
        <w:t>МИНИСТЕРСТВО НАУКИ И ВЫСШЕГО ОБРАЗОВАНИЯ РОССИЙСКОЙ ФЕДЕРАЦИИ</w:t>
      </w:r>
    </w:p>
    <w:p w14:paraId="5D498210" w14:textId="77777777" w:rsidR="00F775BA" w:rsidRPr="00143CA4" w:rsidRDefault="00F775BA" w:rsidP="00143CA4">
      <w:pPr>
        <w:spacing w:line="360" w:lineRule="auto"/>
        <w:jc w:val="center"/>
        <w:rPr>
          <w:sz w:val="28"/>
          <w:szCs w:val="28"/>
        </w:rPr>
      </w:pPr>
      <w:r w:rsidRPr="00143CA4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680F912D" w14:textId="77777777" w:rsidR="00F775BA" w:rsidRPr="00143CA4" w:rsidRDefault="00F775BA" w:rsidP="00143CA4">
      <w:pPr>
        <w:spacing w:line="360" w:lineRule="auto"/>
        <w:jc w:val="center"/>
        <w:rPr>
          <w:sz w:val="28"/>
          <w:szCs w:val="28"/>
        </w:rPr>
      </w:pPr>
      <w:r w:rsidRPr="00143CA4">
        <w:rPr>
          <w:sz w:val="28"/>
          <w:szCs w:val="28"/>
        </w:rPr>
        <w:t xml:space="preserve">высшего образования </w:t>
      </w:r>
    </w:p>
    <w:p w14:paraId="384164BB" w14:textId="77777777" w:rsidR="00F775BA" w:rsidRPr="00143CA4" w:rsidRDefault="00F775BA" w:rsidP="00143CA4">
      <w:pPr>
        <w:spacing w:line="360" w:lineRule="auto"/>
        <w:jc w:val="center"/>
        <w:rPr>
          <w:sz w:val="28"/>
          <w:szCs w:val="28"/>
        </w:rPr>
      </w:pPr>
      <w:r w:rsidRPr="00143CA4">
        <w:rPr>
          <w:sz w:val="28"/>
          <w:szCs w:val="28"/>
        </w:rPr>
        <w:t>«Забайкальский государственный университет»</w:t>
      </w:r>
    </w:p>
    <w:p w14:paraId="3FC23DAA" w14:textId="77777777" w:rsidR="00F775BA" w:rsidRPr="00143CA4" w:rsidRDefault="00F775BA" w:rsidP="00143CA4">
      <w:pPr>
        <w:spacing w:line="360" w:lineRule="auto"/>
        <w:jc w:val="center"/>
        <w:outlineLvl w:val="0"/>
        <w:rPr>
          <w:sz w:val="28"/>
          <w:szCs w:val="28"/>
        </w:rPr>
      </w:pPr>
      <w:r w:rsidRPr="00143CA4">
        <w:rPr>
          <w:sz w:val="28"/>
          <w:szCs w:val="28"/>
        </w:rPr>
        <w:t>(ФГБОУ ВО «</w:t>
      </w:r>
      <w:proofErr w:type="spellStart"/>
      <w:r w:rsidRPr="00143CA4">
        <w:rPr>
          <w:sz w:val="28"/>
          <w:szCs w:val="28"/>
        </w:rPr>
        <w:t>ЗабГУ</w:t>
      </w:r>
      <w:proofErr w:type="spellEnd"/>
      <w:r w:rsidRPr="00143CA4">
        <w:rPr>
          <w:sz w:val="28"/>
          <w:szCs w:val="28"/>
        </w:rPr>
        <w:t>»)</w:t>
      </w:r>
    </w:p>
    <w:p w14:paraId="19C47388" w14:textId="77777777" w:rsidR="00255CAF" w:rsidRPr="00143CA4" w:rsidRDefault="00255CAF" w:rsidP="00143CA4">
      <w:pPr>
        <w:spacing w:line="360" w:lineRule="auto"/>
        <w:rPr>
          <w:sz w:val="28"/>
          <w:szCs w:val="28"/>
        </w:rPr>
      </w:pPr>
    </w:p>
    <w:p w14:paraId="2090FAE8" w14:textId="77777777" w:rsidR="00F775BA" w:rsidRPr="00143CA4" w:rsidRDefault="00F775BA" w:rsidP="00143CA4">
      <w:pPr>
        <w:spacing w:line="360" w:lineRule="auto"/>
        <w:rPr>
          <w:sz w:val="28"/>
          <w:szCs w:val="28"/>
        </w:rPr>
      </w:pPr>
      <w:r w:rsidRPr="00143CA4">
        <w:rPr>
          <w:sz w:val="28"/>
          <w:szCs w:val="28"/>
        </w:rPr>
        <w:t>Фа</w:t>
      </w:r>
      <w:r w:rsidR="006D120B" w:rsidRPr="00143CA4">
        <w:rPr>
          <w:sz w:val="28"/>
          <w:szCs w:val="28"/>
        </w:rPr>
        <w:t>культет Энергетический</w:t>
      </w:r>
    </w:p>
    <w:p w14:paraId="74F6493B" w14:textId="77777777" w:rsidR="00F775BA" w:rsidRPr="00143CA4" w:rsidRDefault="00F775BA" w:rsidP="00143CA4">
      <w:pPr>
        <w:spacing w:line="360" w:lineRule="auto"/>
        <w:rPr>
          <w:sz w:val="28"/>
          <w:szCs w:val="28"/>
        </w:rPr>
      </w:pPr>
      <w:r w:rsidRPr="00143CA4">
        <w:rPr>
          <w:sz w:val="28"/>
          <w:szCs w:val="28"/>
        </w:rPr>
        <w:t>Кафедра «</w:t>
      </w:r>
      <w:r w:rsidR="006D120B" w:rsidRPr="00143CA4">
        <w:rPr>
          <w:sz w:val="28"/>
          <w:szCs w:val="28"/>
        </w:rPr>
        <w:t>Энергетики</w:t>
      </w:r>
      <w:r w:rsidRPr="00143CA4">
        <w:rPr>
          <w:sz w:val="28"/>
          <w:szCs w:val="28"/>
        </w:rPr>
        <w:t>»</w:t>
      </w:r>
    </w:p>
    <w:p w14:paraId="27644A0E" w14:textId="77777777" w:rsidR="00AB52D5" w:rsidRPr="00143CA4" w:rsidRDefault="00AB52D5" w:rsidP="00143CA4">
      <w:pPr>
        <w:spacing w:line="360" w:lineRule="auto"/>
        <w:jc w:val="center"/>
        <w:outlineLvl w:val="0"/>
        <w:rPr>
          <w:sz w:val="28"/>
          <w:szCs w:val="28"/>
        </w:rPr>
      </w:pPr>
    </w:p>
    <w:p w14:paraId="4D79CB09" w14:textId="77777777" w:rsidR="006D120B" w:rsidRPr="00143CA4" w:rsidRDefault="006D120B" w:rsidP="00143CA4">
      <w:pPr>
        <w:spacing w:line="360" w:lineRule="auto"/>
        <w:jc w:val="center"/>
        <w:outlineLvl w:val="0"/>
        <w:rPr>
          <w:sz w:val="28"/>
          <w:szCs w:val="28"/>
        </w:rPr>
      </w:pPr>
    </w:p>
    <w:p w14:paraId="546EEAD7" w14:textId="77777777" w:rsidR="002C30C8" w:rsidRPr="00143CA4" w:rsidRDefault="002C30C8" w:rsidP="00143CA4">
      <w:pPr>
        <w:spacing w:line="360" w:lineRule="auto"/>
        <w:jc w:val="center"/>
        <w:outlineLvl w:val="0"/>
        <w:rPr>
          <w:sz w:val="28"/>
          <w:szCs w:val="28"/>
        </w:rPr>
      </w:pPr>
    </w:p>
    <w:p w14:paraId="3E341A64" w14:textId="77777777" w:rsidR="00CD2DFC" w:rsidRPr="00143CA4" w:rsidRDefault="00CD2DFC" w:rsidP="00143CA4">
      <w:pPr>
        <w:tabs>
          <w:tab w:val="left" w:pos="3960"/>
        </w:tabs>
        <w:spacing w:line="360" w:lineRule="auto"/>
        <w:jc w:val="center"/>
        <w:outlineLvl w:val="0"/>
        <w:rPr>
          <w:b/>
          <w:spacing w:val="24"/>
          <w:sz w:val="28"/>
          <w:szCs w:val="28"/>
        </w:rPr>
      </w:pPr>
      <w:r w:rsidRPr="00143CA4">
        <w:rPr>
          <w:b/>
          <w:spacing w:val="24"/>
          <w:sz w:val="28"/>
          <w:szCs w:val="28"/>
        </w:rPr>
        <w:t>УЧЕБНЫЕ МАТЕРИАЛЫ</w:t>
      </w:r>
    </w:p>
    <w:p w14:paraId="6FE53176" w14:textId="77777777" w:rsidR="00CD2DFC" w:rsidRPr="00143CA4" w:rsidRDefault="00CD2DFC" w:rsidP="00143CA4">
      <w:pPr>
        <w:spacing w:line="360" w:lineRule="auto"/>
        <w:jc w:val="center"/>
        <w:outlineLvl w:val="0"/>
        <w:rPr>
          <w:sz w:val="28"/>
          <w:szCs w:val="28"/>
        </w:rPr>
      </w:pPr>
      <w:r w:rsidRPr="00143CA4">
        <w:rPr>
          <w:b/>
          <w:spacing w:val="24"/>
          <w:sz w:val="28"/>
          <w:szCs w:val="28"/>
        </w:rPr>
        <w:t>для студентов заочной формы обучения</w:t>
      </w:r>
    </w:p>
    <w:p w14:paraId="46A7727B" w14:textId="77777777" w:rsidR="00CD2DFC" w:rsidRPr="00143CA4" w:rsidRDefault="0096410F" w:rsidP="00143CA4">
      <w:pPr>
        <w:spacing w:line="360" w:lineRule="auto"/>
        <w:jc w:val="center"/>
        <w:outlineLvl w:val="0"/>
        <w:rPr>
          <w:i/>
          <w:sz w:val="28"/>
          <w:szCs w:val="28"/>
        </w:rPr>
      </w:pPr>
      <w:r w:rsidRPr="00143CA4">
        <w:rPr>
          <w:i/>
          <w:sz w:val="28"/>
          <w:szCs w:val="28"/>
        </w:rPr>
        <w:t>(с полным сроком обучения)</w:t>
      </w:r>
    </w:p>
    <w:p w14:paraId="20DFA0D7" w14:textId="77777777" w:rsidR="0096410F" w:rsidRPr="00143CA4" w:rsidRDefault="0096410F" w:rsidP="00143CA4">
      <w:pPr>
        <w:spacing w:line="360" w:lineRule="auto"/>
        <w:jc w:val="center"/>
        <w:rPr>
          <w:sz w:val="28"/>
          <w:szCs w:val="28"/>
        </w:rPr>
      </w:pPr>
    </w:p>
    <w:p w14:paraId="3E2A2EDF" w14:textId="77777777" w:rsidR="0096410F" w:rsidRPr="00143CA4" w:rsidRDefault="0096410F" w:rsidP="00143CA4">
      <w:pPr>
        <w:spacing w:line="360" w:lineRule="auto"/>
        <w:jc w:val="center"/>
        <w:rPr>
          <w:sz w:val="28"/>
          <w:szCs w:val="28"/>
        </w:rPr>
      </w:pPr>
    </w:p>
    <w:p w14:paraId="735507E3" w14:textId="539A132D" w:rsidR="007A3D91" w:rsidRPr="00143CA4" w:rsidRDefault="00CD2DFC" w:rsidP="00143CA4">
      <w:pPr>
        <w:spacing w:line="360" w:lineRule="auto"/>
        <w:jc w:val="center"/>
        <w:rPr>
          <w:sz w:val="28"/>
          <w:szCs w:val="28"/>
        </w:rPr>
      </w:pPr>
      <w:r w:rsidRPr="00143CA4">
        <w:rPr>
          <w:sz w:val="28"/>
          <w:szCs w:val="28"/>
        </w:rPr>
        <w:t>по</w:t>
      </w:r>
      <w:r w:rsidR="007A3D91" w:rsidRPr="00143CA4">
        <w:rPr>
          <w:sz w:val="28"/>
          <w:szCs w:val="28"/>
        </w:rPr>
        <w:t xml:space="preserve"> дисциплине «</w:t>
      </w:r>
      <w:r w:rsidR="00206E7C" w:rsidRPr="00143CA4">
        <w:rPr>
          <w:sz w:val="28"/>
          <w:szCs w:val="28"/>
        </w:rPr>
        <w:t>Б1.</w:t>
      </w:r>
      <w:r w:rsidR="0048758C" w:rsidRPr="00143CA4">
        <w:rPr>
          <w:sz w:val="28"/>
          <w:szCs w:val="28"/>
        </w:rPr>
        <w:t>В</w:t>
      </w:r>
      <w:r w:rsidR="00206E7C" w:rsidRPr="00143CA4">
        <w:rPr>
          <w:sz w:val="28"/>
          <w:szCs w:val="28"/>
        </w:rPr>
        <w:t>.</w:t>
      </w:r>
      <w:r w:rsidR="0048758C" w:rsidRPr="00143CA4">
        <w:rPr>
          <w:sz w:val="28"/>
          <w:szCs w:val="28"/>
        </w:rPr>
        <w:t>01</w:t>
      </w:r>
      <w:r w:rsidR="00206E7C" w:rsidRPr="00143CA4">
        <w:rPr>
          <w:sz w:val="28"/>
          <w:szCs w:val="28"/>
        </w:rPr>
        <w:t xml:space="preserve"> </w:t>
      </w:r>
      <w:r w:rsidR="008F3C77" w:rsidRPr="00143CA4">
        <w:rPr>
          <w:sz w:val="28"/>
          <w:szCs w:val="28"/>
        </w:rPr>
        <w:t>–</w:t>
      </w:r>
      <w:r w:rsidR="00BD258F" w:rsidRPr="00143CA4">
        <w:rPr>
          <w:sz w:val="28"/>
          <w:szCs w:val="28"/>
        </w:rPr>
        <w:t xml:space="preserve"> </w:t>
      </w:r>
      <w:r w:rsidR="0048758C" w:rsidRPr="00143CA4">
        <w:rPr>
          <w:sz w:val="28"/>
          <w:szCs w:val="28"/>
        </w:rPr>
        <w:t>Введение в профессиональную деятельность</w:t>
      </w:r>
      <w:r w:rsidR="007A3D91" w:rsidRPr="00143CA4">
        <w:rPr>
          <w:sz w:val="28"/>
          <w:szCs w:val="28"/>
        </w:rPr>
        <w:t>»</w:t>
      </w:r>
    </w:p>
    <w:p w14:paraId="201C785E" w14:textId="77777777" w:rsidR="00CD2DFC" w:rsidRPr="00143CA4" w:rsidRDefault="00CD2DFC" w:rsidP="00143CA4">
      <w:pPr>
        <w:spacing w:line="360" w:lineRule="auto"/>
        <w:jc w:val="center"/>
        <w:rPr>
          <w:sz w:val="28"/>
          <w:szCs w:val="28"/>
          <w:vertAlign w:val="superscript"/>
        </w:rPr>
      </w:pPr>
      <w:r w:rsidRPr="00143CA4">
        <w:rPr>
          <w:sz w:val="28"/>
          <w:szCs w:val="28"/>
          <w:vertAlign w:val="superscript"/>
        </w:rPr>
        <w:t>наименование дисциплины (модуля)</w:t>
      </w:r>
    </w:p>
    <w:p w14:paraId="7F426D02" w14:textId="77777777" w:rsidR="00CD2DFC" w:rsidRPr="00143CA4" w:rsidRDefault="00CD2DFC" w:rsidP="00143CA4">
      <w:pPr>
        <w:spacing w:line="360" w:lineRule="auto"/>
        <w:jc w:val="center"/>
        <w:rPr>
          <w:sz w:val="28"/>
          <w:szCs w:val="28"/>
        </w:rPr>
      </w:pPr>
    </w:p>
    <w:p w14:paraId="325CF524" w14:textId="77777777" w:rsidR="006D120B" w:rsidRPr="00143CA4" w:rsidRDefault="008366E3" w:rsidP="00143CA4">
      <w:pPr>
        <w:spacing w:line="360" w:lineRule="auto"/>
        <w:jc w:val="center"/>
        <w:rPr>
          <w:sz w:val="28"/>
          <w:szCs w:val="28"/>
        </w:rPr>
      </w:pPr>
      <w:r w:rsidRPr="00143CA4">
        <w:rPr>
          <w:sz w:val="28"/>
          <w:szCs w:val="28"/>
        </w:rPr>
        <w:t xml:space="preserve">для </w:t>
      </w:r>
      <w:r w:rsidR="00CD2DFC" w:rsidRPr="00143CA4">
        <w:rPr>
          <w:sz w:val="28"/>
          <w:szCs w:val="28"/>
        </w:rPr>
        <w:t xml:space="preserve">направления подготовки (специальности) </w:t>
      </w:r>
    </w:p>
    <w:p w14:paraId="34A48885" w14:textId="6A748999" w:rsidR="0048758C" w:rsidRPr="00143CA4" w:rsidRDefault="0048758C" w:rsidP="00143CA4">
      <w:pPr>
        <w:spacing w:line="360" w:lineRule="auto"/>
        <w:jc w:val="center"/>
        <w:rPr>
          <w:sz w:val="28"/>
          <w:szCs w:val="28"/>
        </w:rPr>
      </w:pPr>
      <w:r w:rsidRPr="00143CA4">
        <w:rPr>
          <w:sz w:val="28"/>
          <w:szCs w:val="28"/>
        </w:rPr>
        <w:t xml:space="preserve">13.03.01 </w:t>
      </w:r>
      <w:r w:rsidR="008F3C77" w:rsidRPr="00143CA4">
        <w:rPr>
          <w:sz w:val="28"/>
          <w:szCs w:val="28"/>
        </w:rPr>
        <w:t xml:space="preserve">– </w:t>
      </w:r>
      <w:r w:rsidRPr="00143CA4">
        <w:rPr>
          <w:sz w:val="28"/>
          <w:szCs w:val="28"/>
        </w:rPr>
        <w:t>Теплоэнергетика и теплотехника</w:t>
      </w:r>
    </w:p>
    <w:p w14:paraId="33353308" w14:textId="2166C211" w:rsidR="00BD258F" w:rsidRPr="00143CA4" w:rsidRDefault="009E407A" w:rsidP="00143CA4">
      <w:pPr>
        <w:spacing w:line="360" w:lineRule="auto"/>
        <w:jc w:val="center"/>
        <w:rPr>
          <w:sz w:val="28"/>
          <w:szCs w:val="28"/>
        </w:rPr>
      </w:pPr>
      <w:r w:rsidRPr="00143CA4">
        <w:rPr>
          <w:sz w:val="28"/>
          <w:szCs w:val="28"/>
        </w:rPr>
        <w:t>13.03</w:t>
      </w:r>
      <w:r w:rsidR="00BD258F" w:rsidRPr="00143CA4">
        <w:rPr>
          <w:sz w:val="28"/>
          <w:szCs w:val="28"/>
        </w:rPr>
        <w:t>.02</w:t>
      </w:r>
      <w:r w:rsidR="008F3C77" w:rsidRPr="00143CA4">
        <w:rPr>
          <w:sz w:val="28"/>
          <w:szCs w:val="28"/>
        </w:rPr>
        <w:t xml:space="preserve"> –</w:t>
      </w:r>
      <w:r w:rsidR="00BD258F" w:rsidRPr="00143CA4">
        <w:rPr>
          <w:sz w:val="28"/>
          <w:szCs w:val="28"/>
        </w:rPr>
        <w:t xml:space="preserve"> Электроэнергетика и электротехника</w:t>
      </w:r>
    </w:p>
    <w:p w14:paraId="1AF3824A" w14:textId="77777777" w:rsidR="00A316A8" w:rsidRPr="00143CA4" w:rsidRDefault="00A316A8" w:rsidP="00143CA4">
      <w:pPr>
        <w:spacing w:line="360" w:lineRule="auto"/>
        <w:jc w:val="center"/>
        <w:rPr>
          <w:sz w:val="28"/>
          <w:szCs w:val="28"/>
          <w:vertAlign w:val="superscript"/>
        </w:rPr>
      </w:pPr>
      <w:r w:rsidRPr="00143CA4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14:paraId="0ADA1632" w14:textId="77777777" w:rsidR="00A316A8" w:rsidRPr="00143CA4" w:rsidRDefault="00A316A8" w:rsidP="00143CA4">
      <w:pPr>
        <w:spacing w:line="360" w:lineRule="auto"/>
        <w:jc w:val="both"/>
        <w:outlineLvl w:val="0"/>
        <w:rPr>
          <w:sz w:val="28"/>
          <w:szCs w:val="28"/>
        </w:rPr>
      </w:pPr>
    </w:p>
    <w:p w14:paraId="6B923050" w14:textId="77777777" w:rsidR="00255CAF" w:rsidRPr="00143CA4" w:rsidRDefault="00255CAF" w:rsidP="00143CA4">
      <w:pPr>
        <w:spacing w:line="360" w:lineRule="auto"/>
        <w:ind w:firstLine="567"/>
        <w:rPr>
          <w:sz w:val="28"/>
          <w:szCs w:val="28"/>
        </w:rPr>
      </w:pPr>
    </w:p>
    <w:p w14:paraId="62545716" w14:textId="7F413306" w:rsidR="00A316A8" w:rsidRPr="00143CA4" w:rsidRDefault="00A316A8" w:rsidP="00143CA4">
      <w:pPr>
        <w:spacing w:line="360" w:lineRule="auto"/>
        <w:ind w:firstLine="567"/>
        <w:rPr>
          <w:sz w:val="28"/>
          <w:szCs w:val="28"/>
        </w:rPr>
      </w:pPr>
      <w:r w:rsidRPr="00143CA4">
        <w:rPr>
          <w:sz w:val="28"/>
          <w:szCs w:val="28"/>
        </w:rPr>
        <w:t>Общая трудоемкость дисциплины (модуля)</w:t>
      </w:r>
      <w:r w:rsidR="00BD258F" w:rsidRPr="00143CA4">
        <w:rPr>
          <w:sz w:val="28"/>
          <w:szCs w:val="28"/>
        </w:rPr>
        <w:t xml:space="preserve"> – </w:t>
      </w:r>
      <w:r w:rsidR="0048758C" w:rsidRPr="00143CA4">
        <w:rPr>
          <w:sz w:val="28"/>
          <w:szCs w:val="28"/>
        </w:rPr>
        <w:t>3</w:t>
      </w:r>
      <w:r w:rsidR="00A7767A" w:rsidRPr="00143CA4">
        <w:rPr>
          <w:sz w:val="28"/>
          <w:szCs w:val="28"/>
        </w:rPr>
        <w:t xml:space="preserve"> зачетных единиц.</w:t>
      </w:r>
    </w:p>
    <w:p w14:paraId="589DC1BB" w14:textId="06BF727D" w:rsidR="00A7767A" w:rsidRPr="00143CA4" w:rsidRDefault="00A7767A" w:rsidP="00143CA4">
      <w:pPr>
        <w:spacing w:line="360" w:lineRule="auto"/>
        <w:ind w:firstLine="567"/>
        <w:rPr>
          <w:sz w:val="28"/>
          <w:szCs w:val="28"/>
        </w:rPr>
      </w:pPr>
      <w:r w:rsidRPr="00143CA4">
        <w:rPr>
          <w:sz w:val="28"/>
          <w:szCs w:val="28"/>
        </w:rPr>
        <w:t xml:space="preserve">Форма текущего контроля </w:t>
      </w:r>
      <w:r w:rsidR="00255CAF" w:rsidRPr="00143CA4">
        <w:rPr>
          <w:sz w:val="28"/>
          <w:szCs w:val="28"/>
        </w:rPr>
        <w:t xml:space="preserve">в семестре – </w:t>
      </w:r>
      <w:r w:rsidR="0048758C" w:rsidRPr="00143CA4">
        <w:rPr>
          <w:sz w:val="28"/>
          <w:szCs w:val="28"/>
        </w:rPr>
        <w:t>реферат</w:t>
      </w:r>
      <w:r w:rsidR="006D120B" w:rsidRPr="00143CA4">
        <w:rPr>
          <w:sz w:val="28"/>
          <w:szCs w:val="28"/>
        </w:rPr>
        <w:t>.</w:t>
      </w:r>
    </w:p>
    <w:p w14:paraId="371DFB80" w14:textId="77777777" w:rsidR="00A7767A" w:rsidRPr="00143CA4" w:rsidRDefault="00A7767A" w:rsidP="00143CA4">
      <w:pPr>
        <w:spacing w:line="360" w:lineRule="auto"/>
        <w:ind w:firstLine="567"/>
        <w:rPr>
          <w:sz w:val="28"/>
          <w:szCs w:val="28"/>
        </w:rPr>
      </w:pPr>
      <w:r w:rsidRPr="00143CA4">
        <w:rPr>
          <w:sz w:val="28"/>
          <w:szCs w:val="28"/>
        </w:rPr>
        <w:t>Курсовая работа (к</w:t>
      </w:r>
      <w:r w:rsidR="006D120B" w:rsidRPr="00143CA4">
        <w:rPr>
          <w:sz w:val="28"/>
          <w:szCs w:val="28"/>
        </w:rPr>
        <w:t xml:space="preserve">урсовой проект) (КР, КП) – </w:t>
      </w:r>
      <w:r w:rsidRPr="00143CA4">
        <w:rPr>
          <w:sz w:val="28"/>
          <w:szCs w:val="28"/>
        </w:rPr>
        <w:t>нет.</w:t>
      </w:r>
    </w:p>
    <w:p w14:paraId="14462BCE" w14:textId="1A6BCB9C" w:rsidR="00015B89" w:rsidRPr="00143CA4" w:rsidRDefault="0096410F" w:rsidP="00143CA4">
      <w:pPr>
        <w:spacing w:line="360" w:lineRule="auto"/>
        <w:ind w:firstLine="567"/>
        <w:rPr>
          <w:sz w:val="28"/>
          <w:szCs w:val="28"/>
        </w:rPr>
      </w:pPr>
      <w:r w:rsidRPr="00143CA4">
        <w:rPr>
          <w:sz w:val="28"/>
          <w:szCs w:val="28"/>
        </w:rPr>
        <w:t>Форма промежуточного контроля в</w:t>
      </w:r>
      <w:r w:rsidR="00BD258F" w:rsidRPr="00143CA4">
        <w:rPr>
          <w:sz w:val="28"/>
          <w:szCs w:val="28"/>
        </w:rPr>
        <w:t xml:space="preserve"> </w:t>
      </w:r>
      <w:r w:rsidR="0048758C" w:rsidRPr="00143CA4">
        <w:rPr>
          <w:sz w:val="28"/>
          <w:szCs w:val="28"/>
        </w:rPr>
        <w:t>1</w:t>
      </w:r>
      <w:r w:rsidRPr="00143CA4">
        <w:rPr>
          <w:sz w:val="28"/>
          <w:szCs w:val="28"/>
        </w:rPr>
        <w:t xml:space="preserve"> семестре</w:t>
      </w:r>
      <w:r w:rsidR="00A7767A" w:rsidRPr="00143CA4">
        <w:rPr>
          <w:sz w:val="28"/>
          <w:szCs w:val="28"/>
        </w:rPr>
        <w:t xml:space="preserve"> – зачет</w:t>
      </w:r>
      <w:r w:rsidR="006D120B" w:rsidRPr="00143CA4">
        <w:rPr>
          <w:sz w:val="28"/>
          <w:szCs w:val="28"/>
        </w:rPr>
        <w:t>.</w:t>
      </w:r>
    </w:p>
    <w:p w14:paraId="3E5E8805" w14:textId="77777777" w:rsidR="00DE1292" w:rsidRPr="00143CA4" w:rsidRDefault="00A316A8" w:rsidP="00143CA4">
      <w:pPr>
        <w:spacing w:line="360" w:lineRule="auto"/>
        <w:jc w:val="center"/>
        <w:rPr>
          <w:b/>
          <w:sz w:val="28"/>
          <w:szCs w:val="28"/>
        </w:rPr>
      </w:pPr>
      <w:r w:rsidRPr="00143CA4">
        <w:rPr>
          <w:b/>
          <w:sz w:val="28"/>
          <w:szCs w:val="28"/>
        </w:rPr>
        <w:br w:type="page"/>
      </w:r>
      <w:r w:rsidR="00DE1292" w:rsidRPr="00143CA4">
        <w:rPr>
          <w:b/>
          <w:sz w:val="28"/>
          <w:szCs w:val="28"/>
        </w:rPr>
        <w:lastRenderedPageBreak/>
        <w:t>Краткое содержание курса</w:t>
      </w:r>
    </w:p>
    <w:p w14:paraId="4B950913" w14:textId="578E3B3D" w:rsidR="00BB7B18" w:rsidRPr="00143CA4" w:rsidRDefault="004A4887" w:rsidP="00143CA4">
      <w:pPr>
        <w:spacing w:line="360" w:lineRule="auto"/>
        <w:ind w:firstLine="708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Цель изучения дисциплины</w:t>
      </w:r>
      <w:proofErr w:type="gramStart"/>
      <w:r w:rsidRPr="00143CA4">
        <w:rPr>
          <w:sz w:val="28"/>
          <w:szCs w:val="28"/>
        </w:rPr>
        <w:t>:</w:t>
      </w:r>
      <w:r w:rsidR="006109BE" w:rsidRPr="00143CA4">
        <w:rPr>
          <w:sz w:val="28"/>
          <w:szCs w:val="28"/>
        </w:rPr>
        <w:t xml:space="preserve"> Дать</w:t>
      </w:r>
      <w:proofErr w:type="gramEnd"/>
      <w:r w:rsidR="006109BE" w:rsidRPr="00143CA4">
        <w:rPr>
          <w:sz w:val="28"/>
          <w:szCs w:val="28"/>
        </w:rPr>
        <w:t xml:space="preserve"> первые представления о профессии и будущей специальности, показать роль теплоэнергетики и электроэнергетики в обеспечении страны электрической и тепловой энергией.</w:t>
      </w:r>
    </w:p>
    <w:p w14:paraId="599ED4F4" w14:textId="7E2FBDEB" w:rsidR="000F2DD5" w:rsidRPr="00143CA4" w:rsidRDefault="004A4887" w:rsidP="00143CA4">
      <w:pPr>
        <w:spacing w:line="360" w:lineRule="auto"/>
        <w:ind w:firstLine="708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Задачи изучения дисциплины</w:t>
      </w:r>
      <w:proofErr w:type="gramStart"/>
      <w:r w:rsidRPr="00143CA4">
        <w:rPr>
          <w:sz w:val="28"/>
          <w:szCs w:val="28"/>
        </w:rPr>
        <w:t>:</w:t>
      </w:r>
      <w:r w:rsidR="006109BE" w:rsidRPr="00143CA4">
        <w:rPr>
          <w:sz w:val="28"/>
          <w:szCs w:val="28"/>
        </w:rPr>
        <w:t xml:space="preserve"> Познакомить</w:t>
      </w:r>
      <w:proofErr w:type="gramEnd"/>
      <w:r w:rsidR="006109BE" w:rsidRPr="00143CA4">
        <w:rPr>
          <w:sz w:val="28"/>
          <w:szCs w:val="28"/>
        </w:rPr>
        <w:t xml:space="preserve"> с принципами работы оборудования ТЭС и заложить основы для изучения последующих технических дисциплин направления подготовки.</w:t>
      </w:r>
      <w:r w:rsidR="006109BE" w:rsidRPr="00143CA4">
        <w:rPr>
          <w:sz w:val="28"/>
          <w:szCs w:val="28"/>
        </w:rPr>
        <w:cr/>
      </w:r>
    </w:p>
    <w:p w14:paraId="3D5C87F5" w14:textId="77777777" w:rsidR="00AB52D5" w:rsidRPr="00143CA4" w:rsidRDefault="00A316A8" w:rsidP="00143CA4">
      <w:pPr>
        <w:spacing w:line="360" w:lineRule="auto"/>
        <w:ind w:firstLine="709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Перечень изучаемых </w:t>
      </w:r>
      <w:r w:rsidR="00DA531E" w:rsidRPr="00143CA4">
        <w:rPr>
          <w:sz w:val="28"/>
          <w:szCs w:val="28"/>
        </w:rPr>
        <w:t>разделов и</w:t>
      </w:r>
      <w:r w:rsidR="00A7767A" w:rsidRPr="00143CA4">
        <w:rPr>
          <w:sz w:val="28"/>
          <w:szCs w:val="28"/>
        </w:rPr>
        <w:t xml:space="preserve"> </w:t>
      </w:r>
      <w:proofErr w:type="gramStart"/>
      <w:r w:rsidRPr="00143CA4">
        <w:rPr>
          <w:sz w:val="28"/>
          <w:szCs w:val="28"/>
        </w:rPr>
        <w:t>тем</w:t>
      </w:r>
      <w:r w:rsidR="00A7767A" w:rsidRPr="00143CA4">
        <w:rPr>
          <w:sz w:val="28"/>
          <w:szCs w:val="28"/>
        </w:rPr>
        <w:t xml:space="preserve"> </w:t>
      </w:r>
      <w:r w:rsidRPr="00143CA4">
        <w:rPr>
          <w:sz w:val="28"/>
          <w:szCs w:val="28"/>
        </w:rPr>
        <w:t xml:space="preserve"> дисциплины</w:t>
      </w:r>
      <w:proofErr w:type="gramEnd"/>
      <w:r w:rsidR="00EC6E38" w:rsidRPr="00143CA4">
        <w:rPr>
          <w:sz w:val="28"/>
          <w:szCs w:val="28"/>
        </w:rPr>
        <w:t>.</w:t>
      </w:r>
    </w:p>
    <w:p w14:paraId="21D88A63" w14:textId="3A8BF870" w:rsidR="004A4887" w:rsidRPr="00143CA4" w:rsidRDefault="00A7767A" w:rsidP="00143CA4">
      <w:pPr>
        <w:spacing w:line="360" w:lineRule="auto"/>
        <w:ind w:firstLine="708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Раздел</w:t>
      </w:r>
      <w:r w:rsidR="009905AF" w:rsidRPr="00143CA4">
        <w:rPr>
          <w:sz w:val="28"/>
          <w:szCs w:val="28"/>
        </w:rPr>
        <w:t xml:space="preserve"> 1</w:t>
      </w:r>
      <w:r w:rsidR="00BD258F" w:rsidRPr="00143CA4">
        <w:rPr>
          <w:sz w:val="28"/>
          <w:szCs w:val="28"/>
        </w:rPr>
        <w:t xml:space="preserve"> (1</w:t>
      </w:r>
      <w:r w:rsidR="004A4887" w:rsidRPr="00143CA4">
        <w:rPr>
          <w:sz w:val="28"/>
          <w:szCs w:val="28"/>
        </w:rPr>
        <w:t xml:space="preserve"> семестр)</w:t>
      </w:r>
      <w:r w:rsidR="009905AF" w:rsidRPr="00143CA4">
        <w:rPr>
          <w:sz w:val="28"/>
          <w:szCs w:val="28"/>
        </w:rPr>
        <w:t xml:space="preserve">. </w:t>
      </w:r>
      <w:r w:rsidR="006109BE" w:rsidRPr="00143CA4">
        <w:rPr>
          <w:sz w:val="28"/>
          <w:szCs w:val="28"/>
        </w:rPr>
        <w:t>Введение в профессиональную деятельность</w:t>
      </w:r>
      <w:r w:rsidR="009E407A" w:rsidRPr="00143CA4">
        <w:rPr>
          <w:sz w:val="28"/>
          <w:szCs w:val="28"/>
        </w:rPr>
        <w:t>.</w:t>
      </w:r>
    </w:p>
    <w:p w14:paraId="0B41BD47" w14:textId="68E390B7" w:rsidR="004A4887" w:rsidRPr="00143CA4" w:rsidRDefault="004A4887" w:rsidP="00143CA4">
      <w:pPr>
        <w:spacing w:line="360" w:lineRule="auto"/>
        <w:ind w:left="708" w:firstLine="708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Тема 1. </w:t>
      </w:r>
      <w:r w:rsidR="006109BE" w:rsidRPr="00143CA4">
        <w:rPr>
          <w:sz w:val="28"/>
          <w:szCs w:val="28"/>
        </w:rPr>
        <w:t>Энергоресурсы и их использование</w:t>
      </w:r>
      <w:r w:rsidR="00DA531E" w:rsidRPr="00143CA4">
        <w:rPr>
          <w:sz w:val="28"/>
          <w:szCs w:val="28"/>
        </w:rPr>
        <w:t>.</w:t>
      </w:r>
    </w:p>
    <w:p w14:paraId="7835463D" w14:textId="62091D15" w:rsidR="00BD258F" w:rsidRPr="00143CA4" w:rsidRDefault="00BB7B18" w:rsidP="00143CA4">
      <w:pPr>
        <w:spacing w:line="360" w:lineRule="auto"/>
        <w:ind w:left="708" w:firstLine="708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Тема </w:t>
      </w:r>
      <w:r w:rsidR="00F13CE9" w:rsidRPr="00143CA4">
        <w:rPr>
          <w:sz w:val="28"/>
          <w:szCs w:val="28"/>
        </w:rPr>
        <w:t>2</w:t>
      </w:r>
      <w:r w:rsidR="00BD258F" w:rsidRPr="00143CA4">
        <w:rPr>
          <w:sz w:val="28"/>
          <w:szCs w:val="28"/>
        </w:rPr>
        <w:t>.</w:t>
      </w:r>
      <w:r w:rsidR="00F13CE9" w:rsidRPr="00143CA4">
        <w:rPr>
          <w:sz w:val="28"/>
          <w:szCs w:val="28"/>
        </w:rPr>
        <w:t xml:space="preserve"> Технология производства электроэнергии на электростанциях.</w:t>
      </w:r>
    </w:p>
    <w:p w14:paraId="2ED48B3F" w14:textId="2AD141CC" w:rsidR="00BD258F" w:rsidRPr="00143CA4" w:rsidRDefault="00BD258F" w:rsidP="00143CA4">
      <w:pPr>
        <w:spacing w:line="360" w:lineRule="auto"/>
        <w:ind w:left="708" w:firstLine="708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Тема </w:t>
      </w:r>
      <w:r w:rsidR="00F13CE9" w:rsidRPr="00143CA4">
        <w:rPr>
          <w:sz w:val="28"/>
          <w:szCs w:val="28"/>
        </w:rPr>
        <w:t>3</w:t>
      </w:r>
      <w:r w:rsidRPr="00143CA4">
        <w:rPr>
          <w:sz w:val="28"/>
          <w:szCs w:val="28"/>
        </w:rPr>
        <w:t>.</w:t>
      </w:r>
      <w:r w:rsidR="006109BE" w:rsidRPr="00143CA4">
        <w:rPr>
          <w:sz w:val="28"/>
          <w:szCs w:val="28"/>
        </w:rPr>
        <w:t xml:space="preserve"> </w:t>
      </w:r>
      <w:r w:rsidR="00F13CE9" w:rsidRPr="00143CA4">
        <w:rPr>
          <w:sz w:val="28"/>
          <w:szCs w:val="28"/>
        </w:rPr>
        <w:t>Циклы основных тепловых электрических станций</w:t>
      </w:r>
      <w:r w:rsidRPr="00143CA4">
        <w:rPr>
          <w:sz w:val="28"/>
          <w:szCs w:val="28"/>
        </w:rPr>
        <w:t>.</w:t>
      </w:r>
    </w:p>
    <w:p w14:paraId="2AEEB7BF" w14:textId="01BB56A6" w:rsidR="009E407A" w:rsidRPr="00143CA4" w:rsidRDefault="009E407A" w:rsidP="00143CA4">
      <w:pPr>
        <w:spacing w:line="360" w:lineRule="auto"/>
        <w:ind w:left="708" w:firstLine="708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Тема </w:t>
      </w:r>
      <w:r w:rsidR="00F13CE9" w:rsidRPr="00143CA4">
        <w:rPr>
          <w:sz w:val="28"/>
          <w:szCs w:val="28"/>
        </w:rPr>
        <w:t>4</w:t>
      </w:r>
      <w:r w:rsidRPr="00143CA4">
        <w:rPr>
          <w:sz w:val="28"/>
          <w:szCs w:val="28"/>
        </w:rPr>
        <w:t xml:space="preserve">. </w:t>
      </w:r>
      <w:r w:rsidR="006109BE" w:rsidRPr="00143CA4">
        <w:rPr>
          <w:sz w:val="28"/>
          <w:szCs w:val="28"/>
        </w:rPr>
        <w:t xml:space="preserve"> </w:t>
      </w:r>
      <w:r w:rsidR="00F13CE9" w:rsidRPr="00143CA4">
        <w:rPr>
          <w:sz w:val="28"/>
          <w:szCs w:val="28"/>
        </w:rPr>
        <w:t>Гидроэлектрические станции</w:t>
      </w:r>
      <w:r w:rsidRPr="00143CA4">
        <w:rPr>
          <w:sz w:val="28"/>
          <w:szCs w:val="28"/>
        </w:rPr>
        <w:t>.</w:t>
      </w:r>
    </w:p>
    <w:p w14:paraId="230BD548" w14:textId="60C770DD" w:rsidR="009E407A" w:rsidRPr="00143CA4" w:rsidRDefault="009E407A" w:rsidP="00143CA4">
      <w:pPr>
        <w:spacing w:line="360" w:lineRule="auto"/>
        <w:ind w:left="708" w:firstLine="708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Тема </w:t>
      </w:r>
      <w:r w:rsidR="00F13CE9" w:rsidRPr="00143CA4">
        <w:rPr>
          <w:sz w:val="28"/>
          <w:szCs w:val="28"/>
        </w:rPr>
        <w:t>5</w:t>
      </w:r>
      <w:r w:rsidRPr="00143CA4">
        <w:rPr>
          <w:sz w:val="28"/>
          <w:szCs w:val="28"/>
        </w:rPr>
        <w:t>.</w:t>
      </w:r>
      <w:r w:rsidR="00354379" w:rsidRPr="00143CA4">
        <w:rPr>
          <w:sz w:val="28"/>
          <w:szCs w:val="28"/>
        </w:rPr>
        <w:t xml:space="preserve"> </w:t>
      </w:r>
      <w:r w:rsidR="00F13CE9" w:rsidRPr="00143CA4">
        <w:rPr>
          <w:sz w:val="28"/>
          <w:szCs w:val="28"/>
        </w:rPr>
        <w:t>Ветроэнергетика и солнечная энергетика</w:t>
      </w:r>
      <w:r w:rsidRPr="00143CA4">
        <w:rPr>
          <w:sz w:val="28"/>
          <w:szCs w:val="28"/>
        </w:rPr>
        <w:t>.</w:t>
      </w:r>
    </w:p>
    <w:p w14:paraId="1801FC28" w14:textId="231F36AD" w:rsidR="00354379" w:rsidRPr="00143CA4" w:rsidRDefault="00354379" w:rsidP="00143CA4">
      <w:pPr>
        <w:spacing w:line="360" w:lineRule="auto"/>
        <w:ind w:left="708" w:firstLine="708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Тема </w:t>
      </w:r>
      <w:r w:rsidR="00F13CE9" w:rsidRPr="00143CA4">
        <w:rPr>
          <w:sz w:val="28"/>
          <w:szCs w:val="28"/>
        </w:rPr>
        <w:t>6</w:t>
      </w:r>
      <w:r w:rsidRPr="00143CA4">
        <w:rPr>
          <w:sz w:val="28"/>
          <w:szCs w:val="28"/>
        </w:rPr>
        <w:t xml:space="preserve">. </w:t>
      </w:r>
      <w:r w:rsidR="00F13CE9" w:rsidRPr="00143CA4">
        <w:rPr>
          <w:sz w:val="28"/>
          <w:szCs w:val="28"/>
        </w:rPr>
        <w:t>Основное оборудование тепловых электрических станций</w:t>
      </w:r>
      <w:r w:rsidRPr="00143CA4">
        <w:rPr>
          <w:sz w:val="28"/>
          <w:szCs w:val="28"/>
        </w:rPr>
        <w:t>.</w:t>
      </w:r>
    </w:p>
    <w:p w14:paraId="1F334B92" w14:textId="562A0444" w:rsidR="00354379" w:rsidRPr="00143CA4" w:rsidRDefault="00354379" w:rsidP="00143CA4">
      <w:pPr>
        <w:spacing w:line="360" w:lineRule="auto"/>
        <w:ind w:left="708" w:firstLine="708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Тема </w:t>
      </w:r>
      <w:r w:rsidR="00F13CE9" w:rsidRPr="00143CA4">
        <w:rPr>
          <w:sz w:val="28"/>
          <w:szCs w:val="28"/>
        </w:rPr>
        <w:t>7</w:t>
      </w:r>
      <w:r w:rsidRPr="00143CA4">
        <w:rPr>
          <w:sz w:val="28"/>
          <w:szCs w:val="28"/>
        </w:rPr>
        <w:t xml:space="preserve">. </w:t>
      </w:r>
      <w:r w:rsidR="00F13CE9" w:rsidRPr="00143CA4">
        <w:rPr>
          <w:sz w:val="28"/>
          <w:szCs w:val="28"/>
        </w:rPr>
        <w:t>Котельные установки ТЭС</w:t>
      </w:r>
      <w:r w:rsidRPr="00143CA4">
        <w:rPr>
          <w:sz w:val="28"/>
          <w:szCs w:val="28"/>
        </w:rPr>
        <w:t>.</w:t>
      </w:r>
    </w:p>
    <w:p w14:paraId="0DE6ECFE" w14:textId="75FF46F1" w:rsidR="00354379" w:rsidRPr="00143CA4" w:rsidRDefault="00354379" w:rsidP="00143CA4">
      <w:pPr>
        <w:spacing w:line="360" w:lineRule="auto"/>
        <w:ind w:left="708" w:firstLine="708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Тема </w:t>
      </w:r>
      <w:r w:rsidR="00F13CE9" w:rsidRPr="00143CA4">
        <w:rPr>
          <w:sz w:val="28"/>
          <w:szCs w:val="28"/>
        </w:rPr>
        <w:t>8</w:t>
      </w:r>
      <w:r w:rsidRPr="00143CA4">
        <w:rPr>
          <w:sz w:val="28"/>
          <w:szCs w:val="28"/>
        </w:rPr>
        <w:t xml:space="preserve">. </w:t>
      </w:r>
      <w:r w:rsidR="00F13CE9" w:rsidRPr="00143CA4">
        <w:rPr>
          <w:sz w:val="28"/>
          <w:szCs w:val="28"/>
        </w:rPr>
        <w:t>Паровые турбины ТЭС</w:t>
      </w:r>
      <w:r w:rsidRPr="00143CA4">
        <w:rPr>
          <w:sz w:val="28"/>
          <w:szCs w:val="28"/>
        </w:rPr>
        <w:t>.</w:t>
      </w:r>
    </w:p>
    <w:p w14:paraId="1C83CDD9" w14:textId="077CAFAA" w:rsidR="0009729E" w:rsidRPr="00143CA4" w:rsidRDefault="00354379" w:rsidP="00143CA4">
      <w:pPr>
        <w:spacing w:line="360" w:lineRule="auto"/>
        <w:ind w:left="708" w:firstLine="708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Тема </w:t>
      </w:r>
      <w:r w:rsidR="00F13CE9" w:rsidRPr="00143CA4">
        <w:rPr>
          <w:sz w:val="28"/>
          <w:szCs w:val="28"/>
        </w:rPr>
        <w:t>9</w:t>
      </w:r>
      <w:r w:rsidRPr="00143CA4">
        <w:rPr>
          <w:sz w:val="28"/>
          <w:szCs w:val="28"/>
        </w:rPr>
        <w:t xml:space="preserve">. </w:t>
      </w:r>
      <w:r w:rsidR="00F13CE9" w:rsidRPr="00143CA4">
        <w:rPr>
          <w:sz w:val="28"/>
          <w:szCs w:val="28"/>
        </w:rPr>
        <w:t>Системы теплоснабжения</w:t>
      </w:r>
      <w:r w:rsidRPr="00143CA4">
        <w:rPr>
          <w:sz w:val="28"/>
          <w:szCs w:val="28"/>
        </w:rPr>
        <w:t>.</w:t>
      </w:r>
    </w:p>
    <w:p w14:paraId="2086FD4F" w14:textId="5AE161A0" w:rsidR="0009729E" w:rsidRPr="00143CA4" w:rsidRDefault="00354379" w:rsidP="00143CA4">
      <w:pPr>
        <w:spacing w:line="360" w:lineRule="auto"/>
        <w:ind w:left="708" w:firstLine="708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Тема </w:t>
      </w:r>
      <w:r w:rsidR="00F13CE9" w:rsidRPr="00143CA4">
        <w:rPr>
          <w:sz w:val="28"/>
          <w:szCs w:val="28"/>
        </w:rPr>
        <w:t>10</w:t>
      </w:r>
      <w:r w:rsidRPr="00143CA4">
        <w:rPr>
          <w:sz w:val="28"/>
          <w:szCs w:val="28"/>
        </w:rPr>
        <w:t xml:space="preserve">. </w:t>
      </w:r>
      <w:r w:rsidR="0009729E" w:rsidRPr="00143CA4">
        <w:rPr>
          <w:sz w:val="28"/>
          <w:szCs w:val="28"/>
        </w:rPr>
        <w:t>Основное электрооборудование электростанции</w:t>
      </w:r>
    </w:p>
    <w:p w14:paraId="0339B658" w14:textId="7238B336" w:rsidR="00354379" w:rsidRPr="00143CA4" w:rsidRDefault="0009729E" w:rsidP="00143CA4">
      <w:pPr>
        <w:spacing w:line="360" w:lineRule="auto"/>
        <w:ind w:left="708" w:firstLine="708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Тема 11. </w:t>
      </w:r>
      <w:r w:rsidR="00F13CE9" w:rsidRPr="00143CA4">
        <w:rPr>
          <w:sz w:val="28"/>
          <w:szCs w:val="28"/>
        </w:rPr>
        <w:t>Вспомогательное оборудование: виды и классификация</w:t>
      </w:r>
      <w:r w:rsidR="00354379" w:rsidRPr="00143CA4">
        <w:rPr>
          <w:sz w:val="28"/>
          <w:szCs w:val="28"/>
        </w:rPr>
        <w:t>.</w:t>
      </w:r>
    </w:p>
    <w:p w14:paraId="58150231" w14:textId="77777777" w:rsidR="00A316A8" w:rsidRPr="00143CA4" w:rsidRDefault="00A316A8" w:rsidP="00143CA4">
      <w:pPr>
        <w:spacing w:line="360" w:lineRule="auto"/>
        <w:ind w:firstLine="1066"/>
        <w:rPr>
          <w:i/>
          <w:sz w:val="28"/>
          <w:szCs w:val="28"/>
        </w:rPr>
      </w:pPr>
    </w:p>
    <w:p w14:paraId="0AA46720" w14:textId="2785076F" w:rsidR="00C54449" w:rsidRPr="00143CA4" w:rsidRDefault="00FF0C88" w:rsidP="00143CA4">
      <w:pPr>
        <w:spacing w:line="360" w:lineRule="auto"/>
        <w:ind w:firstLine="1066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Материалы курса изложены в учебном пособии </w:t>
      </w:r>
      <w:proofErr w:type="gramStart"/>
      <w:r w:rsidR="00F13CE9" w:rsidRPr="00143CA4">
        <w:rPr>
          <w:sz w:val="28"/>
          <w:szCs w:val="28"/>
        </w:rPr>
        <w:t>Г.Ф.</w:t>
      </w:r>
      <w:proofErr w:type="gramEnd"/>
      <w:r w:rsidR="00F13CE9" w:rsidRPr="00143CA4">
        <w:rPr>
          <w:sz w:val="28"/>
          <w:szCs w:val="28"/>
        </w:rPr>
        <w:t xml:space="preserve"> Быстрицкий, Г.Г. </w:t>
      </w:r>
      <w:proofErr w:type="spellStart"/>
      <w:r w:rsidR="00F13CE9" w:rsidRPr="00143CA4">
        <w:rPr>
          <w:sz w:val="28"/>
          <w:szCs w:val="28"/>
        </w:rPr>
        <w:t>Гасангаджиев</w:t>
      </w:r>
      <w:proofErr w:type="spellEnd"/>
      <w:r w:rsidR="00F13CE9" w:rsidRPr="00143CA4">
        <w:rPr>
          <w:sz w:val="28"/>
          <w:szCs w:val="28"/>
        </w:rPr>
        <w:t xml:space="preserve">, В.С. </w:t>
      </w:r>
      <w:proofErr w:type="spellStart"/>
      <w:r w:rsidR="00F13CE9" w:rsidRPr="00143CA4">
        <w:rPr>
          <w:sz w:val="28"/>
          <w:szCs w:val="28"/>
        </w:rPr>
        <w:t>Кожиченков</w:t>
      </w:r>
      <w:proofErr w:type="spellEnd"/>
      <w:r w:rsidRPr="00143CA4">
        <w:rPr>
          <w:sz w:val="28"/>
          <w:szCs w:val="28"/>
        </w:rPr>
        <w:t xml:space="preserve"> «</w:t>
      </w:r>
      <w:r w:rsidR="00F13CE9" w:rsidRPr="00143CA4">
        <w:rPr>
          <w:sz w:val="28"/>
          <w:szCs w:val="28"/>
        </w:rPr>
        <w:t>Общая энергетика (производство тепловой и электрической энергии)»</w:t>
      </w:r>
    </w:p>
    <w:p w14:paraId="1D32134B" w14:textId="1F97B948" w:rsidR="002C30C8" w:rsidRPr="00143CA4" w:rsidRDefault="00C54449" w:rsidP="00143CA4">
      <w:pPr>
        <w:spacing w:line="360" w:lineRule="auto"/>
        <w:jc w:val="center"/>
        <w:rPr>
          <w:b/>
          <w:sz w:val="28"/>
          <w:szCs w:val="28"/>
        </w:rPr>
      </w:pPr>
      <w:r w:rsidRPr="00143CA4">
        <w:rPr>
          <w:sz w:val="28"/>
          <w:szCs w:val="28"/>
        </w:rPr>
        <w:br w:type="page"/>
      </w:r>
      <w:r w:rsidR="002C30C8" w:rsidRPr="00143CA4">
        <w:rPr>
          <w:b/>
          <w:sz w:val="28"/>
          <w:szCs w:val="28"/>
        </w:rPr>
        <w:lastRenderedPageBreak/>
        <w:t>Семест</w:t>
      </w:r>
      <w:r w:rsidR="00DA531E" w:rsidRPr="00143CA4">
        <w:rPr>
          <w:b/>
          <w:sz w:val="28"/>
          <w:szCs w:val="28"/>
        </w:rPr>
        <w:t xml:space="preserve">р </w:t>
      </w:r>
      <w:r w:rsidR="00143CA4" w:rsidRPr="00143CA4">
        <w:rPr>
          <w:b/>
          <w:sz w:val="28"/>
          <w:szCs w:val="28"/>
        </w:rPr>
        <w:t>1</w:t>
      </w:r>
    </w:p>
    <w:p w14:paraId="251AED27" w14:textId="2979B03D" w:rsidR="00DE1292" w:rsidRPr="00143CA4" w:rsidRDefault="00EC6E38" w:rsidP="00143CA4">
      <w:pPr>
        <w:spacing w:line="360" w:lineRule="auto"/>
        <w:jc w:val="center"/>
        <w:rPr>
          <w:b/>
          <w:sz w:val="28"/>
          <w:szCs w:val="28"/>
        </w:rPr>
      </w:pPr>
      <w:r w:rsidRPr="00143CA4">
        <w:rPr>
          <w:b/>
          <w:sz w:val="28"/>
          <w:szCs w:val="28"/>
        </w:rPr>
        <w:t xml:space="preserve">Форма </w:t>
      </w:r>
      <w:r w:rsidR="008366E3" w:rsidRPr="00143CA4">
        <w:rPr>
          <w:b/>
          <w:sz w:val="28"/>
          <w:szCs w:val="28"/>
        </w:rPr>
        <w:t>текущего</w:t>
      </w:r>
      <w:r w:rsidRPr="00143CA4">
        <w:rPr>
          <w:b/>
          <w:sz w:val="28"/>
          <w:szCs w:val="28"/>
        </w:rPr>
        <w:t xml:space="preserve"> контроля </w:t>
      </w:r>
      <w:r w:rsidR="00A16E26" w:rsidRPr="00143CA4">
        <w:rPr>
          <w:b/>
          <w:sz w:val="28"/>
          <w:szCs w:val="28"/>
        </w:rPr>
        <w:t xml:space="preserve">– </w:t>
      </w:r>
      <w:r w:rsidR="00143CA4" w:rsidRPr="00143CA4">
        <w:rPr>
          <w:b/>
          <w:sz w:val="28"/>
          <w:szCs w:val="28"/>
        </w:rPr>
        <w:t>Реферат</w:t>
      </w:r>
      <w:r w:rsidR="00BA3668" w:rsidRPr="00143CA4">
        <w:rPr>
          <w:b/>
          <w:sz w:val="28"/>
          <w:szCs w:val="28"/>
        </w:rPr>
        <w:t>.</w:t>
      </w:r>
    </w:p>
    <w:p w14:paraId="57807B06" w14:textId="10E4644E" w:rsidR="00143CA4" w:rsidRPr="00143CA4" w:rsidRDefault="00143CA4" w:rsidP="00143CA4">
      <w:pPr>
        <w:spacing w:line="360" w:lineRule="auto"/>
        <w:ind w:firstLine="709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Тема реферата выбирается обучающимся самостоятельно. Рекомендуемая тема может относиться к любой стороне деятельности электростанций: организационной, технической, экономической, экологической и пр. Она может быть как локальной (проблемы цеха, участка, конкретного оборудования), региональной (проблемы территориальных генерирующих компаний, конкретных электростанций), так и общероссийской или глобальной (проблемы мировой энергетики). </w:t>
      </w:r>
    </w:p>
    <w:p w14:paraId="76FC704A" w14:textId="77777777" w:rsidR="00143CA4" w:rsidRPr="00143CA4" w:rsidRDefault="00143CA4" w:rsidP="00143CA4">
      <w:pPr>
        <w:spacing w:line="360" w:lineRule="auto"/>
        <w:ind w:firstLine="709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Основные требования к реферату: </w:t>
      </w:r>
    </w:p>
    <w:p w14:paraId="4D6CC24A" w14:textId="77777777" w:rsidR="00143CA4" w:rsidRPr="00143CA4" w:rsidRDefault="00143CA4" w:rsidP="00143CA4">
      <w:pPr>
        <w:spacing w:line="360" w:lineRule="auto"/>
        <w:ind w:firstLine="709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- тема должна обязательно носить проблемный характер; </w:t>
      </w:r>
    </w:p>
    <w:p w14:paraId="60667104" w14:textId="77777777" w:rsidR="00143CA4" w:rsidRPr="00143CA4" w:rsidRDefault="00143CA4" w:rsidP="00143CA4">
      <w:pPr>
        <w:spacing w:line="360" w:lineRule="auto"/>
        <w:ind w:firstLine="709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- в реферате должны быть раскрыты современные подходы к решению проблемы; </w:t>
      </w:r>
    </w:p>
    <w:p w14:paraId="0F2AABF2" w14:textId="28D784FE" w:rsidR="00143CA4" w:rsidRPr="00143CA4" w:rsidRDefault="00143CA4" w:rsidP="00143CA4">
      <w:pPr>
        <w:spacing w:line="360" w:lineRule="auto"/>
        <w:ind w:firstLine="709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- тема должна раскрываться глубоко с привлечением всех имеющихся средств: схем, рисунков, графиков, таблиц и пр.; </w:t>
      </w:r>
    </w:p>
    <w:p w14:paraId="73132A3E" w14:textId="77777777" w:rsidR="00143CA4" w:rsidRPr="00143CA4" w:rsidRDefault="00143CA4" w:rsidP="00143CA4">
      <w:pPr>
        <w:spacing w:line="360" w:lineRule="auto"/>
        <w:ind w:firstLine="709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- название темы не должно повторяться среди обучающихся учебной группы; </w:t>
      </w:r>
    </w:p>
    <w:p w14:paraId="414889BB" w14:textId="24E8BE8F" w:rsidR="00143CA4" w:rsidRPr="00143CA4" w:rsidRDefault="00143CA4" w:rsidP="00143CA4">
      <w:pPr>
        <w:spacing w:line="360" w:lineRule="auto"/>
        <w:ind w:firstLine="709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- общий объем реферата должен быть не менее 20 рукописных или 15 машинописных листов; </w:t>
      </w:r>
    </w:p>
    <w:p w14:paraId="16D8927E" w14:textId="0FE32C99" w:rsidR="00143CA4" w:rsidRPr="00143CA4" w:rsidRDefault="00143CA4" w:rsidP="00143CA4">
      <w:pPr>
        <w:spacing w:line="360" w:lineRule="auto"/>
        <w:ind w:firstLine="709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- количество использованных литературных источников должно быть не менее пяти; </w:t>
      </w:r>
    </w:p>
    <w:p w14:paraId="1508C0E5" w14:textId="1AD2C6B9" w:rsidR="00481063" w:rsidRPr="00143CA4" w:rsidRDefault="00143CA4" w:rsidP="00143CA4">
      <w:pPr>
        <w:spacing w:line="360" w:lineRule="auto"/>
        <w:ind w:firstLine="709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- оформление реферата должно соответствовать действующим правилам оформления учебных материалов в вузе (титульный лист, содержание, нумерация страниц, список использованной литературы и пр.).</w:t>
      </w:r>
    </w:p>
    <w:p w14:paraId="5F583792" w14:textId="77777777" w:rsidR="00143CA4" w:rsidRPr="00143CA4" w:rsidRDefault="00143CA4" w:rsidP="00143CA4">
      <w:pPr>
        <w:spacing w:line="360" w:lineRule="auto"/>
        <w:ind w:firstLine="709"/>
        <w:jc w:val="both"/>
        <w:rPr>
          <w:sz w:val="28"/>
          <w:szCs w:val="28"/>
        </w:rPr>
      </w:pPr>
    </w:p>
    <w:p w14:paraId="0BDCCEDC" w14:textId="458F14CC" w:rsidR="00481063" w:rsidRPr="00143CA4" w:rsidRDefault="008C1AB5" w:rsidP="00143C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Примерный перечень тем рефератов:</w:t>
      </w:r>
      <w:r w:rsidR="00481063" w:rsidRPr="00143CA4">
        <w:rPr>
          <w:sz w:val="28"/>
          <w:szCs w:val="28"/>
        </w:rPr>
        <w:t xml:space="preserve"> </w:t>
      </w:r>
    </w:p>
    <w:p w14:paraId="30E88A84" w14:textId="77777777"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1. Термодинамический цикл работы ТЭС.</w:t>
      </w:r>
    </w:p>
    <w:p w14:paraId="6416B4F4" w14:textId="77777777"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2. Комбинированная выработка тепла и электрической энергии.</w:t>
      </w:r>
    </w:p>
    <w:p w14:paraId="5628EE06" w14:textId="77777777"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3. Промежуточный перегрев пара, как метод повышения тепловой экономичности </w:t>
      </w:r>
    </w:p>
    <w:p w14:paraId="7B403FE8" w14:textId="77777777"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lastRenderedPageBreak/>
        <w:t>ТЭС.</w:t>
      </w:r>
    </w:p>
    <w:p w14:paraId="462A4184" w14:textId="3224D49A"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4. Регенеративный подогрев питательной воды и его влияние на тепловую экономичность ТЭС. </w:t>
      </w:r>
    </w:p>
    <w:p w14:paraId="5E204C47" w14:textId="77777777"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5. Влияние начальных и конечных параметров на тепловую экономичность ТЭС.</w:t>
      </w:r>
    </w:p>
    <w:p w14:paraId="181B2C24" w14:textId="77777777"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6. Топливо, применяемое на ТЭС. Его классификация и основные характеристики.</w:t>
      </w:r>
    </w:p>
    <w:p w14:paraId="74D6720F" w14:textId="6F15DE69"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7. Способы сжигания различных видов топлива. Проблемы связанные </w:t>
      </w:r>
      <w:proofErr w:type="gramStart"/>
      <w:r w:rsidRPr="00143CA4">
        <w:rPr>
          <w:sz w:val="28"/>
          <w:szCs w:val="28"/>
        </w:rPr>
        <w:t>с сжиганием</w:t>
      </w:r>
      <w:proofErr w:type="gramEnd"/>
      <w:r w:rsidRPr="00143CA4">
        <w:rPr>
          <w:sz w:val="28"/>
          <w:szCs w:val="28"/>
        </w:rPr>
        <w:t>. Перспективные способы сжигания.</w:t>
      </w:r>
    </w:p>
    <w:p w14:paraId="61E2ADD9" w14:textId="77777777"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8. Особенности сжигания твердого топлива. Подготовка твердого топлива к сжиганию.</w:t>
      </w:r>
    </w:p>
    <w:p w14:paraId="5034362C" w14:textId="77777777"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9. Сжигание газообразного и жидкого топлив. Подготовка к сжиганию.</w:t>
      </w:r>
    </w:p>
    <w:p w14:paraId="7E0F15BD" w14:textId="77777777"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10. Системы пылеприготовления.</w:t>
      </w:r>
    </w:p>
    <w:p w14:paraId="23C1F91C" w14:textId="77777777"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11. Горелочные устройства котлов.</w:t>
      </w:r>
    </w:p>
    <w:p w14:paraId="637E6DFA" w14:textId="77777777"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12. Топливное хозяйство ТЭС.</w:t>
      </w:r>
    </w:p>
    <w:p w14:paraId="044E029D" w14:textId="77777777"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13. Схемы циркуляции воды в котлах. Принцип работы и конструкции барабанных паровых котлов.</w:t>
      </w:r>
    </w:p>
    <w:p w14:paraId="3FC6FF00" w14:textId="77777777"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14. Схемы циркуляции воды в котлах. Принцип работы и конструкции прямоточных паровых котлов.</w:t>
      </w:r>
    </w:p>
    <w:p w14:paraId="50318528" w14:textId="77777777"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15. Компоновки поверхностей нагрева котлов и их конструкции.</w:t>
      </w:r>
    </w:p>
    <w:p w14:paraId="16CE276D" w14:textId="77777777"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16. Регулирование температуры перегретого пара.</w:t>
      </w:r>
    </w:p>
    <w:p w14:paraId="7DCB368B" w14:textId="77777777"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17. Вспомогательное оборудование котельных установок.</w:t>
      </w:r>
    </w:p>
    <w:p w14:paraId="77F86A4E" w14:textId="77777777"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18. Схемы шлакоудаления котлов. Особенности, достоинства и недостатки.</w:t>
      </w:r>
    </w:p>
    <w:p w14:paraId="10131D43" w14:textId="77777777"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19. Газовоздушный тракт котельных установок и тягодутьевые установки.</w:t>
      </w:r>
    </w:p>
    <w:p w14:paraId="48564E9C" w14:textId="77777777"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20. </w:t>
      </w:r>
      <w:proofErr w:type="spellStart"/>
      <w:r w:rsidRPr="00143CA4">
        <w:rPr>
          <w:sz w:val="28"/>
          <w:szCs w:val="28"/>
        </w:rPr>
        <w:t>Золошлакоудаление</w:t>
      </w:r>
      <w:proofErr w:type="spellEnd"/>
      <w:r w:rsidRPr="00143CA4">
        <w:rPr>
          <w:sz w:val="28"/>
          <w:szCs w:val="28"/>
        </w:rPr>
        <w:t xml:space="preserve"> на ТЭС.</w:t>
      </w:r>
    </w:p>
    <w:p w14:paraId="32128426" w14:textId="77777777"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21. Золоулавливающие установки ТЭС. Конструкции, преимущества и недостатки.</w:t>
      </w:r>
    </w:p>
    <w:p w14:paraId="0B64789B" w14:textId="77777777"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22. Вредные факторы воздействия ТЭС на окружающую среду.</w:t>
      </w:r>
    </w:p>
    <w:p w14:paraId="28737AC6" w14:textId="77777777"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23. Методы охраны атмосферы от выбросов золы.</w:t>
      </w:r>
    </w:p>
    <w:p w14:paraId="7139B4B3" w14:textId="77777777"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24. Методы борьбы с выбросами в атмосферу сернистого ангидрида.</w:t>
      </w:r>
    </w:p>
    <w:p w14:paraId="4DD62EC3" w14:textId="77777777"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lastRenderedPageBreak/>
        <w:t>25. Методы борьбы с выбросами в атмосферу оксидов азота.</w:t>
      </w:r>
    </w:p>
    <w:p w14:paraId="2CCCD2DF" w14:textId="77777777"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26. Охрана от вредных выбросов водных источников.</w:t>
      </w:r>
    </w:p>
    <w:p w14:paraId="48C27B4B" w14:textId="77777777"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27. Дымовые трубы ТЭС.</w:t>
      </w:r>
    </w:p>
    <w:p w14:paraId="6800D49E" w14:textId="77777777"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28. Принцип работы и конструкция паровой турбины.</w:t>
      </w:r>
    </w:p>
    <w:p w14:paraId="02E9B294" w14:textId="77777777"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29. Основные элементы турбин, их конструкции.</w:t>
      </w:r>
    </w:p>
    <w:p w14:paraId="5A7490EF" w14:textId="77777777"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30. Маслохозяйство турбин.</w:t>
      </w:r>
    </w:p>
    <w:p w14:paraId="3C4C2D3F" w14:textId="123F3AB9"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31. Конденсационные установки паровых турбин: устройство, тепловые процессы и </w:t>
      </w:r>
      <w:r w:rsidR="00143CA4">
        <w:rPr>
          <w:sz w:val="28"/>
          <w:szCs w:val="28"/>
        </w:rPr>
        <w:t>к</w:t>
      </w:r>
      <w:r w:rsidRPr="00143CA4">
        <w:rPr>
          <w:sz w:val="28"/>
          <w:szCs w:val="28"/>
        </w:rPr>
        <w:t>онструкции.</w:t>
      </w:r>
    </w:p>
    <w:p w14:paraId="5170AB84" w14:textId="77777777"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32. Типы регенеративных подогревателей и их конструкции.</w:t>
      </w:r>
    </w:p>
    <w:p w14:paraId="6A70DACA" w14:textId="77777777"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33. Вспомогательное оборудование паротурбинных установок.</w:t>
      </w:r>
    </w:p>
    <w:p w14:paraId="0686708C" w14:textId="77777777"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34. Подготовка воды на ТЭС: основные стадии и их описание.</w:t>
      </w:r>
    </w:p>
    <w:p w14:paraId="6E985351" w14:textId="77777777"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35. Источники загрязнения питательной воды и пара. Водно-химический режим паровых котлов.</w:t>
      </w:r>
    </w:p>
    <w:p w14:paraId="64C14DEC" w14:textId="77777777"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36. Деаэраторы на ТЭС.</w:t>
      </w:r>
    </w:p>
    <w:p w14:paraId="66D74E8B" w14:textId="77777777"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37. Питательные установки ТЭС. Особенности работы и требования к ним.</w:t>
      </w:r>
    </w:p>
    <w:p w14:paraId="6CED1557" w14:textId="77777777"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38. Анализ систем технического водоснабжения.</w:t>
      </w:r>
    </w:p>
    <w:p w14:paraId="5E58AB8E" w14:textId="77777777"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39. Оборотная система технического водоснабжения. Схемы, достоинства и недостатки.</w:t>
      </w:r>
    </w:p>
    <w:p w14:paraId="0ABA57A8" w14:textId="77777777"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40. Принцип работы и конструкции газовых турбин.</w:t>
      </w:r>
    </w:p>
    <w:p w14:paraId="29C17F2E" w14:textId="77777777"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41. Парогазовые установки.</w:t>
      </w:r>
    </w:p>
    <w:p w14:paraId="7F38D58F" w14:textId="77777777"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42. Автоматизированные системы управления работой ТЭС.</w:t>
      </w:r>
    </w:p>
    <w:p w14:paraId="4265C496" w14:textId="77777777"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43. Схемы снабжения потребителей теплом на ТЭС.</w:t>
      </w:r>
    </w:p>
    <w:p w14:paraId="55338F39" w14:textId="77777777"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44. Компоновки главного корпуса ТЭС и генеральный план станции.</w:t>
      </w:r>
    </w:p>
    <w:p w14:paraId="360A6AA7" w14:textId="77777777"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45. Показатели эффективности работы ТЭС.</w:t>
      </w:r>
    </w:p>
    <w:p w14:paraId="48AA668E" w14:textId="77777777"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46. Перспективы развития тепловых электрических станций.</w:t>
      </w:r>
    </w:p>
    <w:p w14:paraId="4C2D1FEA" w14:textId="77777777"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47. Принцип работы и технологическая схема АЭС.</w:t>
      </w:r>
    </w:p>
    <w:p w14:paraId="7A2E3509" w14:textId="77777777"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48. Проблемы теплоэнергетики и пути их решения.</w:t>
      </w:r>
    </w:p>
    <w:p w14:paraId="59B5A316" w14:textId="77777777"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49. Насосы. Рабочая характеристика и особенности эксплуатации.</w:t>
      </w:r>
    </w:p>
    <w:p w14:paraId="283E76E8" w14:textId="77777777"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50. Трубопроводы на ТЭС. Назначение и классификация трубопроводов. Материалы, применяемые для изготовления трубопроводов.</w:t>
      </w:r>
    </w:p>
    <w:p w14:paraId="7F647C0B" w14:textId="77777777"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lastRenderedPageBreak/>
        <w:t>51. Блочные и не блочные ТЭС. Особенности эксплуатации. Пуск блока на скользящих параметрах.</w:t>
      </w:r>
    </w:p>
    <w:p w14:paraId="2C73415D" w14:textId="77777777"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52. ТЭС на сверхкритических параметрах пара. Обзор современных ТЭС на сверхкритических параметрах.</w:t>
      </w:r>
    </w:p>
    <w:p w14:paraId="03370582" w14:textId="0A6EBAFA" w:rsidR="00C54449" w:rsidRPr="00143CA4" w:rsidRDefault="005A598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53</w:t>
      </w:r>
      <w:r w:rsidR="00C54449" w:rsidRPr="00143CA4">
        <w:rPr>
          <w:sz w:val="28"/>
          <w:szCs w:val="28"/>
        </w:rPr>
        <w:t>. Развитие электроэнергетики России.</w:t>
      </w:r>
    </w:p>
    <w:p w14:paraId="70DAFC54" w14:textId="409F8DE2" w:rsidR="00C54449" w:rsidRPr="00143CA4" w:rsidRDefault="005A598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54</w:t>
      </w:r>
      <w:r w:rsidR="00C54449" w:rsidRPr="00143CA4">
        <w:rPr>
          <w:sz w:val="28"/>
          <w:szCs w:val="28"/>
        </w:rPr>
        <w:t>.</w:t>
      </w:r>
      <w:r w:rsidR="00143CA4">
        <w:rPr>
          <w:sz w:val="28"/>
          <w:szCs w:val="28"/>
        </w:rPr>
        <w:t> </w:t>
      </w:r>
      <w:r w:rsidR="00C54449" w:rsidRPr="00143CA4">
        <w:rPr>
          <w:sz w:val="28"/>
          <w:szCs w:val="28"/>
        </w:rPr>
        <w:t>Конструкции синхронных генераторов.</w:t>
      </w:r>
      <w:r w:rsidRPr="00143CA4">
        <w:rPr>
          <w:sz w:val="28"/>
          <w:szCs w:val="28"/>
        </w:rPr>
        <w:t xml:space="preserve"> Системы возбуждения генераторов.</w:t>
      </w:r>
    </w:p>
    <w:p w14:paraId="1C0F13E3" w14:textId="4D48112C" w:rsidR="00C54449" w:rsidRPr="00143CA4" w:rsidRDefault="005A598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55</w:t>
      </w:r>
      <w:r w:rsidR="00C54449" w:rsidRPr="00143CA4">
        <w:rPr>
          <w:sz w:val="28"/>
          <w:szCs w:val="28"/>
        </w:rPr>
        <w:t>.</w:t>
      </w:r>
      <w:r w:rsidR="003C5C7E">
        <w:rPr>
          <w:sz w:val="28"/>
          <w:szCs w:val="28"/>
        </w:rPr>
        <w:t> </w:t>
      </w:r>
      <w:r w:rsidR="00C54449" w:rsidRPr="00143CA4">
        <w:rPr>
          <w:sz w:val="28"/>
          <w:szCs w:val="28"/>
        </w:rPr>
        <w:t>Типы турбо - и гидрогенераторов по мощностям и способам охлаждения.</w:t>
      </w:r>
    </w:p>
    <w:p w14:paraId="32A77F25" w14:textId="0BC5C402" w:rsidR="00C54449" w:rsidRPr="00143CA4" w:rsidRDefault="005A598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56</w:t>
      </w:r>
      <w:r w:rsidR="00C54449" w:rsidRPr="00143CA4">
        <w:rPr>
          <w:sz w:val="28"/>
          <w:szCs w:val="28"/>
        </w:rPr>
        <w:t>. Принцип работы и устройство трансформатора.</w:t>
      </w:r>
      <w:r w:rsidRPr="00143CA4">
        <w:rPr>
          <w:sz w:val="28"/>
          <w:szCs w:val="28"/>
        </w:rPr>
        <w:t xml:space="preserve"> </w:t>
      </w:r>
      <w:r w:rsidR="00C54449" w:rsidRPr="00143CA4">
        <w:rPr>
          <w:sz w:val="28"/>
          <w:szCs w:val="28"/>
        </w:rPr>
        <w:t>Автотрансформаторы.</w:t>
      </w:r>
    </w:p>
    <w:p w14:paraId="5971D631" w14:textId="68A2CE1A" w:rsidR="00C54449" w:rsidRPr="00143CA4" w:rsidRDefault="005A598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57</w:t>
      </w:r>
      <w:r w:rsidR="00C54449" w:rsidRPr="00143CA4">
        <w:rPr>
          <w:sz w:val="28"/>
          <w:szCs w:val="28"/>
        </w:rPr>
        <w:t>.</w:t>
      </w:r>
      <w:r w:rsidR="003C5C7E">
        <w:rPr>
          <w:sz w:val="28"/>
          <w:szCs w:val="28"/>
        </w:rPr>
        <w:t> </w:t>
      </w:r>
      <w:r w:rsidR="00C54449" w:rsidRPr="00143CA4">
        <w:rPr>
          <w:sz w:val="28"/>
          <w:szCs w:val="28"/>
        </w:rPr>
        <w:t>Конструкция трансформатора.</w:t>
      </w:r>
      <w:r w:rsidRPr="00143CA4">
        <w:rPr>
          <w:sz w:val="28"/>
          <w:szCs w:val="28"/>
        </w:rPr>
        <w:t xml:space="preserve"> </w:t>
      </w:r>
      <w:r w:rsidR="00C54449" w:rsidRPr="00143CA4">
        <w:rPr>
          <w:sz w:val="28"/>
          <w:szCs w:val="28"/>
        </w:rPr>
        <w:t>Потери и коэффициент полезного действия трансформатора.</w:t>
      </w:r>
    </w:p>
    <w:p w14:paraId="6184A836" w14:textId="3C6AE0D0" w:rsidR="00C54449" w:rsidRPr="00143CA4" w:rsidRDefault="005A598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58</w:t>
      </w:r>
      <w:r w:rsidR="00C54449" w:rsidRPr="00143CA4">
        <w:rPr>
          <w:sz w:val="28"/>
          <w:szCs w:val="28"/>
        </w:rPr>
        <w:t>.</w:t>
      </w:r>
      <w:r w:rsidR="00143CA4" w:rsidRPr="00143CA4">
        <w:rPr>
          <w:sz w:val="28"/>
          <w:szCs w:val="28"/>
        </w:rPr>
        <w:t xml:space="preserve"> </w:t>
      </w:r>
      <w:r w:rsidR="00C54449" w:rsidRPr="00143CA4">
        <w:rPr>
          <w:sz w:val="28"/>
          <w:szCs w:val="28"/>
        </w:rPr>
        <w:t>Измерительные трансформаторы.</w:t>
      </w:r>
      <w:r w:rsidRPr="00143CA4">
        <w:rPr>
          <w:sz w:val="28"/>
          <w:szCs w:val="28"/>
        </w:rPr>
        <w:t xml:space="preserve"> </w:t>
      </w:r>
      <w:r w:rsidR="00C54449" w:rsidRPr="00143CA4">
        <w:rPr>
          <w:sz w:val="28"/>
          <w:szCs w:val="28"/>
        </w:rPr>
        <w:t xml:space="preserve">Современное состояние, тенденции развития </w:t>
      </w:r>
      <w:proofErr w:type="spellStart"/>
      <w:r w:rsidR="00C54449" w:rsidRPr="00143CA4">
        <w:rPr>
          <w:sz w:val="28"/>
          <w:szCs w:val="28"/>
        </w:rPr>
        <w:t>трансформаторостроения</w:t>
      </w:r>
      <w:proofErr w:type="spellEnd"/>
      <w:r w:rsidR="00C54449" w:rsidRPr="00143CA4">
        <w:rPr>
          <w:sz w:val="28"/>
          <w:szCs w:val="28"/>
        </w:rPr>
        <w:t>.</w:t>
      </w:r>
    </w:p>
    <w:p w14:paraId="6A8CA2AF" w14:textId="6B3F5E6E" w:rsidR="00C54449" w:rsidRPr="00143CA4" w:rsidRDefault="005A598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59</w:t>
      </w:r>
      <w:r w:rsidR="00C54449" w:rsidRPr="00143CA4">
        <w:rPr>
          <w:sz w:val="28"/>
          <w:szCs w:val="28"/>
        </w:rPr>
        <w:t>.</w:t>
      </w:r>
      <w:r w:rsidR="00143CA4" w:rsidRPr="00143CA4">
        <w:rPr>
          <w:sz w:val="28"/>
          <w:szCs w:val="28"/>
        </w:rPr>
        <w:t xml:space="preserve"> </w:t>
      </w:r>
      <w:r w:rsidR="00C54449" w:rsidRPr="00143CA4">
        <w:rPr>
          <w:sz w:val="28"/>
          <w:szCs w:val="28"/>
        </w:rPr>
        <w:t>Выключатели высокого напряжения.</w:t>
      </w:r>
      <w:r w:rsidRPr="00143CA4">
        <w:rPr>
          <w:sz w:val="28"/>
          <w:szCs w:val="28"/>
        </w:rPr>
        <w:t xml:space="preserve"> </w:t>
      </w:r>
      <w:r w:rsidR="00C54449" w:rsidRPr="00143CA4">
        <w:rPr>
          <w:sz w:val="28"/>
          <w:szCs w:val="28"/>
        </w:rPr>
        <w:t>Воздушные выключатели.</w:t>
      </w:r>
    </w:p>
    <w:p w14:paraId="56047127" w14:textId="79169E1D" w:rsidR="00C54449" w:rsidRPr="00143CA4" w:rsidRDefault="005A598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60</w:t>
      </w:r>
      <w:r w:rsidR="00C54449" w:rsidRPr="00143CA4">
        <w:rPr>
          <w:sz w:val="28"/>
          <w:szCs w:val="28"/>
        </w:rPr>
        <w:t>.</w:t>
      </w:r>
      <w:r w:rsidR="00143CA4" w:rsidRPr="00143CA4">
        <w:rPr>
          <w:sz w:val="28"/>
          <w:szCs w:val="28"/>
        </w:rPr>
        <w:t xml:space="preserve"> </w:t>
      </w:r>
      <w:r w:rsidR="00C54449" w:rsidRPr="00143CA4">
        <w:rPr>
          <w:sz w:val="28"/>
          <w:szCs w:val="28"/>
        </w:rPr>
        <w:t>Масляные выключатели.</w:t>
      </w:r>
      <w:r w:rsidRPr="00143CA4">
        <w:rPr>
          <w:sz w:val="28"/>
          <w:szCs w:val="28"/>
        </w:rPr>
        <w:t xml:space="preserve"> </w:t>
      </w:r>
      <w:r w:rsidR="00C54449" w:rsidRPr="00143CA4">
        <w:rPr>
          <w:sz w:val="28"/>
          <w:szCs w:val="28"/>
        </w:rPr>
        <w:t>Электромагнитные выключатели.</w:t>
      </w:r>
    </w:p>
    <w:p w14:paraId="15CCDDC1" w14:textId="38CAB0E4" w:rsidR="00C54449" w:rsidRPr="00143CA4" w:rsidRDefault="005A598E" w:rsidP="008C1AB5">
      <w:pPr>
        <w:spacing w:line="360" w:lineRule="auto"/>
        <w:jc w:val="both"/>
        <w:rPr>
          <w:sz w:val="28"/>
          <w:szCs w:val="28"/>
        </w:rPr>
      </w:pPr>
      <w:r w:rsidRPr="003C5C7E">
        <w:rPr>
          <w:sz w:val="28"/>
          <w:szCs w:val="28"/>
        </w:rPr>
        <w:t>61</w:t>
      </w:r>
      <w:r w:rsidR="00C54449" w:rsidRPr="003C5C7E">
        <w:rPr>
          <w:sz w:val="28"/>
          <w:szCs w:val="28"/>
        </w:rPr>
        <w:t>.</w:t>
      </w:r>
      <w:r w:rsidR="00143CA4" w:rsidRPr="003C5C7E">
        <w:rPr>
          <w:sz w:val="28"/>
          <w:szCs w:val="28"/>
        </w:rPr>
        <w:t xml:space="preserve"> </w:t>
      </w:r>
      <w:r w:rsidR="00C54449" w:rsidRPr="003C5C7E">
        <w:rPr>
          <w:sz w:val="28"/>
          <w:szCs w:val="28"/>
        </w:rPr>
        <w:t>Общая характеристика систем электроснабжения.</w:t>
      </w:r>
      <w:r w:rsidR="00143CA4" w:rsidRPr="00143CA4">
        <w:rPr>
          <w:sz w:val="28"/>
          <w:szCs w:val="28"/>
        </w:rPr>
        <w:t xml:space="preserve"> </w:t>
      </w:r>
      <w:r w:rsidR="00C54449" w:rsidRPr="00143CA4">
        <w:rPr>
          <w:sz w:val="28"/>
          <w:szCs w:val="28"/>
        </w:rPr>
        <w:t>Основные группы потребителей электроэнергии.</w:t>
      </w:r>
    </w:p>
    <w:p w14:paraId="67DE8F04" w14:textId="4B01C8FE" w:rsidR="00C54449" w:rsidRPr="00143CA4" w:rsidRDefault="005A598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6</w:t>
      </w:r>
      <w:r w:rsidR="003C5C7E">
        <w:rPr>
          <w:sz w:val="28"/>
          <w:szCs w:val="28"/>
        </w:rPr>
        <w:t>2</w:t>
      </w:r>
      <w:r w:rsidR="00C54449" w:rsidRPr="00143CA4">
        <w:rPr>
          <w:sz w:val="28"/>
          <w:szCs w:val="28"/>
        </w:rPr>
        <w:t>.</w:t>
      </w:r>
      <w:r w:rsidR="003C5C7E">
        <w:rPr>
          <w:sz w:val="28"/>
          <w:szCs w:val="28"/>
        </w:rPr>
        <w:t xml:space="preserve"> </w:t>
      </w:r>
      <w:r w:rsidR="00C54449" w:rsidRPr="00143CA4">
        <w:rPr>
          <w:sz w:val="28"/>
          <w:szCs w:val="28"/>
        </w:rPr>
        <w:t>Основные условия и задачи формирования систем электроснабжения.</w:t>
      </w:r>
      <w:r w:rsidR="00143CA4" w:rsidRPr="00143CA4">
        <w:rPr>
          <w:sz w:val="28"/>
          <w:szCs w:val="28"/>
        </w:rPr>
        <w:t xml:space="preserve"> </w:t>
      </w:r>
      <w:r w:rsidR="00C54449" w:rsidRPr="00143CA4">
        <w:rPr>
          <w:sz w:val="28"/>
          <w:szCs w:val="28"/>
        </w:rPr>
        <w:t>Номинальные напряжения электроустановок.</w:t>
      </w:r>
    </w:p>
    <w:p w14:paraId="060B3CB6" w14:textId="26251787" w:rsidR="00C54449" w:rsidRPr="00143CA4" w:rsidRDefault="005A598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6</w:t>
      </w:r>
      <w:r w:rsidR="003C5C7E">
        <w:rPr>
          <w:sz w:val="28"/>
          <w:szCs w:val="28"/>
        </w:rPr>
        <w:t>3</w:t>
      </w:r>
      <w:r w:rsidR="00C54449" w:rsidRPr="00143CA4">
        <w:rPr>
          <w:sz w:val="28"/>
          <w:szCs w:val="28"/>
        </w:rPr>
        <w:t>.</w:t>
      </w:r>
      <w:r w:rsidR="003C5C7E">
        <w:rPr>
          <w:sz w:val="28"/>
          <w:szCs w:val="28"/>
        </w:rPr>
        <w:t> </w:t>
      </w:r>
      <w:r w:rsidR="00C54449" w:rsidRPr="00143CA4">
        <w:rPr>
          <w:sz w:val="28"/>
          <w:szCs w:val="28"/>
        </w:rPr>
        <w:t>Основные типы схем электрических сетей.</w:t>
      </w:r>
      <w:r w:rsidR="00143CA4" w:rsidRPr="00143CA4">
        <w:rPr>
          <w:sz w:val="28"/>
          <w:szCs w:val="28"/>
        </w:rPr>
        <w:t xml:space="preserve"> </w:t>
      </w:r>
      <w:r w:rsidR="00C54449" w:rsidRPr="00143CA4">
        <w:rPr>
          <w:sz w:val="28"/>
          <w:szCs w:val="28"/>
        </w:rPr>
        <w:t>Основные вопросы проектирования и расчетов СЭС.</w:t>
      </w:r>
    </w:p>
    <w:p w14:paraId="7824BFBF" w14:textId="69B50313" w:rsidR="00C54449" w:rsidRPr="00143CA4" w:rsidRDefault="005A598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6</w:t>
      </w:r>
      <w:r w:rsidR="003C5C7E">
        <w:rPr>
          <w:sz w:val="28"/>
          <w:szCs w:val="28"/>
        </w:rPr>
        <w:t>4</w:t>
      </w:r>
      <w:r w:rsidR="00C54449" w:rsidRPr="00143CA4">
        <w:rPr>
          <w:sz w:val="28"/>
          <w:szCs w:val="28"/>
        </w:rPr>
        <w:t>.</w:t>
      </w:r>
      <w:r w:rsidR="003C5C7E">
        <w:rPr>
          <w:sz w:val="28"/>
          <w:szCs w:val="28"/>
        </w:rPr>
        <w:t> </w:t>
      </w:r>
      <w:r w:rsidR="00C54449" w:rsidRPr="00143CA4">
        <w:rPr>
          <w:sz w:val="28"/>
          <w:szCs w:val="28"/>
        </w:rPr>
        <w:t>Переходные режимы и процессы.</w:t>
      </w:r>
    </w:p>
    <w:p w14:paraId="34DCF3FB" w14:textId="334AC5CC" w:rsidR="00C54449" w:rsidRPr="00143CA4" w:rsidRDefault="005A598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6</w:t>
      </w:r>
      <w:r w:rsidR="003C5C7E">
        <w:rPr>
          <w:sz w:val="28"/>
          <w:szCs w:val="28"/>
        </w:rPr>
        <w:t>5</w:t>
      </w:r>
      <w:r w:rsidR="00C54449" w:rsidRPr="00143CA4">
        <w:rPr>
          <w:sz w:val="28"/>
          <w:szCs w:val="28"/>
        </w:rPr>
        <w:t>.</w:t>
      </w:r>
      <w:r w:rsidR="003C5C7E">
        <w:rPr>
          <w:sz w:val="28"/>
          <w:szCs w:val="28"/>
        </w:rPr>
        <w:t xml:space="preserve"> </w:t>
      </w:r>
      <w:r w:rsidR="00C54449" w:rsidRPr="00143CA4">
        <w:rPr>
          <w:sz w:val="28"/>
          <w:szCs w:val="28"/>
        </w:rPr>
        <w:t>Нормативные показатели устойчивости и их обеспечение.</w:t>
      </w:r>
    </w:p>
    <w:p w14:paraId="1B88A5C0" w14:textId="75AFA14A" w:rsidR="00C54449" w:rsidRPr="00143CA4" w:rsidRDefault="005A598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6</w:t>
      </w:r>
      <w:r w:rsidR="003C5C7E">
        <w:rPr>
          <w:sz w:val="28"/>
          <w:szCs w:val="28"/>
        </w:rPr>
        <w:t>6</w:t>
      </w:r>
      <w:r w:rsidR="00C54449" w:rsidRPr="00143CA4">
        <w:rPr>
          <w:sz w:val="28"/>
          <w:szCs w:val="28"/>
        </w:rPr>
        <w:t>.</w:t>
      </w:r>
      <w:r w:rsidR="003C5C7E">
        <w:rPr>
          <w:sz w:val="28"/>
          <w:szCs w:val="28"/>
        </w:rPr>
        <w:t xml:space="preserve"> </w:t>
      </w:r>
      <w:r w:rsidR="00C54449" w:rsidRPr="00143CA4">
        <w:rPr>
          <w:sz w:val="28"/>
          <w:szCs w:val="28"/>
        </w:rPr>
        <w:t>Средства управления режимами и их функции.</w:t>
      </w:r>
    </w:p>
    <w:p w14:paraId="6EAA2005" w14:textId="195C1E14" w:rsidR="00C54449" w:rsidRPr="00143CA4" w:rsidRDefault="003C5C7E" w:rsidP="008C1A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="00C54449" w:rsidRPr="00143CA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C54449" w:rsidRPr="00143CA4">
        <w:rPr>
          <w:sz w:val="28"/>
          <w:szCs w:val="28"/>
        </w:rPr>
        <w:t>Основные принципы диспетчерского управления.</w:t>
      </w:r>
      <w:r w:rsidR="00143CA4" w:rsidRPr="00143CA4">
        <w:rPr>
          <w:sz w:val="28"/>
          <w:szCs w:val="28"/>
        </w:rPr>
        <w:t xml:space="preserve"> </w:t>
      </w:r>
      <w:r w:rsidR="00C54449" w:rsidRPr="00143CA4">
        <w:rPr>
          <w:sz w:val="28"/>
          <w:szCs w:val="28"/>
        </w:rPr>
        <w:t>Иерархическая система диспетчерского управления энергосистемами России.</w:t>
      </w:r>
    </w:p>
    <w:p w14:paraId="0F9B480C" w14:textId="34F83BE2" w:rsidR="00C54449" w:rsidRPr="00143CA4" w:rsidRDefault="003C5C7E" w:rsidP="008C1A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C54449" w:rsidRPr="00143C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54449" w:rsidRPr="00143CA4">
        <w:rPr>
          <w:sz w:val="28"/>
          <w:szCs w:val="28"/>
        </w:rPr>
        <w:t>Временные уровни управления режимами ЭЭС.</w:t>
      </w:r>
    </w:p>
    <w:p w14:paraId="53279AF2" w14:textId="6A565D7A" w:rsidR="00C54449" w:rsidRPr="00143CA4" w:rsidRDefault="003C5C7E" w:rsidP="008C1A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C54449" w:rsidRPr="00143C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54449" w:rsidRPr="00143CA4">
        <w:rPr>
          <w:sz w:val="28"/>
          <w:szCs w:val="28"/>
        </w:rPr>
        <w:t>Автоматизированная система диспетчерского управления.</w:t>
      </w:r>
    </w:p>
    <w:p w14:paraId="363B2CB4" w14:textId="591CABB6" w:rsidR="00C54449" w:rsidRPr="00143CA4" w:rsidRDefault="005A598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7</w:t>
      </w:r>
      <w:r w:rsidR="003C5C7E">
        <w:rPr>
          <w:sz w:val="28"/>
          <w:szCs w:val="28"/>
        </w:rPr>
        <w:t>0</w:t>
      </w:r>
      <w:r w:rsidR="00C54449" w:rsidRPr="00143CA4">
        <w:rPr>
          <w:sz w:val="28"/>
          <w:szCs w:val="28"/>
        </w:rPr>
        <w:t>.</w:t>
      </w:r>
      <w:r w:rsidR="003C5C7E">
        <w:rPr>
          <w:sz w:val="28"/>
          <w:szCs w:val="28"/>
        </w:rPr>
        <w:t xml:space="preserve"> </w:t>
      </w:r>
      <w:r w:rsidR="00C54449" w:rsidRPr="00143CA4">
        <w:rPr>
          <w:sz w:val="28"/>
          <w:szCs w:val="28"/>
        </w:rPr>
        <w:t>Структура системы противоаварийной автоматики.</w:t>
      </w:r>
    </w:p>
    <w:p w14:paraId="172ECFE8" w14:textId="64D60866" w:rsidR="00C54449" w:rsidRPr="00143CA4" w:rsidRDefault="005A598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7</w:t>
      </w:r>
      <w:r w:rsidR="003C5C7E">
        <w:rPr>
          <w:sz w:val="28"/>
          <w:szCs w:val="28"/>
        </w:rPr>
        <w:t>1</w:t>
      </w:r>
      <w:r w:rsidR="00C54449" w:rsidRPr="00143CA4">
        <w:rPr>
          <w:sz w:val="28"/>
          <w:szCs w:val="28"/>
        </w:rPr>
        <w:t>.</w:t>
      </w:r>
      <w:r w:rsidR="003C5C7E">
        <w:rPr>
          <w:sz w:val="28"/>
          <w:szCs w:val="28"/>
        </w:rPr>
        <w:t xml:space="preserve"> </w:t>
      </w:r>
      <w:r w:rsidR="00C54449" w:rsidRPr="00143CA4">
        <w:rPr>
          <w:sz w:val="28"/>
          <w:szCs w:val="28"/>
        </w:rPr>
        <w:t>Баланс реактивной мощности и его связь с напряжением.</w:t>
      </w:r>
    </w:p>
    <w:p w14:paraId="3D128A37" w14:textId="4AB2AC09" w:rsidR="00C54449" w:rsidRPr="00143CA4" w:rsidRDefault="005A598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lastRenderedPageBreak/>
        <w:t>7</w:t>
      </w:r>
      <w:r w:rsidR="003C5C7E">
        <w:rPr>
          <w:sz w:val="28"/>
          <w:szCs w:val="28"/>
        </w:rPr>
        <w:t>2</w:t>
      </w:r>
      <w:r w:rsidR="00C54449" w:rsidRPr="00143CA4">
        <w:rPr>
          <w:sz w:val="28"/>
          <w:szCs w:val="28"/>
        </w:rPr>
        <w:t>.</w:t>
      </w:r>
      <w:r w:rsidR="003C5C7E">
        <w:rPr>
          <w:sz w:val="28"/>
          <w:szCs w:val="28"/>
        </w:rPr>
        <w:t> </w:t>
      </w:r>
      <w:r w:rsidR="00C54449" w:rsidRPr="00143CA4">
        <w:rPr>
          <w:sz w:val="28"/>
          <w:szCs w:val="28"/>
        </w:rPr>
        <w:t>Потребители и источники реактивной мощности.</w:t>
      </w:r>
      <w:r w:rsidR="00143CA4" w:rsidRPr="00143CA4">
        <w:rPr>
          <w:sz w:val="28"/>
          <w:szCs w:val="28"/>
        </w:rPr>
        <w:t xml:space="preserve"> </w:t>
      </w:r>
      <w:r w:rsidR="00C54449" w:rsidRPr="00143CA4">
        <w:rPr>
          <w:sz w:val="28"/>
          <w:szCs w:val="28"/>
        </w:rPr>
        <w:t>Компенсация реактивной мощности.</w:t>
      </w:r>
    </w:p>
    <w:p w14:paraId="0B4D31BB" w14:textId="24A7BDF3" w:rsidR="00C54449" w:rsidRPr="00143CA4" w:rsidRDefault="005A598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7</w:t>
      </w:r>
      <w:r w:rsidR="003C5C7E">
        <w:rPr>
          <w:sz w:val="28"/>
          <w:szCs w:val="28"/>
        </w:rPr>
        <w:t>3</w:t>
      </w:r>
      <w:r w:rsidR="00C54449" w:rsidRPr="00143CA4">
        <w:rPr>
          <w:sz w:val="28"/>
          <w:szCs w:val="28"/>
        </w:rPr>
        <w:t>.</w:t>
      </w:r>
      <w:r w:rsidR="003C5C7E">
        <w:rPr>
          <w:sz w:val="28"/>
          <w:szCs w:val="28"/>
        </w:rPr>
        <w:t xml:space="preserve"> </w:t>
      </w:r>
      <w:r w:rsidR="00C54449" w:rsidRPr="00143CA4">
        <w:rPr>
          <w:sz w:val="28"/>
          <w:szCs w:val="28"/>
        </w:rPr>
        <w:t>Регулирование напряжения в электрических сетях.</w:t>
      </w:r>
      <w:r w:rsidR="00143CA4" w:rsidRPr="00143CA4">
        <w:rPr>
          <w:sz w:val="28"/>
          <w:szCs w:val="28"/>
        </w:rPr>
        <w:t xml:space="preserve"> </w:t>
      </w:r>
    </w:p>
    <w:p w14:paraId="2B798CEE" w14:textId="667D6688" w:rsidR="00C54449" w:rsidRPr="00143CA4" w:rsidRDefault="005A598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7</w:t>
      </w:r>
      <w:r w:rsidR="003C5C7E">
        <w:rPr>
          <w:sz w:val="28"/>
          <w:szCs w:val="28"/>
        </w:rPr>
        <w:t>4</w:t>
      </w:r>
      <w:r w:rsidR="00C54449" w:rsidRPr="00143CA4">
        <w:rPr>
          <w:sz w:val="28"/>
          <w:szCs w:val="28"/>
        </w:rPr>
        <w:t>.</w:t>
      </w:r>
      <w:r w:rsidR="003C5C7E">
        <w:rPr>
          <w:sz w:val="28"/>
          <w:szCs w:val="28"/>
        </w:rPr>
        <w:t xml:space="preserve"> </w:t>
      </w:r>
      <w:r w:rsidR="00C54449" w:rsidRPr="00143CA4">
        <w:rPr>
          <w:sz w:val="28"/>
          <w:szCs w:val="28"/>
        </w:rPr>
        <w:t>Регулирование частоты и мощности в энергосистемах.</w:t>
      </w:r>
    </w:p>
    <w:p w14:paraId="1DE87A9A" w14:textId="4E823416" w:rsidR="00C54449" w:rsidRPr="00143CA4" w:rsidRDefault="003C5C7E" w:rsidP="008C1A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="00C54449" w:rsidRPr="00143CA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C54449" w:rsidRPr="00143CA4">
        <w:rPr>
          <w:sz w:val="28"/>
          <w:szCs w:val="28"/>
        </w:rPr>
        <w:t>Качество электрической энергии.</w:t>
      </w:r>
      <w:r w:rsidR="002A0BBE" w:rsidRPr="00143CA4">
        <w:rPr>
          <w:sz w:val="28"/>
          <w:szCs w:val="28"/>
        </w:rPr>
        <w:t xml:space="preserve"> </w:t>
      </w:r>
      <w:r w:rsidR="00C54449" w:rsidRPr="00143CA4">
        <w:rPr>
          <w:sz w:val="28"/>
          <w:szCs w:val="28"/>
        </w:rPr>
        <w:t>Показатели качества электроэнергии.</w:t>
      </w:r>
    </w:p>
    <w:p w14:paraId="7AB41D04" w14:textId="546AB7C7" w:rsidR="00C54449" w:rsidRPr="00143CA4" w:rsidRDefault="003C5C7E" w:rsidP="008C1A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="00C54449" w:rsidRPr="00143CA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C54449" w:rsidRPr="00143CA4">
        <w:rPr>
          <w:sz w:val="28"/>
          <w:szCs w:val="28"/>
        </w:rPr>
        <w:t xml:space="preserve">Влияние качества электроэнергии на функционирование технических </w:t>
      </w:r>
    </w:p>
    <w:p w14:paraId="6ACA0FB2" w14:textId="77777777" w:rsidR="00C54449" w:rsidRPr="00143CA4" w:rsidRDefault="00C54449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средств.</w:t>
      </w:r>
    </w:p>
    <w:p w14:paraId="64C91992" w14:textId="126A34C1" w:rsidR="00C54449" w:rsidRPr="00143CA4" w:rsidRDefault="003C5C7E" w:rsidP="008C1A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="00C54449" w:rsidRPr="00143CA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C54449" w:rsidRPr="00143CA4">
        <w:rPr>
          <w:sz w:val="28"/>
          <w:szCs w:val="28"/>
        </w:rPr>
        <w:t>Технические средства контроля качества электроэнергии.</w:t>
      </w:r>
    </w:p>
    <w:p w14:paraId="66E2593F" w14:textId="237207F8" w:rsidR="00C54449" w:rsidRPr="00143CA4" w:rsidRDefault="003C5C7E" w:rsidP="008C1A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A598E" w:rsidRPr="00143CA4">
        <w:rPr>
          <w:sz w:val="28"/>
          <w:szCs w:val="28"/>
        </w:rPr>
        <w:t>8</w:t>
      </w:r>
      <w:r w:rsidR="00C54449" w:rsidRPr="00143C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54449" w:rsidRPr="00143CA4">
        <w:rPr>
          <w:sz w:val="28"/>
          <w:szCs w:val="28"/>
        </w:rPr>
        <w:t>Обеспечение качества электроэнергии.</w:t>
      </w:r>
    </w:p>
    <w:p w14:paraId="0E3762A5" w14:textId="1486AD71" w:rsidR="00A42427" w:rsidRPr="00143CA4" w:rsidRDefault="00A42427" w:rsidP="00143CA4">
      <w:pPr>
        <w:spacing w:line="360" w:lineRule="auto"/>
        <w:ind w:firstLine="709"/>
        <w:jc w:val="both"/>
        <w:rPr>
          <w:sz w:val="28"/>
          <w:szCs w:val="28"/>
        </w:rPr>
      </w:pPr>
    </w:p>
    <w:p w14:paraId="54BCB3D6" w14:textId="00AE9504" w:rsidR="00E32F45" w:rsidRPr="00143CA4" w:rsidRDefault="006A02F3" w:rsidP="00143C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теме р</w:t>
      </w:r>
      <w:r w:rsidR="009F1168" w:rsidRPr="00143CA4">
        <w:rPr>
          <w:b/>
          <w:sz w:val="28"/>
          <w:szCs w:val="28"/>
        </w:rPr>
        <w:t>еферат</w:t>
      </w:r>
      <w:r>
        <w:rPr>
          <w:b/>
          <w:sz w:val="28"/>
          <w:szCs w:val="28"/>
        </w:rPr>
        <w:t>а</w:t>
      </w:r>
      <w:r w:rsidR="00D73311" w:rsidRPr="00143CA4">
        <w:rPr>
          <w:b/>
          <w:sz w:val="28"/>
          <w:szCs w:val="28"/>
        </w:rPr>
        <w:t xml:space="preserve"> необходимо оформить презентаци</w:t>
      </w:r>
      <w:r>
        <w:rPr>
          <w:b/>
          <w:sz w:val="28"/>
          <w:szCs w:val="28"/>
        </w:rPr>
        <w:t>ю</w:t>
      </w:r>
      <w:r w:rsidR="00D73311" w:rsidRPr="00143CA4">
        <w:rPr>
          <w:b/>
          <w:sz w:val="28"/>
          <w:szCs w:val="28"/>
        </w:rPr>
        <w:t>.</w:t>
      </w:r>
      <w:r w:rsidR="00D73311" w:rsidRPr="00143CA4">
        <w:rPr>
          <w:sz w:val="28"/>
          <w:szCs w:val="28"/>
        </w:rPr>
        <w:t xml:space="preserve"> Презентация должна содержать от 8 до 12 слайдов</w:t>
      </w:r>
      <w:r w:rsidR="00D82699" w:rsidRPr="00143CA4">
        <w:rPr>
          <w:sz w:val="28"/>
          <w:szCs w:val="28"/>
        </w:rPr>
        <w:t>,</w:t>
      </w:r>
      <w:r w:rsidR="00D73311" w:rsidRPr="00143CA4">
        <w:rPr>
          <w:sz w:val="28"/>
          <w:szCs w:val="28"/>
        </w:rPr>
        <w:t xml:space="preserve"> кратко иллюстрирующих результаты работы. </w:t>
      </w:r>
      <w:r w:rsidR="00393A8B" w:rsidRPr="00143CA4">
        <w:rPr>
          <w:sz w:val="28"/>
          <w:szCs w:val="28"/>
        </w:rPr>
        <w:t xml:space="preserve">Доклад по презентации не более 6 минут. </w:t>
      </w:r>
      <w:r w:rsidR="00D73311" w:rsidRPr="00143CA4">
        <w:rPr>
          <w:sz w:val="28"/>
          <w:szCs w:val="28"/>
        </w:rPr>
        <w:t>Реферат</w:t>
      </w:r>
      <w:r w:rsidR="00621AAB" w:rsidRPr="00143CA4">
        <w:rPr>
          <w:sz w:val="28"/>
          <w:szCs w:val="28"/>
        </w:rPr>
        <w:t xml:space="preserve"> </w:t>
      </w:r>
      <w:r w:rsidR="00D82699" w:rsidRPr="00143CA4">
        <w:rPr>
          <w:sz w:val="28"/>
          <w:szCs w:val="28"/>
        </w:rPr>
        <w:t>должен</w:t>
      </w:r>
      <w:r w:rsidR="00D73311" w:rsidRPr="00143CA4">
        <w:rPr>
          <w:sz w:val="28"/>
          <w:szCs w:val="28"/>
        </w:rPr>
        <w:t xml:space="preserve"> </w:t>
      </w:r>
      <w:r w:rsidR="00393A8B" w:rsidRPr="00143CA4">
        <w:rPr>
          <w:sz w:val="28"/>
          <w:szCs w:val="28"/>
        </w:rPr>
        <w:t>быть корректно оформлен</w:t>
      </w:r>
      <w:r w:rsidR="00D82699" w:rsidRPr="00143CA4">
        <w:rPr>
          <w:sz w:val="28"/>
          <w:szCs w:val="28"/>
        </w:rPr>
        <w:t>.</w:t>
      </w:r>
    </w:p>
    <w:p w14:paraId="664C0A1B" w14:textId="77777777" w:rsidR="00D82699" w:rsidRPr="00143CA4" w:rsidRDefault="00393A8B" w:rsidP="00143CA4">
      <w:pPr>
        <w:spacing w:line="360" w:lineRule="auto"/>
        <w:ind w:firstLine="709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Доклады заслушиваются в формате конференции в ходе практических занятий.</w:t>
      </w:r>
      <w:r w:rsidR="00D82699" w:rsidRPr="00143CA4">
        <w:rPr>
          <w:sz w:val="28"/>
          <w:szCs w:val="28"/>
        </w:rPr>
        <w:t xml:space="preserve"> </w:t>
      </w:r>
    </w:p>
    <w:p w14:paraId="0E2CA732" w14:textId="77777777" w:rsidR="00707455" w:rsidRPr="00143CA4" w:rsidRDefault="00707455" w:rsidP="00143CA4">
      <w:pPr>
        <w:spacing w:line="360" w:lineRule="auto"/>
        <w:ind w:firstLine="709"/>
        <w:jc w:val="both"/>
        <w:rPr>
          <w:sz w:val="28"/>
          <w:szCs w:val="28"/>
        </w:rPr>
      </w:pPr>
    </w:p>
    <w:p w14:paraId="6216E687" w14:textId="77777777" w:rsidR="008366E3" w:rsidRPr="00143CA4" w:rsidRDefault="008366E3" w:rsidP="00143CA4">
      <w:pPr>
        <w:spacing w:line="360" w:lineRule="auto"/>
        <w:jc w:val="center"/>
        <w:rPr>
          <w:b/>
          <w:sz w:val="28"/>
          <w:szCs w:val="28"/>
        </w:rPr>
      </w:pPr>
      <w:r w:rsidRPr="00143CA4">
        <w:rPr>
          <w:b/>
          <w:sz w:val="28"/>
          <w:szCs w:val="28"/>
        </w:rPr>
        <w:t xml:space="preserve">Форма промежуточного контроля  </w:t>
      </w:r>
    </w:p>
    <w:p w14:paraId="2396C02E" w14:textId="285F13E5" w:rsidR="004067B9" w:rsidRPr="00143CA4" w:rsidRDefault="00393A8B" w:rsidP="00143CA4">
      <w:pPr>
        <w:spacing w:line="360" w:lineRule="auto"/>
        <w:jc w:val="center"/>
        <w:rPr>
          <w:b/>
          <w:sz w:val="28"/>
          <w:szCs w:val="28"/>
        </w:rPr>
      </w:pPr>
      <w:r w:rsidRPr="00143CA4">
        <w:rPr>
          <w:b/>
          <w:sz w:val="28"/>
          <w:szCs w:val="28"/>
        </w:rPr>
        <w:t>Зачет</w:t>
      </w:r>
      <w:r w:rsidR="00B83FD4" w:rsidRPr="00143CA4">
        <w:rPr>
          <w:b/>
          <w:sz w:val="28"/>
          <w:szCs w:val="28"/>
        </w:rPr>
        <w:t xml:space="preserve"> (</w:t>
      </w:r>
      <w:r w:rsidR="009F1168" w:rsidRPr="00143CA4">
        <w:rPr>
          <w:b/>
          <w:sz w:val="28"/>
          <w:szCs w:val="28"/>
        </w:rPr>
        <w:t>1</w:t>
      </w:r>
      <w:r w:rsidR="00B83FD4" w:rsidRPr="00143CA4">
        <w:rPr>
          <w:b/>
          <w:sz w:val="28"/>
          <w:szCs w:val="28"/>
        </w:rPr>
        <w:t xml:space="preserve"> семестр)</w:t>
      </w:r>
    </w:p>
    <w:p w14:paraId="69577734" w14:textId="77777777" w:rsidR="00C30787" w:rsidRPr="00143CA4" w:rsidRDefault="00C30787" w:rsidP="00143CA4">
      <w:pPr>
        <w:spacing w:line="360" w:lineRule="auto"/>
        <w:ind w:firstLine="709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Перечень примерных воп</w:t>
      </w:r>
      <w:r w:rsidR="00B83FD4" w:rsidRPr="00143CA4">
        <w:rPr>
          <w:sz w:val="28"/>
          <w:szCs w:val="28"/>
        </w:rPr>
        <w:t>росов для подготовки к экзамену:</w:t>
      </w:r>
    </w:p>
    <w:p w14:paraId="1C3059EE" w14:textId="77777777" w:rsidR="009F1168" w:rsidRPr="00143CA4" w:rsidRDefault="009F1168" w:rsidP="00143CA4">
      <w:pPr>
        <w:spacing w:line="360" w:lineRule="auto"/>
        <w:rPr>
          <w:sz w:val="28"/>
          <w:szCs w:val="28"/>
        </w:rPr>
      </w:pPr>
      <w:r w:rsidRPr="00143CA4">
        <w:rPr>
          <w:sz w:val="28"/>
          <w:szCs w:val="28"/>
        </w:rPr>
        <w:t>1. Классификация и характеристика тепловых электростанций</w:t>
      </w:r>
    </w:p>
    <w:p w14:paraId="05F6C872" w14:textId="77777777" w:rsidR="009F1168" w:rsidRPr="00143CA4" w:rsidRDefault="009F1168" w:rsidP="00143CA4">
      <w:pPr>
        <w:spacing w:line="360" w:lineRule="auto"/>
        <w:rPr>
          <w:sz w:val="28"/>
          <w:szCs w:val="28"/>
        </w:rPr>
      </w:pPr>
      <w:r w:rsidRPr="00143CA4">
        <w:rPr>
          <w:sz w:val="28"/>
          <w:szCs w:val="28"/>
        </w:rPr>
        <w:t>2. Назначение и состав принципиальных тепловых схем ТЭС</w:t>
      </w:r>
    </w:p>
    <w:p w14:paraId="67746DBE" w14:textId="77777777" w:rsidR="009F1168" w:rsidRPr="00143CA4" w:rsidRDefault="009F1168" w:rsidP="00143CA4">
      <w:pPr>
        <w:spacing w:line="360" w:lineRule="auto"/>
        <w:rPr>
          <w:sz w:val="28"/>
          <w:szCs w:val="28"/>
        </w:rPr>
      </w:pPr>
      <w:r w:rsidRPr="00143CA4">
        <w:rPr>
          <w:sz w:val="28"/>
          <w:szCs w:val="28"/>
        </w:rPr>
        <w:t>3. Особенности принципиальных тепловых схем теплоэлектроцентралей (ТЭЦ)</w:t>
      </w:r>
    </w:p>
    <w:p w14:paraId="78A2F1EE" w14:textId="77777777" w:rsidR="009F1168" w:rsidRPr="00143CA4" w:rsidRDefault="009F1168" w:rsidP="00143CA4">
      <w:pPr>
        <w:spacing w:line="360" w:lineRule="auto"/>
        <w:rPr>
          <w:sz w:val="28"/>
          <w:szCs w:val="28"/>
        </w:rPr>
      </w:pPr>
      <w:r w:rsidRPr="00143CA4">
        <w:rPr>
          <w:sz w:val="28"/>
          <w:szCs w:val="28"/>
        </w:rPr>
        <w:t>4. Особенности принципиальных тепловых схем атомных электростанций</w:t>
      </w:r>
    </w:p>
    <w:p w14:paraId="1E28247C" w14:textId="77777777" w:rsidR="009F1168" w:rsidRPr="00143CA4" w:rsidRDefault="009F1168" w:rsidP="00143CA4">
      <w:pPr>
        <w:spacing w:line="360" w:lineRule="auto"/>
        <w:rPr>
          <w:sz w:val="28"/>
          <w:szCs w:val="28"/>
        </w:rPr>
      </w:pPr>
      <w:r w:rsidRPr="00143CA4">
        <w:rPr>
          <w:sz w:val="28"/>
          <w:szCs w:val="28"/>
        </w:rPr>
        <w:t>5. Определение энергетических показателей паротурбинных установок и электростанций</w:t>
      </w:r>
    </w:p>
    <w:p w14:paraId="050C679E" w14:textId="77777777" w:rsidR="009F1168" w:rsidRPr="00143CA4" w:rsidRDefault="009F1168" w:rsidP="00143CA4">
      <w:pPr>
        <w:spacing w:line="360" w:lineRule="auto"/>
        <w:rPr>
          <w:sz w:val="28"/>
          <w:szCs w:val="28"/>
        </w:rPr>
      </w:pPr>
      <w:r w:rsidRPr="00143CA4">
        <w:rPr>
          <w:sz w:val="28"/>
          <w:szCs w:val="28"/>
        </w:rPr>
        <w:t>6. Методы расширения существующих ТЭС. Эффективность их расширения</w:t>
      </w:r>
    </w:p>
    <w:p w14:paraId="47EFBF36" w14:textId="77777777" w:rsidR="009F1168" w:rsidRPr="00143CA4" w:rsidRDefault="009F1168" w:rsidP="00143CA4">
      <w:pPr>
        <w:spacing w:line="360" w:lineRule="auto"/>
        <w:rPr>
          <w:sz w:val="28"/>
          <w:szCs w:val="28"/>
        </w:rPr>
      </w:pPr>
      <w:r w:rsidRPr="00143CA4">
        <w:rPr>
          <w:sz w:val="28"/>
          <w:szCs w:val="28"/>
        </w:rPr>
        <w:t>7. Принципиальные схемы пристроек. Определение тепловой экономичности расширяемых ТЭС при их пристройке</w:t>
      </w:r>
    </w:p>
    <w:p w14:paraId="61F2B336" w14:textId="375F2006" w:rsidR="009F1168" w:rsidRPr="00143CA4" w:rsidRDefault="009F1168" w:rsidP="00143CA4">
      <w:pPr>
        <w:spacing w:line="360" w:lineRule="auto"/>
        <w:rPr>
          <w:sz w:val="28"/>
          <w:szCs w:val="28"/>
        </w:rPr>
      </w:pPr>
      <w:r w:rsidRPr="00143CA4">
        <w:rPr>
          <w:sz w:val="28"/>
          <w:szCs w:val="28"/>
        </w:rPr>
        <w:t>8. Принципы и требования выбора основного оборудования ТЭС и АЭС</w:t>
      </w:r>
    </w:p>
    <w:p w14:paraId="3432BAC2" w14:textId="167E51F3" w:rsidR="009F1168" w:rsidRPr="00143CA4" w:rsidRDefault="009F1168" w:rsidP="00143CA4">
      <w:pPr>
        <w:spacing w:line="360" w:lineRule="auto"/>
        <w:rPr>
          <w:sz w:val="28"/>
          <w:szCs w:val="28"/>
        </w:rPr>
      </w:pPr>
      <w:r w:rsidRPr="00143CA4">
        <w:rPr>
          <w:sz w:val="28"/>
          <w:szCs w:val="28"/>
        </w:rPr>
        <w:lastRenderedPageBreak/>
        <w:t>9. Основные требования, предъявляемые к площадке строительства ТЭС и АЭС</w:t>
      </w:r>
    </w:p>
    <w:p w14:paraId="1D0151B2" w14:textId="6D5C9500" w:rsidR="009F1168" w:rsidRPr="00143CA4" w:rsidRDefault="005A598E" w:rsidP="00143CA4">
      <w:pPr>
        <w:spacing w:line="360" w:lineRule="auto"/>
        <w:rPr>
          <w:sz w:val="28"/>
          <w:szCs w:val="28"/>
        </w:rPr>
      </w:pPr>
      <w:r w:rsidRPr="00143CA4">
        <w:rPr>
          <w:sz w:val="28"/>
          <w:szCs w:val="28"/>
        </w:rPr>
        <w:t>10</w:t>
      </w:r>
      <w:r w:rsidR="009F1168" w:rsidRPr="00143CA4">
        <w:rPr>
          <w:sz w:val="28"/>
          <w:szCs w:val="28"/>
        </w:rPr>
        <w:t>. Пути развития атомной энергетики. Перспективные типы АЭС</w:t>
      </w:r>
    </w:p>
    <w:p w14:paraId="07419B2E" w14:textId="13CD09FA" w:rsidR="009F1168" w:rsidRPr="00143CA4" w:rsidRDefault="009F1168" w:rsidP="00143CA4">
      <w:pPr>
        <w:spacing w:line="360" w:lineRule="auto"/>
        <w:rPr>
          <w:sz w:val="28"/>
          <w:szCs w:val="28"/>
        </w:rPr>
      </w:pPr>
      <w:r w:rsidRPr="00143CA4">
        <w:rPr>
          <w:sz w:val="28"/>
          <w:szCs w:val="28"/>
        </w:rPr>
        <w:t>1</w:t>
      </w:r>
      <w:r w:rsidR="005A598E" w:rsidRPr="00143CA4">
        <w:rPr>
          <w:sz w:val="28"/>
          <w:szCs w:val="28"/>
        </w:rPr>
        <w:t>1</w:t>
      </w:r>
      <w:r w:rsidRPr="00143CA4">
        <w:rPr>
          <w:sz w:val="28"/>
          <w:szCs w:val="28"/>
        </w:rPr>
        <w:t>. Развитие электроэнергетики России.</w:t>
      </w:r>
    </w:p>
    <w:p w14:paraId="183EEB9B" w14:textId="331F196D" w:rsidR="009F1168" w:rsidRPr="00143CA4" w:rsidRDefault="005A598E" w:rsidP="00143CA4">
      <w:pPr>
        <w:spacing w:line="360" w:lineRule="auto"/>
        <w:rPr>
          <w:sz w:val="28"/>
          <w:szCs w:val="28"/>
        </w:rPr>
      </w:pPr>
      <w:r w:rsidRPr="00143CA4">
        <w:rPr>
          <w:sz w:val="28"/>
          <w:szCs w:val="28"/>
        </w:rPr>
        <w:t>1</w:t>
      </w:r>
      <w:r w:rsidR="009F1168" w:rsidRPr="00143CA4">
        <w:rPr>
          <w:sz w:val="28"/>
          <w:szCs w:val="28"/>
        </w:rPr>
        <w:t>2. Принцип работы и устройство трансформатора.</w:t>
      </w:r>
    </w:p>
    <w:p w14:paraId="0BB2E3E7" w14:textId="4AC5714F" w:rsidR="009F1168" w:rsidRPr="00143CA4" w:rsidRDefault="005A598E" w:rsidP="00143CA4">
      <w:pPr>
        <w:spacing w:line="360" w:lineRule="auto"/>
        <w:rPr>
          <w:sz w:val="28"/>
          <w:szCs w:val="28"/>
        </w:rPr>
      </w:pPr>
      <w:r w:rsidRPr="00143CA4">
        <w:rPr>
          <w:sz w:val="28"/>
          <w:szCs w:val="28"/>
        </w:rPr>
        <w:t>13</w:t>
      </w:r>
      <w:r w:rsidR="009F1168" w:rsidRPr="00143CA4">
        <w:rPr>
          <w:sz w:val="28"/>
          <w:szCs w:val="28"/>
        </w:rPr>
        <w:t>.Общая характеристика воздушной линии и условий ее работы.</w:t>
      </w:r>
    </w:p>
    <w:p w14:paraId="6F0D0C24" w14:textId="095FC191" w:rsidR="009F1168" w:rsidRPr="00143CA4" w:rsidRDefault="005A598E" w:rsidP="00143CA4">
      <w:pPr>
        <w:spacing w:line="360" w:lineRule="auto"/>
        <w:rPr>
          <w:sz w:val="28"/>
          <w:szCs w:val="28"/>
        </w:rPr>
      </w:pPr>
      <w:r w:rsidRPr="00143CA4">
        <w:rPr>
          <w:sz w:val="28"/>
          <w:szCs w:val="28"/>
        </w:rPr>
        <w:t>14</w:t>
      </w:r>
      <w:r w:rsidR="009F1168" w:rsidRPr="00143CA4">
        <w:rPr>
          <w:sz w:val="28"/>
          <w:szCs w:val="28"/>
        </w:rPr>
        <w:t>.Общая характеристика систем электроснабжения.</w:t>
      </w:r>
    </w:p>
    <w:p w14:paraId="56A7E8A3" w14:textId="503DDCCA" w:rsidR="009F1168" w:rsidRPr="00143CA4" w:rsidRDefault="005A598E" w:rsidP="00143CA4">
      <w:pPr>
        <w:spacing w:line="360" w:lineRule="auto"/>
        <w:rPr>
          <w:sz w:val="28"/>
          <w:szCs w:val="28"/>
        </w:rPr>
      </w:pPr>
      <w:r w:rsidRPr="00143CA4">
        <w:rPr>
          <w:sz w:val="28"/>
          <w:szCs w:val="28"/>
        </w:rPr>
        <w:t>15. …</w:t>
      </w:r>
    </w:p>
    <w:p w14:paraId="4AB09B6F" w14:textId="77777777" w:rsidR="00D06ACB" w:rsidRPr="00143CA4" w:rsidRDefault="00D06ACB" w:rsidP="00143CA4">
      <w:pPr>
        <w:spacing w:line="360" w:lineRule="auto"/>
        <w:jc w:val="center"/>
        <w:rPr>
          <w:b/>
          <w:sz w:val="28"/>
          <w:szCs w:val="28"/>
        </w:rPr>
      </w:pPr>
    </w:p>
    <w:p w14:paraId="7447C70A" w14:textId="77777777" w:rsidR="00B83FD4" w:rsidRPr="00143CA4" w:rsidRDefault="00814C18" w:rsidP="00143CA4">
      <w:pPr>
        <w:spacing w:line="360" w:lineRule="auto"/>
        <w:jc w:val="center"/>
        <w:rPr>
          <w:b/>
          <w:sz w:val="28"/>
          <w:szCs w:val="28"/>
        </w:rPr>
      </w:pPr>
      <w:r w:rsidRPr="00143CA4">
        <w:rPr>
          <w:b/>
          <w:sz w:val="28"/>
          <w:szCs w:val="28"/>
        </w:rPr>
        <w:t>Оформление письменной работы</w:t>
      </w:r>
    </w:p>
    <w:p w14:paraId="00ABC30C" w14:textId="77777777" w:rsidR="008366E3" w:rsidRPr="00143CA4" w:rsidRDefault="00B83FD4" w:rsidP="00143CA4">
      <w:pPr>
        <w:spacing w:line="360" w:lineRule="auto"/>
        <w:ind w:firstLine="708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Оформление письменной работы осуществляется согласно требованиям МИ-01-02-2018. </w:t>
      </w:r>
      <w:r w:rsidR="00345CA5" w:rsidRPr="00143CA4">
        <w:rPr>
          <w:sz w:val="28"/>
          <w:szCs w:val="28"/>
        </w:rPr>
        <w:t>Общие требования к построению и оформлению учебной текстовой документации</w:t>
      </w:r>
      <w:r w:rsidRPr="00143CA4">
        <w:rPr>
          <w:sz w:val="28"/>
          <w:szCs w:val="28"/>
        </w:rPr>
        <w:t xml:space="preserve"> расположены по </w:t>
      </w:r>
      <w:hyperlink r:id="rId8" w:history="1">
        <w:r w:rsidRPr="00143CA4">
          <w:rPr>
            <w:rStyle w:val="a9"/>
            <w:sz w:val="28"/>
            <w:szCs w:val="28"/>
          </w:rPr>
          <w:t>ссылке</w:t>
        </w:r>
      </w:hyperlink>
      <w:r w:rsidRPr="00143CA4">
        <w:rPr>
          <w:sz w:val="28"/>
          <w:szCs w:val="28"/>
        </w:rPr>
        <w:t>.</w:t>
      </w:r>
    </w:p>
    <w:p w14:paraId="586652F0" w14:textId="77777777" w:rsidR="00B83FD4" w:rsidRPr="00143CA4" w:rsidRDefault="00B83FD4" w:rsidP="00143CA4">
      <w:pPr>
        <w:spacing w:line="360" w:lineRule="auto"/>
        <w:jc w:val="both"/>
        <w:rPr>
          <w:sz w:val="28"/>
          <w:szCs w:val="28"/>
        </w:rPr>
      </w:pPr>
    </w:p>
    <w:p w14:paraId="6888A823" w14:textId="77777777" w:rsidR="00C30787" w:rsidRPr="00143CA4" w:rsidRDefault="00C30787" w:rsidP="00143CA4">
      <w:pPr>
        <w:spacing w:line="360" w:lineRule="auto"/>
        <w:ind w:right="-284" w:hanging="425"/>
        <w:jc w:val="center"/>
        <w:rPr>
          <w:b/>
          <w:sz w:val="28"/>
          <w:szCs w:val="28"/>
        </w:rPr>
      </w:pPr>
      <w:r w:rsidRPr="00143CA4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14:paraId="5DA7420C" w14:textId="42806ECD" w:rsidR="00C30787" w:rsidRPr="00143CA4" w:rsidRDefault="00C30787" w:rsidP="00143CA4">
      <w:pPr>
        <w:pStyle w:val="a8"/>
        <w:tabs>
          <w:tab w:val="left" w:pos="426"/>
        </w:tabs>
        <w:spacing w:after="0" w:line="36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  <w:r w:rsidRPr="00143CA4">
        <w:rPr>
          <w:rFonts w:ascii="Times New Roman" w:hAnsi="Times New Roman"/>
          <w:b/>
          <w:sz w:val="28"/>
          <w:szCs w:val="28"/>
        </w:rPr>
        <w:t>Основная литература</w:t>
      </w:r>
    </w:p>
    <w:p w14:paraId="238764BD" w14:textId="77777777" w:rsidR="009F1168" w:rsidRPr="00143CA4" w:rsidRDefault="009F1168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1. Клушин, Юрий Александрович. Тепловые электрические </w:t>
      </w:r>
      <w:proofErr w:type="gramStart"/>
      <w:r w:rsidRPr="00143CA4">
        <w:rPr>
          <w:sz w:val="28"/>
          <w:szCs w:val="28"/>
        </w:rPr>
        <w:t>станции :</w:t>
      </w:r>
      <w:proofErr w:type="gramEnd"/>
      <w:r w:rsidRPr="00143CA4">
        <w:rPr>
          <w:sz w:val="28"/>
          <w:szCs w:val="28"/>
        </w:rPr>
        <w:t xml:space="preserve"> введение в специальность: учеб. пособие / Клушин Юрий Александрович. - </w:t>
      </w:r>
      <w:proofErr w:type="gramStart"/>
      <w:r w:rsidRPr="00143CA4">
        <w:rPr>
          <w:sz w:val="28"/>
          <w:szCs w:val="28"/>
        </w:rPr>
        <w:t>Москва :</w:t>
      </w:r>
      <w:proofErr w:type="gramEnd"/>
      <w:r w:rsidRPr="00143CA4">
        <w:rPr>
          <w:sz w:val="28"/>
          <w:szCs w:val="28"/>
        </w:rPr>
        <w:t xml:space="preserve"> </w:t>
      </w:r>
      <w:proofErr w:type="spellStart"/>
      <w:r w:rsidRPr="00143CA4">
        <w:rPr>
          <w:sz w:val="28"/>
          <w:szCs w:val="28"/>
        </w:rPr>
        <w:t>Энергоиздат</w:t>
      </w:r>
      <w:proofErr w:type="spellEnd"/>
      <w:r w:rsidRPr="00143CA4">
        <w:rPr>
          <w:sz w:val="28"/>
          <w:szCs w:val="28"/>
        </w:rPr>
        <w:t xml:space="preserve">, 1982. - 144 </w:t>
      </w:r>
      <w:proofErr w:type="gramStart"/>
      <w:r w:rsidRPr="00143CA4">
        <w:rPr>
          <w:sz w:val="28"/>
          <w:szCs w:val="28"/>
        </w:rPr>
        <w:t>с. :</w:t>
      </w:r>
      <w:proofErr w:type="gramEnd"/>
      <w:r w:rsidRPr="00143CA4">
        <w:rPr>
          <w:sz w:val="28"/>
          <w:szCs w:val="28"/>
        </w:rPr>
        <w:t xml:space="preserve"> ил. - 0-30. </w:t>
      </w:r>
    </w:p>
    <w:p w14:paraId="3976AF34" w14:textId="77777777" w:rsidR="009F1168" w:rsidRPr="00143CA4" w:rsidRDefault="009F1168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2. </w:t>
      </w:r>
      <w:proofErr w:type="gramStart"/>
      <w:r w:rsidRPr="00143CA4">
        <w:rPr>
          <w:sz w:val="28"/>
          <w:szCs w:val="28"/>
        </w:rPr>
        <w:t>Рыжкин,  В.Я.</w:t>
      </w:r>
      <w:proofErr w:type="gramEnd"/>
      <w:r w:rsidRPr="00143CA4">
        <w:rPr>
          <w:sz w:val="28"/>
          <w:szCs w:val="28"/>
        </w:rPr>
        <w:t xml:space="preserve">  </w:t>
      </w:r>
      <w:proofErr w:type="gramStart"/>
      <w:r w:rsidRPr="00143CA4">
        <w:rPr>
          <w:sz w:val="28"/>
          <w:szCs w:val="28"/>
        </w:rPr>
        <w:t>Тепловые  электрические</w:t>
      </w:r>
      <w:proofErr w:type="gramEnd"/>
      <w:r w:rsidRPr="00143CA4">
        <w:rPr>
          <w:sz w:val="28"/>
          <w:szCs w:val="28"/>
        </w:rPr>
        <w:t xml:space="preserve">  станции  /  В.  Я.  </w:t>
      </w:r>
      <w:proofErr w:type="gramStart"/>
      <w:r w:rsidRPr="00143CA4">
        <w:rPr>
          <w:sz w:val="28"/>
          <w:szCs w:val="28"/>
        </w:rPr>
        <w:t>Рыжкин;  под</w:t>
      </w:r>
      <w:proofErr w:type="gramEnd"/>
      <w:r w:rsidRPr="00143CA4">
        <w:rPr>
          <w:sz w:val="28"/>
          <w:szCs w:val="28"/>
        </w:rPr>
        <w:t xml:space="preserve">  ред.  В.Я. </w:t>
      </w:r>
      <w:proofErr w:type="spellStart"/>
      <w:proofErr w:type="gramStart"/>
      <w:r w:rsidRPr="00143CA4">
        <w:rPr>
          <w:sz w:val="28"/>
          <w:szCs w:val="28"/>
        </w:rPr>
        <w:t>Гиршфельда</w:t>
      </w:r>
      <w:proofErr w:type="spellEnd"/>
      <w:r w:rsidRPr="00143CA4">
        <w:rPr>
          <w:sz w:val="28"/>
          <w:szCs w:val="28"/>
        </w:rPr>
        <w:t xml:space="preserve"> .</w:t>
      </w:r>
      <w:proofErr w:type="gramEnd"/>
      <w:r w:rsidRPr="00143CA4">
        <w:rPr>
          <w:sz w:val="28"/>
          <w:szCs w:val="28"/>
        </w:rPr>
        <w:t xml:space="preserve"> - 3-е изд., </w:t>
      </w:r>
      <w:proofErr w:type="spellStart"/>
      <w:r w:rsidRPr="00143CA4">
        <w:rPr>
          <w:sz w:val="28"/>
          <w:szCs w:val="28"/>
        </w:rPr>
        <w:t>перераб</w:t>
      </w:r>
      <w:proofErr w:type="spellEnd"/>
      <w:r w:rsidRPr="00143CA4">
        <w:rPr>
          <w:sz w:val="28"/>
          <w:szCs w:val="28"/>
        </w:rPr>
        <w:t xml:space="preserve">. и доп. - </w:t>
      </w:r>
      <w:proofErr w:type="gramStart"/>
      <w:r w:rsidRPr="00143CA4">
        <w:rPr>
          <w:sz w:val="28"/>
          <w:szCs w:val="28"/>
        </w:rPr>
        <w:t>Москва :</w:t>
      </w:r>
      <w:proofErr w:type="gramEnd"/>
      <w:r w:rsidRPr="00143CA4">
        <w:rPr>
          <w:sz w:val="28"/>
          <w:szCs w:val="28"/>
        </w:rPr>
        <w:t xml:space="preserve"> Энергоатомиздат, 1987. - 328</w:t>
      </w:r>
      <w:proofErr w:type="gramStart"/>
      <w:r w:rsidRPr="00143CA4">
        <w:rPr>
          <w:sz w:val="28"/>
          <w:szCs w:val="28"/>
        </w:rPr>
        <w:t>с. :</w:t>
      </w:r>
      <w:proofErr w:type="gramEnd"/>
      <w:r w:rsidRPr="00143CA4">
        <w:rPr>
          <w:sz w:val="28"/>
          <w:szCs w:val="28"/>
        </w:rPr>
        <w:t xml:space="preserve"> ил. - 1-90.</w:t>
      </w:r>
    </w:p>
    <w:p w14:paraId="08218DBC" w14:textId="77777777" w:rsidR="009F1168" w:rsidRPr="00143CA4" w:rsidRDefault="009F1168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3. </w:t>
      </w:r>
      <w:proofErr w:type="spellStart"/>
      <w:r w:rsidRPr="00143CA4">
        <w:rPr>
          <w:sz w:val="28"/>
          <w:szCs w:val="28"/>
        </w:rPr>
        <w:t>Сибикин</w:t>
      </w:r>
      <w:proofErr w:type="spellEnd"/>
      <w:r w:rsidRPr="00143CA4">
        <w:rPr>
          <w:sz w:val="28"/>
          <w:szCs w:val="28"/>
        </w:rPr>
        <w:t xml:space="preserve">, Юрий Дмитриевич. Электроснабжение промышленных и гражданских </w:t>
      </w:r>
      <w:proofErr w:type="gramStart"/>
      <w:r w:rsidRPr="00143CA4">
        <w:rPr>
          <w:sz w:val="28"/>
          <w:szCs w:val="28"/>
        </w:rPr>
        <w:t>зданий :</w:t>
      </w:r>
      <w:proofErr w:type="gramEnd"/>
      <w:r w:rsidRPr="00143CA4">
        <w:rPr>
          <w:sz w:val="28"/>
          <w:szCs w:val="28"/>
        </w:rPr>
        <w:t xml:space="preserve"> учебник / </w:t>
      </w:r>
      <w:proofErr w:type="spellStart"/>
      <w:r w:rsidRPr="00143CA4">
        <w:rPr>
          <w:sz w:val="28"/>
          <w:szCs w:val="28"/>
        </w:rPr>
        <w:t>Сибикин</w:t>
      </w:r>
      <w:proofErr w:type="spellEnd"/>
      <w:r w:rsidRPr="00143CA4">
        <w:rPr>
          <w:sz w:val="28"/>
          <w:szCs w:val="28"/>
        </w:rPr>
        <w:t xml:space="preserve"> Юрий Дмитриевич. - 4-е изд., стер. - </w:t>
      </w:r>
      <w:proofErr w:type="gramStart"/>
      <w:r w:rsidRPr="00143CA4">
        <w:rPr>
          <w:sz w:val="28"/>
          <w:szCs w:val="28"/>
        </w:rPr>
        <w:t>Москва :</w:t>
      </w:r>
      <w:proofErr w:type="gramEnd"/>
      <w:r w:rsidRPr="00143CA4">
        <w:rPr>
          <w:sz w:val="28"/>
          <w:szCs w:val="28"/>
        </w:rPr>
        <w:t xml:space="preserve"> Академия, 2011. - 368 </w:t>
      </w:r>
      <w:proofErr w:type="gramStart"/>
      <w:r w:rsidRPr="00143CA4">
        <w:rPr>
          <w:sz w:val="28"/>
          <w:szCs w:val="28"/>
        </w:rPr>
        <w:t>с. :</w:t>
      </w:r>
      <w:proofErr w:type="gramEnd"/>
      <w:r w:rsidRPr="00143CA4">
        <w:rPr>
          <w:sz w:val="28"/>
          <w:szCs w:val="28"/>
        </w:rPr>
        <w:t xml:space="preserve"> ил. - (Среднее профессиональное образование). - ISBN 978-5-7695- 8302-</w:t>
      </w:r>
      <w:proofErr w:type="gramStart"/>
      <w:r w:rsidRPr="00143CA4">
        <w:rPr>
          <w:sz w:val="28"/>
          <w:szCs w:val="28"/>
        </w:rPr>
        <w:t>5 :</w:t>
      </w:r>
      <w:proofErr w:type="gramEnd"/>
      <w:r w:rsidRPr="00143CA4">
        <w:rPr>
          <w:sz w:val="28"/>
          <w:szCs w:val="28"/>
        </w:rPr>
        <w:t xml:space="preserve"> 576-40. 3. </w:t>
      </w:r>
      <w:proofErr w:type="spellStart"/>
      <w:r w:rsidRPr="00143CA4">
        <w:rPr>
          <w:sz w:val="28"/>
          <w:szCs w:val="28"/>
        </w:rPr>
        <w:t>Электропитающие</w:t>
      </w:r>
      <w:proofErr w:type="spellEnd"/>
      <w:r w:rsidRPr="00143CA4">
        <w:rPr>
          <w:sz w:val="28"/>
          <w:szCs w:val="28"/>
        </w:rPr>
        <w:t xml:space="preserve"> системы и электрические сети : учеб. пособие / Хорошилов Николай Владимирович [и др.]. - Старый </w:t>
      </w:r>
      <w:proofErr w:type="gramStart"/>
      <w:r w:rsidRPr="00143CA4">
        <w:rPr>
          <w:sz w:val="28"/>
          <w:szCs w:val="28"/>
        </w:rPr>
        <w:t>Оскол :</w:t>
      </w:r>
      <w:proofErr w:type="gramEnd"/>
      <w:r w:rsidRPr="00143CA4">
        <w:rPr>
          <w:sz w:val="28"/>
          <w:szCs w:val="28"/>
        </w:rPr>
        <w:t xml:space="preserve"> ТНТ, 2013. - 352 с. - ISBN 978-5- 94178-279-</w:t>
      </w:r>
      <w:proofErr w:type="gramStart"/>
      <w:r w:rsidRPr="00143CA4">
        <w:rPr>
          <w:sz w:val="28"/>
          <w:szCs w:val="28"/>
        </w:rPr>
        <w:t>6 :</w:t>
      </w:r>
      <w:proofErr w:type="gramEnd"/>
      <w:r w:rsidRPr="00143CA4">
        <w:rPr>
          <w:sz w:val="28"/>
          <w:szCs w:val="28"/>
        </w:rPr>
        <w:t xml:space="preserve"> 539-40. </w:t>
      </w:r>
    </w:p>
    <w:p w14:paraId="79F11C82" w14:textId="647736A2" w:rsidR="009F1168" w:rsidRPr="00143CA4" w:rsidRDefault="009F1168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4. Кудрин, Борис Иванович. Системы </w:t>
      </w:r>
      <w:proofErr w:type="gramStart"/>
      <w:r w:rsidRPr="00143CA4">
        <w:rPr>
          <w:sz w:val="28"/>
          <w:szCs w:val="28"/>
        </w:rPr>
        <w:t>электроснабжения :</w:t>
      </w:r>
      <w:proofErr w:type="gramEnd"/>
      <w:r w:rsidRPr="00143CA4">
        <w:rPr>
          <w:sz w:val="28"/>
          <w:szCs w:val="28"/>
        </w:rPr>
        <w:t xml:space="preserve"> учеб. пособие / Кудрин Борис Иванович. - </w:t>
      </w:r>
      <w:proofErr w:type="gramStart"/>
      <w:r w:rsidRPr="00143CA4">
        <w:rPr>
          <w:sz w:val="28"/>
          <w:szCs w:val="28"/>
        </w:rPr>
        <w:t>Москва :</w:t>
      </w:r>
      <w:proofErr w:type="gramEnd"/>
      <w:r w:rsidRPr="00143CA4">
        <w:rPr>
          <w:sz w:val="28"/>
          <w:szCs w:val="28"/>
        </w:rPr>
        <w:t xml:space="preserve"> Академия, 2011. - 352 с. - (Высшее профессиональное образование). - ISBN 978-5-7695-6789-</w:t>
      </w:r>
      <w:proofErr w:type="gramStart"/>
      <w:r w:rsidRPr="00143CA4">
        <w:rPr>
          <w:sz w:val="28"/>
          <w:szCs w:val="28"/>
        </w:rPr>
        <w:t>6 :</w:t>
      </w:r>
      <w:proofErr w:type="gramEnd"/>
      <w:r w:rsidRPr="00143CA4">
        <w:rPr>
          <w:sz w:val="28"/>
          <w:szCs w:val="28"/>
        </w:rPr>
        <w:t xml:space="preserve"> 508-20.</w:t>
      </w:r>
    </w:p>
    <w:p w14:paraId="088B4509" w14:textId="77777777" w:rsidR="009F1168" w:rsidRPr="00143CA4" w:rsidRDefault="009F1168" w:rsidP="00143CA4">
      <w:pPr>
        <w:spacing w:line="360" w:lineRule="auto"/>
        <w:ind w:firstLine="360"/>
        <w:jc w:val="both"/>
        <w:rPr>
          <w:b/>
          <w:i/>
          <w:sz w:val="28"/>
          <w:szCs w:val="28"/>
        </w:rPr>
      </w:pPr>
      <w:r w:rsidRPr="00143CA4">
        <w:rPr>
          <w:b/>
          <w:i/>
          <w:sz w:val="28"/>
          <w:szCs w:val="28"/>
        </w:rPr>
        <w:lastRenderedPageBreak/>
        <w:t>Издания из открытых электронных систем</w:t>
      </w:r>
    </w:p>
    <w:p w14:paraId="61E40E88" w14:textId="77777777" w:rsidR="009F1168" w:rsidRPr="00143CA4" w:rsidRDefault="009F1168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1. </w:t>
      </w:r>
      <w:proofErr w:type="spellStart"/>
      <w:r w:rsidRPr="00143CA4">
        <w:rPr>
          <w:sz w:val="28"/>
          <w:szCs w:val="28"/>
        </w:rPr>
        <w:t>Замалеев</w:t>
      </w:r>
      <w:proofErr w:type="spellEnd"/>
      <w:r w:rsidRPr="00143CA4">
        <w:rPr>
          <w:sz w:val="28"/>
          <w:szCs w:val="28"/>
        </w:rPr>
        <w:t xml:space="preserve">, З.Х. Основы гидравлики и теплотехники / З. Х. </w:t>
      </w:r>
      <w:proofErr w:type="spellStart"/>
      <w:r w:rsidRPr="00143CA4">
        <w:rPr>
          <w:sz w:val="28"/>
          <w:szCs w:val="28"/>
        </w:rPr>
        <w:t>Замалеев</w:t>
      </w:r>
      <w:proofErr w:type="spellEnd"/>
      <w:r w:rsidRPr="00143CA4">
        <w:rPr>
          <w:sz w:val="28"/>
          <w:szCs w:val="28"/>
        </w:rPr>
        <w:t>, В. Н. Посохин, В.</w:t>
      </w:r>
    </w:p>
    <w:p w14:paraId="6513F13B" w14:textId="77777777" w:rsidR="009F1168" w:rsidRPr="00143CA4" w:rsidRDefault="009F1168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2. М. </w:t>
      </w:r>
      <w:proofErr w:type="spellStart"/>
      <w:r w:rsidRPr="00143CA4">
        <w:rPr>
          <w:sz w:val="28"/>
          <w:szCs w:val="28"/>
        </w:rPr>
        <w:t>Чефанов</w:t>
      </w:r>
      <w:proofErr w:type="spellEnd"/>
      <w:r w:rsidRPr="00143CA4">
        <w:rPr>
          <w:sz w:val="28"/>
          <w:szCs w:val="28"/>
        </w:rPr>
        <w:t xml:space="preserve">; </w:t>
      </w:r>
      <w:proofErr w:type="spellStart"/>
      <w:r w:rsidRPr="00143CA4">
        <w:rPr>
          <w:sz w:val="28"/>
          <w:szCs w:val="28"/>
        </w:rPr>
        <w:t>Замалеев</w:t>
      </w:r>
      <w:proofErr w:type="spellEnd"/>
      <w:r w:rsidRPr="00143CA4">
        <w:rPr>
          <w:sz w:val="28"/>
          <w:szCs w:val="28"/>
        </w:rPr>
        <w:t xml:space="preserve"> З.Х.; Посохин В.Н.; </w:t>
      </w:r>
      <w:proofErr w:type="spellStart"/>
      <w:r w:rsidRPr="00143CA4">
        <w:rPr>
          <w:sz w:val="28"/>
          <w:szCs w:val="28"/>
        </w:rPr>
        <w:t>Чефанов</w:t>
      </w:r>
      <w:proofErr w:type="spellEnd"/>
      <w:r w:rsidRPr="00143CA4">
        <w:rPr>
          <w:sz w:val="28"/>
          <w:szCs w:val="28"/>
        </w:rPr>
        <w:t xml:space="preserve"> В.М. - </w:t>
      </w:r>
      <w:proofErr w:type="gramStart"/>
      <w:r w:rsidRPr="00143CA4">
        <w:rPr>
          <w:sz w:val="28"/>
          <w:szCs w:val="28"/>
        </w:rPr>
        <w:t>Moscow :</w:t>
      </w:r>
      <w:proofErr w:type="gramEnd"/>
      <w:r w:rsidRPr="00143CA4">
        <w:rPr>
          <w:sz w:val="28"/>
          <w:szCs w:val="28"/>
        </w:rPr>
        <w:t xml:space="preserve"> АСВ, 2014. - . -Основы гидравлики и теплотехники [Электронный ресурс</w:t>
      </w:r>
      <w:proofErr w:type="gramStart"/>
      <w:r w:rsidRPr="00143CA4">
        <w:rPr>
          <w:sz w:val="28"/>
          <w:szCs w:val="28"/>
        </w:rPr>
        <w:t>] :</w:t>
      </w:r>
      <w:proofErr w:type="gramEnd"/>
      <w:r w:rsidRPr="00143CA4">
        <w:rPr>
          <w:sz w:val="28"/>
          <w:szCs w:val="28"/>
        </w:rPr>
        <w:t xml:space="preserve"> Учебное издание / Под общей ред. проф. В.Н. Посохина. - </w:t>
      </w:r>
      <w:proofErr w:type="gramStart"/>
      <w:r w:rsidRPr="00143CA4">
        <w:rPr>
          <w:sz w:val="28"/>
          <w:szCs w:val="28"/>
        </w:rPr>
        <w:t>М. :</w:t>
      </w:r>
      <w:proofErr w:type="gramEnd"/>
      <w:r w:rsidRPr="00143CA4">
        <w:rPr>
          <w:sz w:val="28"/>
          <w:szCs w:val="28"/>
        </w:rPr>
        <w:t xml:space="preserve"> Издательство АСВ, 2014. - ISBN 978-5-4323-0021-8. </w:t>
      </w:r>
    </w:p>
    <w:p w14:paraId="09FCEEC7" w14:textId="0EE44887" w:rsidR="009F1168" w:rsidRPr="00143CA4" w:rsidRDefault="009F2395" w:rsidP="008C1AB5">
      <w:pPr>
        <w:spacing w:line="360" w:lineRule="auto"/>
        <w:jc w:val="both"/>
        <w:rPr>
          <w:sz w:val="28"/>
          <w:szCs w:val="28"/>
        </w:rPr>
      </w:pPr>
      <w:hyperlink r:id="rId9" w:history="1">
        <w:r w:rsidR="009F1168" w:rsidRPr="00143CA4">
          <w:rPr>
            <w:rStyle w:val="a9"/>
            <w:sz w:val="28"/>
            <w:szCs w:val="28"/>
          </w:rPr>
          <w:t>http://www.studentlibrary.ru/book/ISBN9785432300218.html</w:t>
        </w:r>
      </w:hyperlink>
    </w:p>
    <w:p w14:paraId="2DBAE5D9" w14:textId="06CF2F2B" w:rsidR="009F1168" w:rsidRPr="00143CA4" w:rsidRDefault="009F1168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3. </w:t>
      </w:r>
      <w:proofErr w:type="spellStart"/>
      <w:r w:rsidRPr="00143CA4">
        <w:rPr>
          <w:sz w:val="28"/>
          <w:szCs w:val="28"/>
        </w:rPr>
        <w:t>Лыкин</w:t>
      </w:r>
      <w:proofErr w:type="spellEnd"/>
      <w:r w:rsidRPr="00143CA4">
        <w:rPr>
          <w:sz w:val="28"/>
          <w:szCs w:val="28"/>
        </w:rPr>
        <w:t xml:space="preserve">, Анатолий Владимирович. Электроэнергетические системы и </w:t>
      </w:r>
      <w:proofErr w:type="gramStart"/>
      <w:r w:rsidRPr="00143CA4">
        <w:rPr>
          <w:sz w:val="28"/>
          <w:szCs w:val="28"/>
        </w:rPr>
        <w:t>сети :</w:t>
      </w:r>
      <w:proofErr w:type="gramEnd"/>
      <w:r w:rsidRPr="00143CA4">
        <w:rPr>
          <w:sz w:val="28"/>
          <w:szCs w:val="28"/>
        </w:rPr>
        <w:t xml:space="preserve"> Учебник / </w:t>
      </w:r>
      <w:proofErr w:type="spellStart"/>
      <w:r w:rsidRPr="00143CA4">
        <w:rPr>
          <w:sz w:val="28"/>
          <w:szCs w:val="28"/>
        </w:rPr>
        <w:t>Лыкин</w:t>
      </w:r>
      <w:proofErr w:type="spellEnd"/>
      <w:r w:rsidRPr="00143CA4">
        <w:rPr>
          <w:sz w:val="28"/>
          <w:szCs w:val="28"/>
        </w:rPr>
        <w:t xml:space="preserve"> Анатолий Владимирович; </w:t>
      </w:r>
      <w:proofErr w:type="spellStart"/>
      <w:r w:rsidRPr="00143CA4">
        <w:rPr>
          <w:sz w:val="28"/>
          <w:szCs w:val="28"/>
        </w:rPr>
        <w:t>Лыкин</w:t>
      </w:r>
      <w:proofErr w:type="spellEnd"/>
      <w:r w:rsidRPr="00143CA4">
        <w:rPr>
          <w:sz w:val="28"/>
          <w:szCs w:val="28"/>
        </w:rPr>
        <w:t xml:space="preserve"> А.В. - М. : Издательство </w:t>
      </w:r>
      <w:proofErr w:type="spellStart"/>
      <w:r w:rsidRPr="00143CA4">
        <w:rPr>
          <w:sz w:val="28"/>
          <w:szCs w:val="28"/>
        </w:rPr>
        <w:t>Юрайт</w:t>
      </w:r>
      <w:proofErr w:type="spellEnd"/>
      <w:r w:rsidRPr="00143CA4">
        <w:rPr>
          <w:sz w:val="28"/>
          <w:szCs w:val="28"/>
        </w:rPr>
        <w:t>, 2017. - 360. - (Университеты России). - ISBN 978-5-534-04321-</w:t>
      </w:r>
      <w:proofErr w:type="gramStart"/>
      <w:r w:rsidRPr="00143CA4">
        <w:rPr>
          <w:sz w:val="28"/>
          <w:szCs w:val="28"/>
        </w:rPr>
        <w:t>1 :</w:t>
      </w:r>
      <w:proofErr w:type="gramEnd"/>
      <w:r w:rsidRPr="00143CA4">
        <w:rPr>
          <w:sz w:val="28"/>
          <w:szCs w:val="28"/>
        </w:rPr>
        <w:t xml:space="preserve"> 135.95.</w:t>
      </w:r>
    </w:p>
    <w:p w14:paraId="511EB4D2" w14:textId="77777777" w:rsidR="009F1168" w:rsidRPr="00143CA4" w:rsidRDefault="009F1168" w:rsidP="00143CA4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143CA4">
        <w:rPr>
          <w:b/>
          <w:sz w:val="28"/>
          <w:szCs w:val="28"/>
        </w:rPr>
        <w:t xml:space="preserve">Дополнительная </w:t>
      </w:r>
    </w:p>
    <w:p w14:paraId="220BC08C" w14:textId="77777777" w:rsidR="009F1168" w:rsidRPr="00143CA4" w:rsidRDefault="009F1168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1. Елизаров, Д.П. Теплоэнергетические установки </w:t>
      </w:r>
      <w:proofErr w:type="gramStart"/>
      <w:r w:rsidRPr="00143CA4">
        <w:rPr>
          <w:sz w:val="28"/>
          <w:szCs w:val="28"/>
        </w:rPr>
        <w:t>электростанций :</w:t>
      </w:r>
      <w:proofErr w:type="gramEnd"/>
      <w:r w:rsidRPr="00143CA4">
        <w:rPr>
          <w:sz w:val="28"/>
          <w:szCs w:val="28"/>
        </w:rPr>
        <w:t xml:space="preserve"> учебник для вузов /Д. П. Елизаров. - 2-е изд., </w:t>
      </w:r>
      <w:proofErr w:type="spellStart"/>
      <w:proofErr w:type="gramStart"/>
      <w:r w:rsidRPr="00143CA4">
        <w:rPr>
          <w:sz w:val="28"/>
          <w:szCs w:val="28"/>
        </w:rPr>
        <w:t>перераб.и</w:t>
      </w:r>
      <w:proofErr w:type="spellEnd"/>
      <w:proofErr w:type="gramEnd"/>
      <w:r w:rsidRPr="00143CA4">
        <w:rPr>
          <w:sz w:val="28"/>
          <w:szCs w:val="28"/>
        </w:rPr>
        <w:t xml:space="preserve"> доп. - Москва : </w:t>
      </w:r>
      <w:proofErr w:type="spellStart"/>
      <w:r w:rsidRPr="00143CA4">
        <w:rPr>
          <w:sz w:val="28"/>
          <w:szCs w:val="28"/>
        </w:rPr>
        <w:t>Энергоиздат</w:t>
      </w:r>
      <w:proofErr w:type="spellEnd"/>
      <w:r w:rsidRPr="00143CA4">
        <w:rPr>
          <w:sz w:val="28"/>
          <w:szCs w:val="28"/>
        </w:rPr>
        <w:t>, 1982. - 264</w:t>
      </w:r>
      <w:proofErr w:type="gramStart"/>
      <w:r w:rsidRPr="00143CA4">
        <w:rPr>
          <w:sz w:val="28"/>
          <w:szCs w:val="28"/>
        </w:rPr>
        <w:t>с :</w:t>
      </w:r>
      <w:proofErr w:type="gramEnd"/>
      <w:r w:rsidRPr="00143CA4">
        <w:rPr>
          <w:sz w:val="28"/>
          <w:szCs w:val="28"/>
        </w:rPr>
        <w:t xml:space="preserve"> ил. - 1-20. </w:t>
      </w:r>
    </w:p>
    <w:p w14:paraId="37E66FAF" w14:textId="77777777" w:rsidR="009F1168" w:rsidRPr="00143CA4" w:rsidRDefault="009F1168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2. </w:t>
      </w:r>
      <w:proofErr w:type="spellStart"/>
      <w:proofErr w:type="gramStart"/>
      <w:r w:rsidRPr="00143CA4">
        <w:rPr>
          <w:sz w:val="28"/>
          <w:szCs w:val="28"/>
        </w:rPr>
        <w:t>Гиршфельд</w:t>
      </w:r>
      <w:proofErr w:type="spellEnd"/>
      <w:r w:rsidRPr="00143CA4">
        <w:rPr>
          <w:sz w:val="28"/>
          <w:szCs w:val="28"/>
        </w:rPr>
        <w:t>,  Вениамин</w:t>
      </w:r>
      <w:proofErr w:type="gramEnd"/>
      <w:r w:rsidRPr="00143CA4">
        <w:rPr>
          <w:sz w:val="28"/>
          <w:szCs w:val="28"/>
        </w:rPr>
        <w:t xml:space="preserve">  Яковлевич.  </w:t>
      </w:r>
      <w:proofErr w:type="gramStart"/>
      <w:r w:rsidRPr="00143CA4">
        <w:rPr>
          <w:sz w:val="28"/>
          <w:szCs w:val="28"/>
        </w:rPr>
        <w:t>Тепловые  электрические</w:t>
      </w:r>
      <w:proofErr w:type="gramEnd"/>
      <w:r w:rsidRPr="00143CA4">
        <w:rPr>
          <w:sz w:val="28"/>
          <w:szCs w:val="28"/>
        </w:rPr>
        <w:t xml:space="preserve">  станции  :  учебник  /</w:t>
      </w:r>
      <w:proofErr w:type="spellStart"/>
      <w:r w:rsidRPr="00143CA4">
        <w:rPr>
          <w:sz w:val="28"/>
          <w:szCs w:val="28"/>
        </w:rPr>
        <w:t>Гиршфельд</w:t>
      </w:r>
      <w:proofErr w:type="spellEnd"/>
      <w:r w:rsidRPr="00143CA4">
        <w:rPr>
          <w:sz w:val="28"/>
          <w:szCs w:val="28"/>
        </w:rPr>
        <w:t xml:space="preserve"> Вениамин Яковлевич, Морозов Григорий Наумович. - </w:t>
      </w:r>
      <w:proofErr w:type="gramStart"/>
      <w:r w:rsidRPr="00143CA4">
        <w:rPr>
          <w:sz w:val="28"/>
          <w:szCs w:val="28"/>
        </w:rPr>
        <w:t>Москва :</w:t>
      </w:r>
      <w:proofErr w:type="gramEnd"/>
      <w:r w:rsidRPr="00143CA4">
        <w:rPr>
          <w:sz w:val="28"/>
          <w:szCs w:val="28"/>
        </w:rPr>
        <w:t xml:space="preserve"> Энергия, 1973. - 240</w:t>
      </w:r>
      <w:proofErr w:type="gramStart"/>
      <w:r w:rsidRPr="00143CA4">
        <w:rPr>
          <w:sz w:val="28"/>
          <w:szCs w:val="28"/>
        </w:rPr>
        <w:t>с. :</w:t>
      </w:r>
      <w:proofErr w:type="gramEnd"/>
      <w:r w:rsidRPr="00143CA4">
        <w:rPr>
          <w:sz w:val="28"/>
          <w:szCs w:val="28"/>
        </w:rPr>
        <w:t xml:space="preserve"> ил. - 0-92. </w:t>
      </w:r>
    </w:p>
    <w:p w14:paraId="1E576897" w14:textId="77777777" w:rsidR="009F1168" w:rsidRPr="00143CA4" w:rsidRDefault="009F1168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3. </w:t>
      </w:r>
      <w:proofErr w:type="gramStart"/>
      <w:r w:rsidRPr="00143CA4">
        <w:rPr>
          <w:sz w:val="28"/>
          <w:szCs w:val="28"/>
        </w:rPr>
        <w:t>Стрельников,  А.С.</w:t>
      </w:r>
      <w:proofErr w:type="gramEnd"/>
      <w:r w:rsidRPr="00143CA4">
        <w:rPr>
          <w:sz w:val="28"/>
          <w:szCs w:val="28"/>
        </w:rPr>
        <w:t xml:space="preserve">  </w:t>
      </w:r>
      <w:proofErr w:type="gramStart"/>
      <w:r w:rsidRPr="00143CA4">
        <w:rPr>
          <w:sz w:val="28"/>
          <w:szCs w:val="28"/>
        </w:rPr>
        <w:t>Природоохранные  технологии</w:t>
      </w:r>
      <w:proofErr w:type="gramEnd"/>
      <w:r w:rsidRPr="00143CA4">
        <w:rPr>
          <w:sz w:val="28"/>
          <w:szCs w:val="28"/>
        </w:rPr>
        <w:t xml:space="preserve">  на  ТЭС  :  учеб.  </w:t>
      </w:r>
      <w:proofErr w:type="gramStart"/>
      <w:r w:rsidRPr="00143CA4">
        <w:rPr>
          <w:sz w:val="28"/>
          <w:szCs w:val="28"/>
        </w:rPr>
        <w:t>пособие  /</w:t>
      </w:r>
      <w:proofErr w:type="gramEnd"/>
      <w:r w:rsidRPr="00143CA4">
        <w:rPr>
          <w:sz w:val="28"/>
          <w:szCs w:val="28"/>
        </w:rPr>
        <w:t xml:space="preserve">  А.  С. Стрельников. - </w:t>
      </w:r>
      <w:proofErr w:type="gramStart"/>
      <w:r w:rsidRPr="00143CA4">
        <w:rPr>
          <w:sz w:val="28"/>
          <w:szCs w:val="28"/>
        </w:rPr>
        <w:t>Чита :</w:t>
      </w:r>
      <w:proofErr w:type="gramEnd"/>
      <w:r w:rsidRPr="00143CA4">
        <w:rPr>
          <w:sz w:val="28"/>
          <w:szCs w:val="28"/>
        </w:rPr>
        <w:t xml:space="preserve"> </w:t>
      </w:r>
      <w:proofErr w:type="spellStart"/>
      <w:r w:rsidRPr="00143CA4">
        <w:rPr>
          <w:sz w:val="28"/>
          <w:szCs w:val="28"/>
        </w:rPr>
        <w:t>ЗабГУ</w:t>
      </w:r>
      <w:proofErr w:type="spellEnd"/>
      <w:r w:rsidRPr="00143CA4">
        <w:rPr>
          <w:sz w:val="28"/>
          <w:szCs w:val="28"/>
        </w:rPr>
        <w:t>, 2015. - 157 с. - ISBN 978-5-9293-1492-</w:t>
      </w:r>
      <w:proofErr w:type="gramStart"/>
      <w:r w:rsidRPr="00143CA4">
        <w:rPr>
          <w:sz w:val="28"/>
          <w:szCs w:val="28"/>
        </w:rPr>
        <w:t>6 :</w:t>
      </w:r>
      <w:proofErr w:type="gramEnd"/>
      <w:r w:rsidRPr="00143CA4">
        <w:rPr>
          <w:sz w:val="28"/>
          <w:szCs w:val="28"/>
        </w:rPr>
        <w:t xml:space="preserve"> 157-00.</w:t>
      </w:r>
    </w:p>
    <w:p w14:paraId="169FDAE6" w14:textId="77777777" w:rsidR="002F1FA1" w:rsidRPr="00143CA4" w:rsidRDefault="002F1FA1" w:rsidP="00143CA4">
      <w:pPr>
        <w:pStyle w:val="a8"/>
        <w:tabs>
          <w:tab w:val="left" w:pos="426"/>
        </w:tabs>
        <w:spacing w:after="0" w:line="360" w:lineRule="auto"/>
        <w:ind w:left="0"/>
        <w:outlineLvl w:val="1"/>
        <w:rPr>
          <w:rFonts w:ascii="Times New Roman" w:hAnsi="Times New Roman"/>
          <w:sz w:val="28"/>
          <w:szCs w:val="28"/>
        </w:rPr>
      </w:pPr>
    </w:p>
    <w:p w14:paraId="0D9D6F77" w14:textId="77777777" w:rsidR="00C30787" w:rsidRPr="00143CA4" w:rsidRDefault="002F1FA1" w:rsidP="00143CA4">
      <w:pPr>
        <w:tabs>
          <w:tab w:val="left" w:pos="426"/>
        </w:tabs>
        <w:spacing w:line="360" w:lineRule="auto"/>
        <w:jc w:val="both"/>
        <w:outlineLvl w:val="1"/>
        <w:rPr>
          <w:b/>
          <w:sz w:val="28"/>
          <w:szCs w:val="28"/>
        </w:rPr>
      </w:pPr>
      <w:r w:rsidRPr="00143CA4">
        <w:rPr>
          <w:b/>
          <w:sz w:val="28"/>
          <w:szCs w:val="28"/>
        </w:rPr>
        <w:tab/>
      </w:r>
      <w:r w:rsidR="00C30787" w:rsidRPr="00143CA4">
        <w:rPr>
          <w:b/>
          <w:sz w:val="28"/>
          <w:szCs w:val="28"/>
        </w:rPr>
        <w:t>Базы данных, информационно-</w:t>
      </w:r>
      <w:r w:rsidR="00CB6DD6" w:rsidRPr="00143CA4">
        <w:rPr>
          <w:b/>
          <w:sz w:val="28"/>
          <w:szCs w:val="28"/>
        </w:rPr>
        <w:t>справочные и поисковые системы</w:t>
      </w:r>
    </w:p>
    <w:p w14:paraId="6BC9EDC3" w14:textId="77777777" w:rsidR="00CB6DD6" w:rsidRPr="00143CA4" w:rsidRDefault="00CB6DD6" w:rsidP="00143CA4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143CA4">
        <w:rPr>
          <w:sz w:val="28"/>
          <w:szCs w:val="28"/>
        </w:rPr>
        <w:t>1. ЭБС «Троицкий мост</w:t>
      </w:r>
      <w:proofErr w:type="gramStart"/>
      <w:r w:rsidRPr="00143CA4">
        <w:rPr>
          <w:sz w:val="28"/>
          <w:szCs w:val="28"/>
        </w:rPr>
        <w:t>»;  www.trmost.ru</w:t>
      </w:r>
      <w:proofErr w:type="gramEnd"/>
    </w:p>
    <w:p w14:paraId="3CB34142" w14:textId="77777777" w:rsidR="00CB6DD6" w:rsidRPr="00143CA4" w:rsidRDefault="00CB6DD6" w:rsidP="00143CA4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143CA4">
        <w:rPr>
          <w:sz w:val="28"/>
          <w:szCs w:val="28"/>
        </w:rPr>
        <w:t>2. ЭБС «Лань</w:t>
      </w:r>
      <w:proofErr w:type="gramStart"/>
      <w:r w:rsidRPr="00143CA4">
        <w:rPr>
          <w:sz w:val="28"/>
          <w:szCs w:val="28"/>
        </w:rPr>
        <w:t>»;  www.e.lanbook.ru</w:t>
      </w:r>
      <w:proofErr w:type="gramEnd"/>
    </w:p>
    <w:p w14:paraId="43DB5EB6" w14:textId="77777777" w:rsidR="00CB6DD6" w:rsidRPr="00143CA4" w:rsidRDefault="00CB6DD6" w:rsidP="00143CA4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143CA4">
        <w:rPr>
          <w:sz w:val="28"/>
          <w:szCs w:val="28"/>
        </w:rPr>
        <w:t>3. ЭБС «</w:t>
      </w:r>
      <w:proofErr w:type="spellStart"/>
      <w:r w:rsidRPr="00143CA4">
        <w:rPr>
          <w:sz w:val="28"/>
          <w:szCs w:val="28"/>
        </w:rPr>
        <w:t>Юрайт</w:t>
      </w:r>
      <w:proofErr w:type="spellEnd"/>
      <w:proofErr w:type="gramStart"/>
      <w:r w:rsidRPr="00143CA4">
        <w:rPr>
          <w:sz w:val="28"/>
          <w:szCs w:val="28"/>
        </w:rPr>
        <w:t>»;  www.biblio-online.ru</w:t>
      </w:r>
      <w:proofErr w:type="gramEnd"/>
    </w:p>
    <w:p w14:paraId="51CD4EDF" w14:textId="77777777" w:rsidR="00CB6DD6" w:rsidRPr="00143CA4" w:rsidRDefault="00CB6DD6" w:rsidP="00143CA4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143CA4">
        <w:rPr>
          <w:sz w:val="28"/>
          <w:szCs w:val="28"/>
        </w:rPr>
        <w:t>4. ЭБС «Консультант студента</w:t>
      </w:r>
      <w:proofErr w:type="gramStart"/>
      <w:r w:rsidRPr="00143CA4">
        <w:rPr>
          <w:sz w:val="28"/>
          <w:szCs w:val="28"/>
        </w:rPr>
        <w:t>»;  www.studentlibrary.ru</w:t>
      </w:r>
      <w:proofErr w:type="gramEnd"/>
    </w:p>
    <w:p w14:paraId="4C57AA49" w14:textId="77777777" w:rsidR="00CB6DD6" w:rsidRPr="00143CA4" w:rsidRDefault="00CB6DD6" w:rsidP="00143CA4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143CA4">
        <w:rPr>
          <w:sz w:val="28"/>
          <w:szCs w:val="28"/>
        </w:rPr>
        <w:t>5. Сайт Министерства образования РФ http://mon.gov.ru/structure/minister/</w:t>
      </w:r>
    </w:p>
    <w:p w14:paraId="5A2C943A" w14:textId="77777777" w:rsidR="00CB6DD6" w:rsidRPr="00143CA4" w:rsidRDefault="00CB6DD6" w:rsidP="00143CA4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143CA4">
        <w:rPr>
          <w:sz w:val="28"/>
          <w:szCs w:val="28"/>
        </w:rPr>
        <w:t xml:space="preserve">6. Федеральный портал «Российское образование» http://www.edu.ru  </w:t>
      </w:r>
    </w:p>
    <w:p w14:paraId="7B3F4983" w14:textId="77777777" w:rsidR="00CB6DD6" w:rsidRPr="00143CA4" w:rsidRDefault="00CB6DD6" w:rsidP="00143CA4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143CA4">
        <w:rPr>
          <w:sz w:val="28"/>
          <w:szCs w:val="28"/>
        </w:rPr>
        <w:lastRenderedPageBreak/>
        <w:t>7. Информационная система «Единое окно доступа к образовательным ресурсам»</w:t>
      </w:r>
      <w:r w:rsidRPr="00143CA4">
        <w:rPr>
          <w:sz w:val="28"/>
          <w:szCs w:val="28"/>
        </w:rPr>
        <w:tab/>
        <w:t>http://window.edu.ru</w:t>
      </w:r>
    </w:p>
    <w:p w14:paraId="45F41BA1" w14:textId="77777777" w:rsidR="00C30787" w:rsidRPr="00143CA4" w:rsidRDefault="00CB6DD6" w:rsidP="00143CA4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143CA4">
        <w:rPr>
          <w:sz w:val="28"/>
          <w:szCs w:val="28"/>
        </w:rPr>
        <w:t xml:space="preserve">8. Электронно-библиотечная система </w:t>
      </w:r>
      <w:proofErr w:type="spellStart"/>
      <w:r w:rsidRPr="00143CA4">
        <w:rPr>
          <w:sz w:val="28"/>
          <w:szCs w:val="28"/>
        </w:rPr>
        <w:t>elibrary</w:t>
      </w:r>
      <w:proofErr w:type="spellEnd"/>
      <w:r w:rsidRPr="00143CA4">
        <w:rPr>
          <w:sz w:val="28"/>
          <w:szCs w:val="28"/>
        </w:rPr>
        <w:t xml:space="preserve"> https://elibrary.ru/</w:t>
      </w:r>
    </w:p>
    <w:p w14:paraId="40D4BED6" w14:textId="77777777" w:rsidR="00C30787" w:rsidRPr="00143CA4" w:rsidRDefault="00C30787" w:rsidP="00143CA4">
      <w:pPr>
        <w:spacing w:line="360" w:lineRule="auto"/>
        <w:jc w:val="both"/>
        <w:rPr>
          <w:sz w:val="28"/>
          <w:szCs w:val="28"/>
        </w:rPr>
      </w:pPr>
    </w:p>
    <w:p w14:paraId="3CA9FF4B" w14:textId="1353D13B" w:rsidR="00DE1292" w:rsidRPr="00143CA4" w:rsidRDefault="00255CAF" w:rsidP="00143CA4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П</w:t>
      </w:r>
      <w:r w:rsidR="00DE1292" w:rsidRPr="00143CA4">
        <w:rPr>
          <w:sz w:val="28"/>
          <w:szCs w:val="28"/>
        </w:rPr>
        <w:t xml:space="preserve">реподаватель </w:t>
      </w:r>
      <w:r w:rsidR="00374343" w:rsidRPr="00143CA4">
        <w:rPr>
          <w:sz w:val="28"/>
          <w:szCs w:val="28"/>
        </w:rPr>
        <w:t xml:space="preserve">___________ </w:t>
      </w:r>
      <w:proofErr w:type="spellStart"/>
      <w:r w:rsidR="009F1168" w:rsidRPr="00143CA4">
        <w:rPr>
          <w:sz w:val="28"/>
          <w:szCs w:val="28"/>
        </w:rPr>
        <w:t>Риккер</w:t>
      </w:r>
      <w:proofErr w:type="spellEnd"/>
      <w:r w:rsidR="009F1168" w:rsidRPr="00143CA4">
        <w:rPr>
          <w:sz w:val="28"/>
          <w:szCs w:val="28"/>
        </w:rPr>
        <w:t xml:space="preserve"> Юлия Олеговна</w:t>
      </w:r>
      <w:r w:rsidR="00B83FD4" w:rsidRPr="00143CA4">
        <w:rPr>
          <w:sz w:val="28"/>
          <w:szCs w:val="28"/>
        </w:rPr>
        <w:t>.</w:t>
      </w:r>
    </w:p>
    <w:p w14:paraId="60B3BB22" w14:textId="77777777" w:rsidR="00374343" w:rsidRPr="00143CA4" w:rsidRDefault="00374343" w:rsidP="00143CA4">
      <w:pPr>
        <w:spacing w:line="360" w:lineRule="auto"/>
        <w:ind w:left="2410" w:firstLine="3"/>
        <w:jc w:val="both"/>
        <w:rPr>
          <w:sz w:val="28"/>
          <w:szCs w:val="28"/>
          <w:vertAlign w:val="superscript"/>
        </w:rPr>
      </w:pPr>
      <w:r w:rsidRPr="00143CA4">
        <w:rPr>
          <w:sz w:val="28"/>
          <w:szCs w:val="28"/>
          <w:vertAlign w:val="superscript"/>
        </w:rPr>
        <w:t>подпись</w:t>
      </w:r>
    </w:p>
    <w:p w14:paraId="6A1EEDDA" w14:textId="77777777" w:rsidR="00374343" w:rsidRPr="00143CA4" w:rsidRDefault="00DE1292" w:rsidP="00143CA4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Зав</w:t>
      </w:r>
      <w:r w:rsidR="00C30787" w:rsidRPr="00143CA4">
        <w:rPr>
          <w:sz w:val="28"/>
          <w:szCs w:val="28"/>
        </w:rPr>
        <w:t>едующий</w:t>
      </w:r>
      <w:r w:rsidRPr="00143CA4">
        <w:rPr>
          <w:sz w:val="28"/>
          <w:szCs w:val="28"/>
        </w:rPr>
        <w:t xml:space="preserve"> кафедрой </w:t>
      </w:r>
      <w:r w:rsidR="00374343" w:rsidRPr="00143CA4">
        <w:rPr>
          <w:sz w:val="28"/>
          <w:szCs w:val="28"/>
        </w:rPr>
        <w:t xml:space="preserve">___________ </w:t>
      </w:r>
      <w:r w:rsidR="00160A99" w:rsidRPr="00143CA4">
        <w:rPr>
          <w:sz w:val="28"/>
          <w:szCs w:val="28"/>
        </w:rPr>
        <w:t>Басс Максим Станиславович</w:t>
      </w:r>
    </w:p>
    <w:p w14:paraId="3F97B09E" w14:textId="77777777" w:rsidR="00255CAF" w:rsidRPr="00143CA4" w:rsidRDefault="00374343" w:rsidP="00143CA4">
      <w:pPr>
        <w:spacing w:line="360" w:lineRule="auto"/>
        <w:ind w:left="3261"/>
        <w:jc w:val="both"/>
        <w:rPr>
          <w:sz w:val="28"/>
          <w:szCs w:val="28"/>
        </w:rPr>
      </w:pPr>
      <w:r w:rsidRPr="00143CA4">
        <w:rPr>
          <w:sz w:val="28"/>
          <w:szCs w:val="28"/>
          <w:vertAlign w:val="superscript"/>
        </w:rPr>
        <w:t>подпись</w:t>
      </w:r>
    </w:p>
    <w:sectPr w:rsidR="00255CAF" w:rsidRPr="00143CA4" w:rsidSect="003046C2">
      <w:footerReference w:type="even" r:id="rId10"/>
      <w:footerReference w:type="default" r:id="rId11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5F30" w14:textId="77777777" w:rsidR="009F2395" w:rsidRDefault="009F2395">
      <w:r>
        <w:separator/>
      </w:r>
    </w:p>
  </w:endnote>
  <w:endnote w:type="continuationSeparator" w:id="0">
    <w:p w14:paraId="7444649C" w14:textId="77777777" w:rsidR="009F2395" w:rsidRDefault="009F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94392" w14:textId="77777777" w:rsidR="00374343" w:rsidRDefault="00E36BC0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34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0323300" w14:textId="77777777" w:rsidR="00374343" w:rsidRDefault="003743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6715" w14:textId="77777777" w:rsidR="00374343" w:rsidRDefault="00E36BC0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3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1D2C">
      <w:rPr>
        <w:rStyle w:val="a6"/>
        <w:noProof/>
      </w:rPr>
      <w:t>2</w:t>
    </w:r>
    <w:r>
      <w:rPr>
        <w:rStyle w:val="a6"/>
      </w:rPr>
      <w:fldChar w:fldCharType="end"/>
    </w:r>
  </w:p>
  <w:p w14:paraId="5D9B4EE5" w14:textId="77777777" w:rsidR="00374343" w:rsidRDefault="003743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D1EC8" w14:textId="77777777" w:rsidR="009F2395" w:rsidRDefault="009F2395">
      <w:r>
        <w:separator/>
      </w:r>
    </w:p>
  </w:footnote>
  <w:footnote w:type="continuationSeparator" w:id="0">
    <w:p w14:paraId="781E26F1" w14:textId="77777777" w:rsidR="009F2395" w:rsidRDefault="009F2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3" w15:restartNumberingAfterBreak="0">
    <w:nsid w:val="426B47D9"/>
    <w:multiLevelType w:val="hybridMultilevel"/>
    <w:tmpl w:val="21F63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D20A0"/>
    <w:multiLevelType w:val="multilevel"/>
    <w:tmpl w:val="A566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FD2096"/>
    <w:multiLevelType w:val="hybridMultilevel"/>
    <w:tmpl w:val="749607FE"/>
    <w:lvl w:ilvl="0" w:tplc="1AFCB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799802ED"/>
    <w:multiLevelType w:val="hybridMultilevel"/>
    <w:tmpl w:val="71543818"/>
    <w:lvl w:ilvl="0" w:tplc="37CE5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AA722C2"/>
    <w:multiLevelType w:val="multilevel"/>
    <w:tmpl w:val="49FC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57B"/>
    <w:rsid w:val="000058CF"/>
    <w:rsid w:val="00015B89"/>
    <w:rsid w:val="00027857"/>
    <w:rsid w:val="000946A5"/>
    <w:rsid w:val="0009729E"/>
    <w:rsid w:val="000F2DD5"/>
    <w:rsid w:val="00127776"/>
    <w:rsid w:val="00143CA4"/>
    <w:rsid w:val="00160A99"/>
    <w:rsid w:val="001A60B2"/>
    <w:rsid w:val="00202D30"/>
    <w:rsid w:val="00206E7C"/>
    <w:rsid w:val="0024624D"/>
    <w:rsid w:val="00255CAF"/>
    <w:rsid w:val="00277FBB"/>
    <w:rsid w:val="002813DD"/>
    <w:rsid w:val="00297AA2"/>
    <w:rsid w:val="002A0BBE"/>
    <w:rsid w:val="002C30C8"/>
    <w:rsid w:val="002D6493"/>
    <w:rsid w:val="002E1934"/>
    <w:rsid w:val="002E1952"/>
    <w:rsid w:val="002F1FA1"/>
    <w:rsid w:val="003046C2"/>
    <w:rsid w:val="00345CA5"/>
    <w:rsid w:val="00350C06"/>
    <w:rsid w:val="00354379"/>
    <w:rsid w:val="00366401"/>
    <w:rsid w:val="00374343"/>
    <w:rsid w:val="00393A8B"/>
    <w:rsid w:val="003C5C7E"/>
    <w:rsid w:val="003C6838"/>
    <w:rsid w:val="003D7A4A"/>
    <w:rsid w:val="003E4D0C"/>
    <w:rsid w:val="004067B9"/>
    <w:rsid w:val="004261F4"/>
    <w:rsid w:val="00446E94"/>
    <w:rsid w:val="00470A05"/>
    <w:rsid w:val="00481063"/>
    <w:rsid w:val="0048758C"/>
    <w:rsid w:val="00487C01"/>
    <w:rsid w:val="004A4887"/>
    <w:rsid w:val="004E504C"/>
    <w:rsid w:val="00544350"/>
    <w:rsid w:val="00554AF8"/>
    <w:rsid w:val="00577E07"/>
    <w:rsid w:val="005A598E"/>
    <w:rsid w:val="005B02BE"/>
    <w:rsid w:val="005D357B"/>
    <w:rsid w:val="005E7B0E"/>
    <w:rsid w:val="006109BE"/>
    <w:rsid w:val="00621AAB"/>
    <w:rsid w:val="00647FDF"/>
    <w:rsid w:val="006A02F3"/>
    <w:rsid w:val="006B3301"/>
    <w:rsid w:val="006B7B44"/>
    <w:rsid w:val="006D120B"/>
    <w:rsid w:val="006D27D8"/>
    <w:rsid w:val="006E30AE"/>
    <w:rsid w:val="006E59DC"/>
    <w:rsid w:val="00707455"/>
    <w:rsid w:val="007304D0"/>
    <w:rsid w:val="007439CC"/>
    <w:rsid w:val="0079468A"/>
    <w:rsid w:val="00796AF7"/>
    <w:rsid w:val="007A3D91"/>
    <w:rsid w:val="007B5751"/>
    <w:rsid w:val="00803A7D"/>
    <w:rsid w:val="00814C18"/>
    <w:rsid w:val="00816A02"/>
    <w:rsid w:val="0083228E"/>
    <w:rsid w:val="008366E3"/>
    <w:rsid w:val="00844B5B"/>
    <w:rsid w:val="008B70EF"/>
    <w:rsid w:val="008C1AB5"/>
    <w:rsid w:val="008F3C77"/>
    <w:rsid w:val="00931D2C"/>
    <w:rsid w:val="0096410F"/>
    <w:rsid w:val="00965295"/>
    <w:rsid w:val="00976A65"/>
    <w:rsid w:val="009905AF"/>
    <w:rsid w:val="009917D0"/>
    <w:rsid w:val="009B0F7B"/>
    <w:rsid w:val="009D7559"/>
    <w:rsid w:val="009E169B"/>
    <w:rsid w:val="009E407A"/>
    <w:rsid w:val="009F1168"/>
    <w:rsid w:val="009F2395"/>
    <w:rsid w:val="00A03BF2"/>
    <w:rsid w:val="00A16E26"/>
    <w:rsid w:val="00A24227"/>
    <w:rsid w:val="00A316A8"/>
    <w:rsid w:val="00A423E3"/>
    <w:rsid w:val="00A42427"/>
    <w:rsid w:val="00A45E76"/>
    <w:rsid w:val="00A7767A"/>
    <w:rsid w:val="00A80DF2"/>
    <w:rsid w:val="00A975BB"/>
    <w:rsid w:val="00AA11A8"/>
    <w:rsid w:val="00AA37B0"/>
    <w:rsid w:val="00AB52D5"/>
    <w:rsid w:val="00AD1CDC"/>
    <w:rsid w:val="00AD7A9F"/>
    <w:rsid w:val="00B05E71"/>
    <w:rsid w:val="00B83FD4"/>
    <w:rsid w:val="00B96779"/>
    <w:rsid w:val="00BA3668"/>
    <w:rsid w:val="00BA5682"/>
    <w:rsid w:val="00BB7B18"/>
    <w:rsid w:val="00BD258F"/>
    <w:rsid w:val="00BD75E1"/>
    <w:rsid w:val="00BE2617"/>
    <w:rsid w:val="00BE5EF3"/>
    <w:rsid w:val="00BF14B4"/>
    <w:rsid w:val="00C05ED5"/>
    <w:rsid w:val="00C30787"/>
    <w:rsid w:val="00C54449"/>
    <w:rsid w:val="00C82580"/>
    <w:rsid w:val="00C96A1F"/>
    <w:rsid w:val="00CB6DD6"/>
    <w:rsid w:val="00CD2DFC"/>
    <w:rsid w:val="00CF411F"/>
    <w:rsid w:val="00D06ACB"/>
    <w:rsid w:val="00D10290"/>
    <w:rsid w:val="00D14627"/>
    <w:rsid w:val="00D73311"/>
    <w:rsid w:val="00D73BEC"/>
    <w:rsid w:val="00D77DFB"/>
    <w:rsid w:val="00D82699"/>
    <w:rsid w:val="00DA531E"/>
    <w:rsid w:val="00DD155D"/>
    <w:rsid w:val="00DE1292"/>
    <w:rsid w:val="00E16D53"/>
    <w:rsid w:val="00E32356"/>
    <w:rsid w:val="00E32F45"/>
    <w:rsid w:val="00E36A5D"/>
    <w:rsid w:val="00E36BC0"/>
    <w:rsid w:val="00E66441"/>
    <w:rsid w:val="00EB762B"/>
    <w:rsid w:val="00EC6CD1"/>
    <w:rsid w:val="00EC6E38"/>
    <w:rsid w:val="00EC7EC5"/>
    <w:rsid w:val="00EE12E2"/>
    <w:rsid w:val="00EF6E39"/>
    <w:rsid w:val="00F13CE9"/>
    <w:rsid w:val="00F60048"/>
    <w:rsid w:val="00F775BA"/>
    <w:rsid w:val="00F97BB7"/>
    <w:rsid w:val="00FC1116"/>
    <w:rsid w:val="00FF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6EAE0"/>
  <w15:docId w15:val="{9EE4A440-7C47-479C-A0C4-3B5CFF4E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ad">
    <w:name w:val="Block Text"/>
    <w:basedOn w:val="a"/>
    <w:rsid w:val="009905AF"/>
    <w:pPr>
      <w:ind w:left="6237" w:right="284"/>
    </w:pPr>
    <w:rPr>
      <w:szCs w:val="20"/>
    </w:rPr>
  </w:style>
  <w:style w:type="paragraph" w:styleId="ae">
    <w:name w:val="endnote text"/>
    <w:basedOn w:val="a"/>
    <w:link w:val="af"/>
    <w:rsid w:val="003E4D0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3E4D0C"/>
  </w:style>
  <w:style w:type="character" w:styleId="af0">
    <w:name w:val="endnote reference"/>
    <w:rsid w:val="003E4D0C"/>
    <w:rPr>
      <w:vertAlign w:val="superscript"/>
    </w:rPr>
  </w:style>
  <w:style w:type="paragraph" w:styleId="af1">
    <w:name w:val="footnote text"/>
    <w:basedOn w:val="a"/>
    <w:link w:val="af2"/>
    <w:rsid w:val="003E4D0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E4D0C"/>
  </w:style>
  <w:style w:type="character" w:styleId="af3">
    <w:name w:val="footnote reference"/>
    <w:rsid w:val="003E4D0C"/>
    <w:rPr>
      <w:vertAlign w:val="superscript"/>
    </w:rPr>
  </w:style>
  <w:style w:type="paragraph" w:styleId="af4">
    <w:name w:val="header"/>
    <w:basedOn w:val="a"/>
    <w:link w:val="af5"/>
    <w:rsid w:val="002C30C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2C30C8"/>
    <w:rPr>
      <w:sz w:val="24"/>
      <w:szCs w:val="24"/>
    </w:rPr>
  </w:style>
  <w:style w:type="paragraph" w:styleId="af6">
    <w:name w:val="Normal (Web)"/>
    <w:basedOn w:val="a"/>
    <w:uiPriority w:val="99"/>
    <w:unhideWhenUsed/>
    <w:rsid w:val="00027857"/>
    <w:pPr>
      <w:spacing w:before="100" w:beforeAutospacing="1" w:after="100" w:afterAutospacing="1"/>
    </w:pPr>
  </w:style>
  <w:style w:type="character" w:styleId="af7">
    <w:name w:val="Unresolved Mention"/>
    <w:basedOn w:val="a0"/>
    <w:uiPriority w:val="99"/>
    <w:semiHidden/>
    <w:unhideWhenUsed/>
    <w:rsid w:val="00F13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5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033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874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2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97854323002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8D5AE-18F9-4819-8415-9DFABEDB1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10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12922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juliari85@gmail.com</cp:lastModifiedBy>
  <cp:revision>14</cp:revision>
  <cp:lastPrinted>2016-11-03T03:45:00Z</cp:lastPrinted>
  <dcterms:created xsi:type="dcterms:W3CDTF">2021-03-16T10:44:00Z</dcterms:created>
  <dcterms:modified xsi:type="dcterms:W3CDTF">2021-09-12T13:37:00Z</dcterms:modified>
</cp:coreProperties>
</file>