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МИНИСТЕРСТВО НАУКИ</w:t>
      </w:r>
      <w:r w:rsidR="001E02F8">
        <w:rPr>
          <w:rFonts w:ascii="Times New Roman" w:hAnsi="Times New Roman" w:cs="Times New Roman"/>
          <w:color w:val="000000"/>
          <w:sz w:val="28"/>
          <w:szCs w:val="28"/>
        </w:rPr>
        <w:t xml:space="preserve"> И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«Забайкальский государственный университет»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(ФГБОУ ВО «ЗабГУ»)</w:t>
      </w:r>
    </w:p>
    <w:p w:rsidR="001E02F8" w:rsidRDefault="001E02F8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2ECC" w:rsidRDefault="00B42ECC" w:rsidP="001E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Факультет филологии и массовых коммуникаций</w:t>
      </w:r>
    </w:p>
    <w:p w:rsidR="00B42ECC" w:rsidRDefault="00B42ECC" w:rsidP="001E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Кафедра иностранных языков и межкультурной коммуникации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Pr="001E02F8" w:rsidRDefault="001E02F8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1E02F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УЧЕБНЫЕ МАТЕ</w:t>
      </w:r>
      <w:r w:rsidR="00B42ECC" w:rsidRPr="001E02F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РИАЛЫ</w:t>
      </w:r>
    </w:p>
    <w:p w:rsidR="00B42ECC" w:rsidRPr="001E02F8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1E02F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для студентов заочной формы обучения</w:t>
      </w:r>
    </w:p>
    <w:p w:rsidR="00B42ECC" w:rsidRPr="001E02F8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02F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</w:t>
      </w:r>
      <w:r w:rsidR="005E5EE1" w:rsidRPr="001E0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полным сроком обучения)</w:t>
      </w:r>
    </w:p>
    <w:p w:rsidR="001E02F8" w:rsidRDefault="001E02F8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дисциплине «Русский язык и культура речи»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02F8" w:rsidRDefault="001E02F8" w:rsidP="001E02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42ECC" w:rsidRDefault="00B42ECC" w:rsidP="001E02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направления подготовки </w:t>
      </w:r>
      <w:r w:rsidR="00361C4C" w:rsidRPr="001E02F8">
        <w:rPr>
          <w:rFonts w:ascii="Times New Roman" w:hAnsi="Times New Roman" w:cs="Times New Roman"/>
          <w:color w:val="000000"/>
          <w:sz w:val="28"/>
          <w:szCs w:val="28"/>
        </w:rPr>
        <w:t>38.03.01</w:t>
      </w:r>
      <w:r w:rsidR="00820734" w:rsidRPr="001E02F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61C4C" w:rsidRPr="001E02F8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Экономика </w:t>
      </w:r>
    </w:p>
    <w:p w:rsidR="00B42ECC" w:rsidRDefault="001E02F8" w:rsidP="00E3264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Направленность </w:t>
      </w:r>
      <w:r w:rsidR="00E32640">
        <w:rPr>
          <w:rFonts w:ascii="Times New Roman" w:hAnsi="Times New Roman" w:cs="Times New Roman"/>
          <w:color w:val="000000"/>
          <w:sz w:val="28"/>
          <w:szCs w:val="28"/>
        </w:rPr>
        <w:t>ОП: Экономика предприятий и организаций</w:t>
      </w:r>
      <w:bookmarkStart w:id="0" w:name="_GoBack"/>
      <w:bookmarkEnd w:id="0"/>
    </w:p>
    <w:p w:rsidR="001E02F8" w:rsidRDefault="001E02F8" w:rsidP="001E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02F8" w:rsidRDefault="001E02F8" w:rsidP="001E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ECC" w:rsidRDefault="00B42ECC" w:rsidP="001E02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трудоемкость дисциплины (модуля) – 72 ч., 2 зачетные единицы.</w:t>
      </w:r>
    </w:p>
    <w:p w:rsidR="00B42ECC" w:rsidRDefault="00B42ECC" w:rsidP="001E02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текущего контроля в семестре – контрольная работа</w:t>
      </w:r>
    </w:p>
    <w:p w:rsidR="00B42ECC" w:rsidRDefault="00B42ECC" w:rsidP="001E02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Курсовая работа (курсовой проект)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КП) – нет.</w:t>
      </w:r>
    </w:p>
    <w:p w:rsidR="00B42ECC" w:rsidRDefault="00B42ECC" w:rsidP="001E02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промежуточного контроля в семестре – зачет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10754" w:rsidRDefault="00110754" w:rsidP="001E02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E02F8" w:rsidRDefault="001E02F8" w:rsidP="001E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Краткое содержание курса</w:t>
      </w:r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C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Перечень изучаемых разделов, тем дисциплины (модуля)</w:t>
      </w:r>
    </w:p>
    <w:p w:rsidR="00B42ECC" w:rsidRPr="00326C19" w:rsidRDefault="00B42ECC" w:rsidP="00B4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C19">
        <w:rPr>
          <w:rFonts w:ascii="Times New Roman" w:hAnsi="Times New Roman" w:cs="Times New Roman"/>
          <w:color w:val="000000"/>
          <w:sz w:val="24"/>
          <w:szCs w:val="24"/>
        </w:rPr>
        <w:t>Тема 1.</w:t>
      </w:r>
      <w:r w:rsidRPr="0032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речи как наука. Предмет и задачи культуры речи. Основные качества речи. Диагностический тест. Нормативный аспект культуры речи. Классификация норм русского литературного языка.</w:t>
      </w:r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19">
        <w:rPr>
          <w:rFonts w:ascii="Times New Roman" w:hAnsi="Times New Roman" w:cs="Times New Roman"/>
          <w:color w:val="000000"/>
          <w:sz w:val="24"/>
          <w:szCs w:val="24"/>
        </w:rPr>
        <w:t>Тема 2.</w:t>
      </w:r>
      <w:r w:rsidRPr="00326C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C19">
        <w:rPr>
          <w:rFonts w:ascii="Times New Roman" w:hAnsi="Times New Roman"/>
          <w:sz w:val="24"/>
          <w:szCs w:val="24"/>
        </w:rPr>
        <w:t>Нормы русского литературного языка (орфоэпические, акцентологические, лексические, фразеологические, словообразовательные, морфологические, синтаксические, орфографические, пунктуационные)</w:t>
      </w:r>
      <w:proofErr w:type="gramEnd"/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ECC" w:rsidRPr="00326C19" w:rsidRDefault="00B42ECC" w:rsidP="000B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C19">
        <w:rPr>
          <w:rFonts w:ascii="Times New Roman" w:hAnsi="Times New Roman"/>
          <w:sz w:val="24"/>
          <w:szCs w:val="24"/>
        </w:rPr>
        <w:t>Тема 3. Функциональные стили  русского литературного языка, их взаимодействие и отличительные особенности (языковые особенности научного стиля, официально-делового, публицистического, языка художественной литературы)</w:t>
      </w: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2ECC" w:rsidRDefault="00B42ECC" w:rsidP="0011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2ECC" w:rsidRDefault="00B42ECC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текущего контроля</w:t>
      </w:r>
      <w:r w:rsidR="00A669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0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A76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контрольная работа</w:t>
      </w:r>
    </w:p>
    <w:p w:rsidR="001A6ADF" w:rsidRDefault="001A6ADF" w:rsidP="00B4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6ADF" w:rsidRPr="001A6ADF" w:rsidRDefault="001A6ADF" w:rsidP="001A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6A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1A6ADF">
        <w:rPr>
          <w:rFonts w:ascii="Times New Roman" w:hAnsi="Times New Roman" w:cs="Times New Roman"/>
          <w:bCs/>
          <w:color w:val="000000"/>
          <w:sz w:val="24"/>
          <w:szCs w:val="24"/>
        </w:rPr>
        <w:t>Курс «Русский язык и культура речи» (для не филологов) направлен на повышение уровня практического владения современным русским литературным языком у специалистов нефилологического профиля - в разных сферах функционирования языка, в письменной и устной его разновидностях, а также  на знакомство  студентов с основами культуры речи, различными нормами литературного языка, основами  ораторского искусства,  на формирование представления  о речи как инструменте эффективного общения.</w:t>
      </w:r>
      <w:proofErr w:type="gramEnd"/>
    </w:p>
    <w:p w:rsidR="00DA4081" w:rsidRPr="001A6ADF" w:rsidRDefault="001A6ADF" w:rsidP="001A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6A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Контрольная работа выполняется письменно по вариантам (предлагается 15 вариантов) и предоставляется преподавателю во время сессии. Номер варианта определяется суммированием последних двух цифр номера зачетной книжки.</w:t>
      </w:r>
    </w:p>
    <w:p w:rsidR="00A669A3" w:rsidRPr="00A669A3" w:rsidRDefault="00326C19" w:rsidP="001A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A4081" w:rsidRDefault="00DA4081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задание.</w:t>
      </w:r>
      <w:r w:rsidRPr="00DA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 на теоретический вопрос.</w:t>
      </w:r>
    </w:p>
    <w:p w:rsidR="00721BD2" w:rsidRPr="00DA4081" w:rsidRDefault="00721BD2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задание.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Письменное рассуждение.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задание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практического задания по культуре речи.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задание.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выполнение упражнения по русскому языку, в котором необходимо расставить недостающие знаки препинания и вставить пропущенные орфограммы.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задание.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выполнение упражнения, предусматривающее правильное написание слов и их объяснение по следующей схеме.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543"/>
        <w:gridCol w:w="3544"/>
      </w:tblGrid>
      <w:tr w:rsidR="00A669A3" w:rsidRPr="00A669A3" w:rsidTr="00A669A3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</w:t>
            </w:r>
          </w:p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</w:t>
            </w:r>
          </w:p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примеры на то же правило</w:t>
            </w:r>
          </w:p>
        </w:tc>
      </w:tr>
      <w:tr w:rsidR="00A669A3" w:rsidRPr="00A669A3" w:rsidTr="00A669A3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корне ЛА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А (перед Г ), в корне ЛОЖ - пишется О ( перед Ж ).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Излагать, изложить, слагаемое, уложили, 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разлагающий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предположения, предполагать.</w:t>
            </w:r>
          </w:p>
        </w:tc>
      </w:tr>
      <w:tr w:rsidR="00A669A3" w:rsidRPr="00A669A3" w:rsidTr="00A669A3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Нигде</w:t>
            </w:r>
          </w:p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отрицательных наречиях под ударением пишется частица НЕ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ударения - НИ -.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Негде, никуда, некогда, ниоткуда, неоткуда, нигде.</w:t>
            </w:r>
          </w:p>
        </w:tc>
      </w:tr>
      <w:tr w:rsidR="00A669A3" w:rsidRPr="00A669A3" w:rsidTr="00A669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Бесцеремон</w:t>
            </w:r>
            <w:proofErr w:type="spell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A669A3" w:rsidRPr="00A669A3" w:rsidRDefault="00A669A3" w:rsidP="00A6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БЕС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ВОС-,</w:t>
            </w:r>
          </w:p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 -, ЧЕРЕС -,</w:t>
            </w:r>
          </w:p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пишутся с буквой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глухими согласными.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9A3" w:rsidRPr="00A669A3" w:rsidRDefault="00A669A3" w:rsidP="00A6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Бесконечный</w:t>
            </w:r>
            <w:proofErr w:type="gramStart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бесформенных, исчерпать, расхватать, воссоздать, расшифровать.</w:t>
            </w:r>
          </w:p>
        </w:tc>
      </w:tr>
    </w:tbl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Упражнениям предшествуют пунктуационные правила, данные в виде справок, а также методические советы, которые должны нацелить внимание студентов при выполнении заданий на специфические особенности в каждой указанной теме.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Тематика контрольных работ по курсу «Русский язык и культура речи»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Вариант 1. Из истории русского языка.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1.   </w:t>
      </w:r>
    </w:p>
    <w:p w:rsidR="00A669A3" w:rsidRPr="00A669A3" w:rsidRDefault="00A669A3" w:rsidP="00A669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1.Происхождение русского языка.</w:t>
      </w:r>
    </w:p>
    <w:p w:rsidR="00A669A3" w:rsidRPr="00A669A3" w:rsidRDefault="00A669A3" w:rsidP="00A669A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2.Русский национальный язык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3.Русский язык советского периода и конца ХХ века.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М.В. Ломоносова в истории русского языка?</w:t>
      </w:r>
    </w:p>
    <w:p w:rsidR="00A669A3" w:rsidRPr="00A669A3" w:rsidRDefault="00A669A3" w:rsidP="00CD5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А.С. Пушкина считают создателем современного русского литературного языка?</w:t>
      </w:r>
    </w:p>
    <w:p w:rsidR="00A669A3" w:rsidRPr="00A669A3" w:rsidRDefault="00A669A3" w:rsidP="00CD5E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русского языка советского периода?</w:t>
      </w:r>
    </w:p>
    <w:p w:rsidR="00A669A3" w:rsidRPr="00A669A3" w:rsidRDefault="00A669A3" w:rsidP="00CD5E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явления характерны для русского языка конца ХХ века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Написать небольшой рассказ или описать ситуацию, в которой было бы уместно применить один из оборотов.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 сквозь землю провалиться;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смотреть сквозь пальцы;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куры не клюют.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Дать определение архаизмам и историзмам.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Объяснить устаревшие слова, подобрать к ним современные синонимы.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Бунтарь, житие, рыбарь, пиит, возмездие, ланиты, выя, отрок, длань, уста, чело. 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словами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уста, чело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 несколько фразеологических оборотов.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Тире между подлежащим и сказуемым».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изучении данной темы обращайте внимание на то, какими частями речи выражены главные члены предложения.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отсутствии глагола-связки между подлежащим и сказуемым ставится тире:                 1)Если подлежащее и сказуемое выражены одной и той же частью речи,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Зависть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дурное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чувство.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 всем, что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дважды два - четыре.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</w:t>
      </w:r>
      <w:proofErr w:type="gramStart"/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ь-</w:t>
      </w:r>
      <w:proofErr w:type="gramEnd"/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точить.</w:t>
      </w:r>
    </w:p>
    <w:p w:rsidR="00A669A3" w:rsidRPr="00A669A3" w:rsidRDefault="00A669A3" w:rsidP="00CD5E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словами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это, это есть, вот, значит, это значит,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присоединяющими сказуемое к подлежащему,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-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общения людей.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Точность и краткость -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вот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достоинства прозы.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Вспылить -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значит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окончательно расписаться в своей глупости.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обычно не ставится:</w:t>
      </w:r>
    </w:p>
    <w:p w:rsidR="00A669A3" w:rsidRPr="00A669A3" w:rsidRDefault="00A669A3" w:rsidP="00CD5E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сказуемое присоединяется к подлежащему сравнительными союзами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словно, точно, вроде, будто, как будто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т.п.,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Ладожское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море. Электрический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жидкий янтарь. 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неинтересных в мире нет. Их судьбы как история планет.</w:t>
      </w:r>
    </w:p>
    <w:p w:rsidR="00A669A3" w:rsidRPr="00A669A3" w:rsidRDefault="00A669A3" w:rsidP="00CD5E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перед сказуемым стоит отрицание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proofErr w:type="gramStart"/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камень. Один в поле не воин.</w:t>
      </w:r>
    </w:p>
    <w:p w:rsidR="00A669A3" w:rsidRPr="00A669A3" w:rsidRDefault="00A669A3" w:rsidP="00CD5E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 подлежащим и сказуемым стоит вводное слово,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Грач, конечно, птица умная и самостоятельная, но голоса у нее нет.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Писатели, говорят, люди бывалые, интересные и разносторонние, но шумные и насмешливые.</w:t>
      </w:r>
    </w:p>
    <w:p w:rsidR="00A669A3" w:rsidRPr="00A669A3" w:rsidRDefault="00A669A3" w:rsidP="00CD5E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подлежащее выражено личным местоимением, а 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сказуемое - именительным падежом существительного,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слуга царя, царя грозного. Он химик, он ботаник.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допустимо в этом случае при логическом подчеркивании сказуемого или противопоставлении,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последняя буква в алфавите.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- женщина, и этим ты права.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Каждый человек загадка. Для труса и заяц волк. Охр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роду значит охр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Родину.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древнего поселения обнаружен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 археологами восемь тысяч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Стремит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) перед вот цель жизни. Повелевать собою величайшая власть. Богатство вода: пришла и ушла. Хорошая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беседа с умным человеком. Я самый обыкновенный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ни, не ) чем (не ) примечательный человек. Ты человек и родина должна быть дорога тебе. Зло есть грубейшая форма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ежества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Вернейший способ узнать человека, его умственное развитие, его моральный облик, его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храктер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 как он говорит. Вселять в людях надежду а (не) страх вот в чем секрет античных мудрецов. Древняя русская письмен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ость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черпаемая кладезь русского языка. Справедливость есть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добро. Повелевать собою величайшая власть. (Не) быть смешным это (не) только умение себя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признак ума. Равнодушие это паралич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души. Боец без шапки не боец. Безумство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мудрость жизни. Расстояние (не) помеха для друзей. Каждая книга если она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произведение это событие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народа. Бывают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которых лож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долг. Сочу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доверие это ключ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сердцу. Хороший характер богатство на всю жизнь.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саться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вцы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щ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голь,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нок, раз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езд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смерч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ронизировать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колотить доску,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сначал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Вариант 2. Структурные и коммуникативные свойства языка.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- знаковая система.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языка: звук, морфема (приставка, корень, суффикс, окончание); слово, фразеологическая единица; свободное словосочетание; предложение; текст.</w:t>
      </w:r>
      <w:proofErr w:type="gramEnd"/>
    </w:p>
    <w:p w:rsidR="00A669A3" w:rsidRPr="00A669A3" w:rsidRDefault="00A669A3" w:rsidP="00CD5E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существования языка.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Диалекты, просторечие, жаргоны, литературный язык.</w:t>
      </w:r>
    </w:p>
    <w:p w:rsidR="00A669A3" w:rsidRPr="00A669A3" w:rsidRDefault="00A669A3" w:rsidP="00CD5E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функционирования книжной и разговорной речи, их особенности.                            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Письменная и устная формы книжной и разговорной речи.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Понятия и термины: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коммуникация, система, знаковая система.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проявляется системность языка?</w:t>
      </w:r>
    </w:p>
    <w:p w:rsidR="00A669A3" w:rsidRPr="00A669A3" w:rsidRDefault="00A669A3" w:rsidP="00CD5E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выполняет язык?</w:t>
      </w:r>
    </w:p>
    <w:p w:rsidR="00A669A3" w:rsidRPr="00A669A3" w:rsidRDefault="00A669A3" w:rsidP="00CD5E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формы существования языка.</w:t>
      </w:r>
    </w:p>
    <w:p w:rsidR="00A669A3" w:rsidRPr="00A669A3" w:rsidRDefault="00A669A3" w:rsidP="00CD5E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различие между книжной и разговорной речью?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Составьте рассу</w:t>
      </w:r>
      <w:r w:rsidR="00721BD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на одну из следующих тем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«Молчание не всегда доказывает присутствие ума, но доказывает отсутствие глупости».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«Следите за своей речью, от нее зависит ваше будущее...»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«Петь хорошо вместе, а говорить порознь».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Заменить следующие слова фразеологизмами.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Дремать, обидеться, поджечь, огорчиться, преувеличивать, обманывать, устыдиться, рассориться, не успеть, молчать, удивляться, спрятать, льстить, исчезнуть, перекусить.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«Однородные члены предложения».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данной темы следите за повторяющимся союзом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обращая внимание на то, что он связывает. Вспомните признаки однородности и неоднородности определений.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ставится между однородными членами предложения,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не соединенными союзами,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Русскую прозу создали «Капитанская дочка», «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Станционный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смотритель», «Пиковая дама».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Запятая ставится между однородными членами предложения,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соединенными противительными союзами а, но, да (в значении но),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однако, зато, хотя и др., например: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Свежо предание, а верится с трудом. Дома  новы, а предрассудки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стары. Приют наш мал, зато спокоен. Дни стояли пасмурные, однако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теплые.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Запятая ставится между однородными членами предложения,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соединенными повторяющимися союзами,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Минуй нас пуще всех печалей и барский гнев, и барская любовь. Нет ни дров, ни лучины, а живет без кручины. </w:t>
      </w:r>
    </w:p>
    <w:p w:rsidR="00A669A3" w:rsidRPr="00A669A3" w:rsidRDefault="00A669A3" w:rsidP="00CD5E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ставится между парами однородных членов предложений,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счастлив и силен, свободен и молод.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не ставится:</w:t>
      </w:r>
    </w:p>
    <w:p w:rsidR="00A669A3" w:rsidRPr="00A669A3" w:rsidRDefault="00A669A3" w:rsidP="00CD5E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однородными членами предложения, соединенными 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неповторяющимися союзами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да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значении и),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либо, например:</w:t>
      </w:r>
    </w:p>
    <w:p w:rsidR="00A669A3" w:rsidRPr="00A669A3" w:rsidRDefault="00A669A3" w:rsidP="00A669A3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Отселе я вижу потомков рождение и первых грозных обвалов 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движение. Лесть да месть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9A3" w:rsidRPr="00A669A3" w:rsidRDefault="00A669A3" w:rsidP="00CD5E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союзы и, да (в значении 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или, либо повторяются не при 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однородных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 например:</w:t>
      </w:r>
    </w:p>
    <w:p w:rsidR="00A669A3" w:rsidRPr="00A669A3" w:rsidRDefault="00A669A3" w:rsidP="00A669A3">
      <w:p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Поднялось солнце и залило волнами света и тепла и водную гладь, и потопленный лес.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цельных выражениях, например: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Ни то ни се; и смех и грех; ни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заря; ни рыба ни мясо; ни жив               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ни мертв; и стар и млад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шатко ни валко, и т.д.</w:t>
      </w:r>
    </w:p>
    <w:p w:rsidR="00A669A3" w:rsidRPr="00A669A3" w:rsidRDefault="00A669A3" w:rsidP="00CD5E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Двоеточие ставится перед однородными членами, если обобщающее слово стоит впереди них, например: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Душой весны природа ожила, и блещет все в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лазурь небес, и море голубое, и дивная гробница, и скала.</w:t>
      </w:r>
    </w:p>
    <w:p w:rsidR="00A669A3" w:rsidRPr="00A669A3" w:rsidRDefault="00A669A3" w:rsidP="00CD5ED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Тире ставится после однородных членов, если обобщающее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слово стоит позади них,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Смех, крики, ропот, слух и ржанье - все дышит буйством и войной.</w:t>
      </w:r>
    </w:p>
    <w:p w:rsidR="00A669A3" w:rsidRPr="00A669A3" w:rsidRDefault="00A669A3" w:rsidP="00CD5ED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однородные члены, стоящие после обобщающего слова, не 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заканчивают собой предложения, то перед ними ставится двоеточие, а после них - тире, например: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Напрасно глаз ищет нового предмета: ни столба, ни стога, ни забора -               </w:t>
      </w:r>
    </w:p>
    <w:p w:rsidR="00A669A3" w:rsidRPr="00A669A3" w:rsidRDefault="00A669A3" w:rsidP="00A669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ничего не видно.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</w:t>
      </w:r>
      <w:proofErr w:type="gramStart"/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Здесь барство дикое без чувства без закона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насильственной лозой и труд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и время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дельца.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Дробит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брызж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волна мне в очи соленою влагой.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сядем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дождик переждем. Море вечно и (не)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умолкаемо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шумит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умелый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ошибает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скоро и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правляется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(В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 перед ним пестрели и цвели луга и нивы золотые. Ждать да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догонять хуже нет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Песня тихая тягучая и заунывная похожая на плач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едва уловимая слухами слышалась то справ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(с)верху то (из) (под)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(ли) от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 то(ли) от (не)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ожиданности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его запылало румянцем. Долг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ль) мне гулять по свету то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верхом то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кибитк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карет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 телеге то пешком? Люблю веселое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цветы бабочек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пические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пады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нтаны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бури.(Н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)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следа ни санного ни человеческого ни зверин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(не) было видно.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Увидел он 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же) самое что видел и до (полу)дня 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внину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холмы небо лиловую даль.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приходил в племя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 девушек все что хотел. И эти люди и тени вокруг костра и далекая молния каждую минуту сверкавшая (в) дали все теперь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юдимым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страшным. Березка солнце и Россия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вечно будут жить.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Изредк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зверь собака может быть гиена или шакал смотр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 сомнением и убегает. У него (не) было ни сил ни желания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сживат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чужой жизнью и без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Гарта счастье было (не) мыслимо.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(Во) вторых,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издавн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погл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если(бы),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красный,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нок,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аген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точно так(же), то (же) самое,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старелый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3. Пословицы и поговорки.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пословиц и поговорок.</w:t>
      </w:r>
    </w:p>
    <w:p w:rsidR="00A669A3" w:rsidRPr="00A669A3" w:rsidRDefault="00A669A3" w:rsidP="00CD5E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слов и выражений.</w:t>
      </w:r>
    </w:p>
    <w:p w:rsidR="00A669A3" w:rsidRPr="00A669A3" w:rsidRDefault="00A669A3" w:rsidP="00CD5E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поговорки, крылатые слова - неотъемлемая часть разговорной речи.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возникли пословицы и поговорки?</w:t>
      </w:r>
    </w:p>
    <w:p w:rsidR="00A669A3" w:rsidRPr="00A669A3" w:rsidRDefault="00A669A3" w:rsidP="00CD5E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разнообразие русских пословиц и поговорок? В чем отличие пословицы от поговорки?</w:t>
      </w:r>
    </w:p>
    <w:p w:rsidR="00A669A3" w:rsidRPr="00A669A3" w:rsidRDefault="00A669A3" w:rsidP="00CD5E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отразилось в русских пословицах и поговорках?</w:t>
      </w:r>
    </w:p>
    <w:p w:rsidR="00A669A3" w:rsidRPr="00A669A3" w:rsidRDefault="00A669A3" w:rsidP="00CD5E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понимаем под названием «крылатые слова»?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Написать рассуждение на одну из тем: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«Петь хорошо вместе, а говорить порознь».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 ногою запнуться, нежели языком».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одного мудреца спросили: «Где ты учился благовоспитанности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«У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неблаговоспитанных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ответил мудрец.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Вставить антонимы в пословицы: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 здравствует ...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скроется ... ! ... сторона - мать, ... сторона - мачеха, ... друг лучше ... двух, ученье - ...,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неученье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... ! ... стелет, да ... спать.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Готовь ... сани, а ... телегу.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 значение крылатых выражений: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Буриданов осел; Гордиев узел; дары данайцев; Танталовы муки; ящик Пандоры; прокрустово ложе, вот тебе, бабушка, и Юрьев день;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помнящий родства.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«Знаки препинания при союзе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Повторяя знаки препинания при союзе И, прибегайте к синтаксическому разбору по членам предложения, чтобы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связывает союз И (простые предложения, однородные члены, однородные придаточные предложения, причастные и деепричастные обороты, обращения и т. д. 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тема носит обобщающий характер, поэтому в необходимых случаях обращайтесь за справками в соответствующие разделы синтаксиса, данные выше.</w:t>
      </w:r>
    </w:p>
    <w:p w:rsidR="00A669A3" w:rsidRPr="00A669A3" w:rsidRDefault="00A669A3" w:rsidP="00CD5E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выделяться запятыми с обеих сторон, если он соединяет простые предложения в сложносочиненные и после союза И стоят: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вводные слова или вводные предложения, междометия, обращения,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например:</w:t>
      </w:r>
    </w:p>
    <w:p w:rsidR="00A669A3" w:rsidRPr="00A669A3" w:rsidRDefault="00A669A3" w:rsidP="00A669A3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 первой моей молодости с той минуты, когда я вышел из опеки родных, я стал наслаждаться бешено всеми удовольствиями, которые можно достать за деньги, и, разумеется, удовольствия эти мне опротивели.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определительные и деепричастные обороты, а также одиночные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определения, и деепричастия, и приложения,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Дверь залы быстро распахнулась, И, вся раскрасневшаяся, выскочила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Шурочка. Вдруг лицо его изменилось, И, обернувшись к Аркадию, он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как бы со смущением проговорил: «Одинцова приехала».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придаточные предложения или сравнительные обороты, например:</w:t>
      </w:r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Хаджи Мурат расспросил про дорогу, и, когда Хан -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заверил его, что он хорошо знает дорогу и прямо приведет туда, Хаджи Мурат достал деньги и отдал обещанные три рубля. Стариками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рассерьезничались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и, как дети, плакали седобородые.</w:t>
      </w:r>
    </w:p>
    <w:p w:rsidR="00A669A3" w:rsidRPr="00A669A3" w:rsidRDefault="00A669A3" w:rsidP="00CD5ED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выделяться запятыми с обеих сторон, если он стоит между определительными и деепричастными оборотами, относящимися к разным членам предложения, например: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«Да, да, прощай», - проговорил Левин, задыхаясь от волнения, И, </w:t>
      </w:r>
    </w:p>
    <w:p w:rsidR="00A669A3" w:rsidRPr="00A669A3" w:rsidRDefault="00A669A3" w:rsidP="00A669A3">
      <w:p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повернувшись, взял свою палку, и быстро пошел прочь к дому. Он лег в яму, вырытую ветром в сухом песке недалеко от берега, И, с головой закутавшись в чекмень, скоро заснул.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CD5ED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может отсутствовать перед союзом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стоять после него, если союз И связывает однородные члены предложения, однородные придаточные предложения и определительные и деепричастные обороты, а после него стоят: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вводные слова или вводные предложения, междометия, обращения,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По-русски широко талантливый, европейски воспитанный, он любил </w:t>
      </w:r>
    </w:p>
    <w:p w:rsidR="00A669A3" w:rsidRPr="00A669A3" w:rsidRDefault="00A669A3" w:rsidP="00A669A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щегольнуть красивым острым словцом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кажется, именно ради острого словца жестко подчеркивал недостатки иностранных и русских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товарищей.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определительные и деепричастные обороты, а также одиночные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определения и деепричастия или приложения,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Николай Петрович быстро обернулся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подойдя к человеку высокого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роста в длинном балахоне с кистями, только что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вылезшему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тарантаса, крепко стиснул его обнаженную красную руку, которую                  тот не сразу ему подал. Дежурный знал Нехлюдова и, как знакомому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человеку, сообщил ему их важную острожную новость.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придаточные предложения или сравнительные обороты, например: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Но остальные гости уже собрались ехать И, как их не уговаривал 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Альберт, вышли в переднюю.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Девочка затихла теперь и держалась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нками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кафтан Пьера сидела на его руке и как дикий зверек оглядывалась (во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 себя. Пьер (ни, не) чего (не) ответил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нахмур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сердитый каким его (не, ни) когда (не)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вышел от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Растопчина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увидел (не)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переменить разговор который мог кончит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 очень (не)выгодным образом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Пугачеву сказал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 я забыл благ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за лошадь и тулуп.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 оглядывался и (не) слышал погони но он знал что гонятся за ним и когда один за другим прозвучали три выстрела ему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стреляют в него и он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пустил еще быстрее. Он стал еще бледнее прежнего глаза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и что всего уд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вительнее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лая од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слеза к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его щеке. Пришла весна и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об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щание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Игнат взял сына с собой на пар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 вот перед Фомой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рнулась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жизнь. Толя стоял на балкон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пившись за жидкие железные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щурившись смотрел (в)даль (от) куда летел к нам теплый ветер шла с мягким шумом волна и 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нулись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небу как оп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ренье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розовых птиц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Орлов очевидно боялся что я опять заговорю 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в другую сторону сказал Вы вероятно забыли про свое письмо. Но вдруг гд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то) вдали возник жалобный звук и пост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усиливаясь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зазвенел человеческим голосом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рая промчался мимо. Старуха мать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грамотная крестьянская вдова полная суеверий была жива и Набатов помогал ей и когда был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навещал её. Цветы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опали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песни спеты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собран хлеб и скошен луг. Пьер развел руками потупился и весь зеленый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слонился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берез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Увидев Нехлюдова она разогнулась и вся красная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положила веник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 руки об юбку прямо ост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новилась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ним. В эту минуту французы наступавшие на наших вдруг побежали назад и скрылись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сомкнувшись в лесу показались русские стрелки. Это была рота Тимохина которая одна в лесу удержалась в порядке и засев у леса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жиданно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атаковала французов. Метелица (не) спеша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вязал лошадь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 её по круто изогнутой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хватаясь за рыхлые края сруба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брался на угол 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провалит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темную дыру.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)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достоинства, к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сательная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погруж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безмол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ствовать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раз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яренный,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мелоч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тожить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дремуч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(по)дружески, (не)к спеху,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морский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ещё (бы)</w:t>
      </w:r>
    </w:p>
    <w:p w:rsidR="00A669A3" w:rsidRPr="00FE52A4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4. Функциональные стили русского литературного языка. Научный стиль.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669A3" w:rsidRPr="00A669A3" w:rsidRDefault="00A669A3" w:rsidP="00CD5E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функциональные стили и чем обусловлено их наличие?</w:t>
      </w:r>
    </w:p>
    <w:p w:rsidR="00A669A3" w:rsidRPr="00A669A3" w:rsidRDefault="00A669A3" w:rsidP="00CD5E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стиль. Сфера его употребления. Отличительные черты.</w:t>
      </w:r>
    </w:p>
    <w:p w:rsidR="00A669A3" w:rsidRPr="00A669A3" w:rsidRDefault="00A669A3" w:rsidP="00CD5E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образец текста, написанного в этом стиле. Охарактеризуйте этот текст.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значение термина «функциональные стили».</w:t>
      </w:r>
    </w:p>
    <w:p w:rsidR="00A669A3" w:rsidRPr="00A669A3" w:rsidRDefault="00A669A3" w:rsidP="00CD5ED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функциональные стили делится литературный язык?</w:t>
      </w:r>
    </w:p>
    <w:p w:rsidR="00A669A3" w:rsidRPr="00A669A3" w:rsidRDefault="00A669A3" w:rsidP="00CD5ED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связано возникновение и развитие научного стиля?</w:t>
      </w:r>
    </w:p>
    <w:p w:rsidR="00A669A3" w:rsidRPr="00A669A3" w:rsidRDefault="00A669A3" w:rsidP="00CD5ED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отличительные черты этого стиля?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небольшой рассказ, используя одно из фразеологических выражений.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наплакал, куры не клюют, не ударить лицом в грязь, делать из мухи слона.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Объяснить значение следующих слов, придумав с ними предложения: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атлас - атлас, кругом - кругом, характерный - характерный, абонемент - абонент, видение - видение, адресат - адресант.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«Сложносочиненное предложение».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сложносочиненных предложений с союзами особое внимание обратите на постановку или отсутствие запятой перед союзом 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лучшего усвоения правил проводите синтаксический разбор простых предложений, входящих в состав сложносочиненного предложения. Это поможет вам научиться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подлежащее и сказуемое в простых предложениях, а также определять виды простых предложений. Обратите особое внимание на то, что в состав сложносочиненного предложения могут входить не только простые личные предложения, но и безличные, неопределенно-личные и назывные.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предложения, входящие в состав сложносочиненных предложений с союзами, отделяются друг от друга запятой, например: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 таять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везде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показалась вода.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Встречный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ветер начал крепчать,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грести становилось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труднее.</w:t>
      </w:r>
    </w:p>
    <w:p w:rsidR="00A669A3" w:rsidRPr="00A669A3" w:rsidRDefault="00A669A3" w:rsidP="00CD5ED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Запятая перед союзами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да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значении и),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или, либо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сложносочиненном предложении не ставится, если части сложносочиненного предложения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имеют общий второстепенный член, например:</w:t>
      </w:r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гавани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 фонарей столпились в разноцветную группу и видны были стволы мачт.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Ночью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просторы черны и холмы кажутся сплошь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затянутыми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лесом.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имеют общее придаточное предложение, например:</w:t>
      </w:r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Уже совсем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рассвело и народ стал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подниматься, когда я вернулся в свою комнату.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Когда Раскольников пришел к своему дому, виски его были смочены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потом и дышал он тяжело.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выражены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назывными, двумя вопросительными или двумя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восклицательными предложениями,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Побег из плена и возвращение домой. Неужели это не сон и он снова</w:t>
      </w:r>
    </w:p>
    <w:p w:rsidR="00A669A3" w:rsidRPr="00A669A3" w:rsidRDefault="00A669A3" w:rsidP="00A669A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увидит близких ему людей? Какой теплый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чистый воздух!</w:t>
      </w:r>
    </w:p>
    <w:p w:rsidR="00A669A3" w:rsidRPr="00A669A3" w:rsidRDefault="00A669A3" w:rsidP="00CD5ED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повторяющихся союзах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да (в значении и), или, либо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соединяющих назывные, вопросительные и восклицательные предложения, запятая ставится перед каждым союзом (и перед первым),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Тайга, и снега, и озерный лед, и в хмурых лесах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вражье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Крупный дождь полился ручьями и один за другим удары грома начали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в пуст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степи. Сквозь серый камень вода с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чилась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было душно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ущель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пахло гнилью. Все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 на земле от солнца и все хорошее от человека. Когда Каштанка опомнилась музыка уже (не) играла и полка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ыло. Слепой прозреет и глухой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когда всей грудью музыка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задыш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т. Тьма на земле становит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гуще сырее теплее и все ярче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ркают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туман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люблю сказки и песни и просидел я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целый день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услышать что(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(не, ни)кем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ночам бывали морозы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проснувшись по утру я всегда видел как все места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солнцем были покрыты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инеем. Я очень любил наблюдать как солнышко (з, с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оняло мороз и я радовался когда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чезла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снежная бел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Небо покрылось тучами и стало м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Бобров смеялся глаза его становились нежными и веселыми и все лицо делалось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кательным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Подул ветерок с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заречья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сразу стало свежо.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шла луна и своим мягким светом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лес. Уеду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станут в како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то) привычном кругу далекий в лесу (полу)станок и сосны в глубоком лесу. З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угасла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потемнел воздух и ближние и дальние деревья приняли одну общую однотонную окраску. Надвинулась туча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поднимая пыль по дорог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подул сильный ветер. Вдруг в воздух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(то)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и сильно рванул ветер и с шумом закрутил по степи. Море вечно и (не) ум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лкаемо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шумит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Оба слишком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слушали и говорили и эт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то) (не) понравилось Анне Павловне. Как (будто) кт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то) задумчиво пел и (не) было слышно голоса и только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влялась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река и костер и обрыв.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Отправит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луч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подстрел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(не) думая, (по) трое, дли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крош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мел, в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стереж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ц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ркуль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дилетан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FE52A4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5. Функциональные стили русского литературного языка. Официально-деловой стиль.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функциональные стили и чем обусловлено их наличие?</w:t>
      </w:r>
    </w:p>
    <w:p w:rsidR="00A669A3" w:rsidRPr="00A669A3" w:rsidRDefault="00A669A3" w:rsidP="00CD5ED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Сфера его употребления. Отличительные черты. Общие функции документов.</w:t>
      </w:r>
    </w:p>
    <w:p w:rsidR="00A669A3" w:rsidRPr="00A669A3" w:rsidRDefault="00A669A3" w:rsidP="00CD5ED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документов. Написать образцы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669A3" w:rsidRPr="00A669A3" w:rsidRDefault="00A669A3" w:rsidP="00CD5ED9">
      <w:pPr>
        <w:numPr>
          <w:ilvl w:val="0"/>
          <w:numId w:val="2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в связи с предоставлением учебного оплачиваемого отпуска;</w:t>
      </w:r>
    </w:p>
    <w:p w:rsidR="00A669A3" w:rsidRPr="00A669A3" w:rsidRDefault="00A669A3" w:rsidP="00CD5ED9">
      <w:pPr>
        <w:numPr>
          <w:ilvl w:val="0"/>
          <w:numId w:val="29"/>
        </w:num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объяснительную записку по поводу пропуска занятий;</w:t>
      </w:r>
    </w:p>
    <w:p w:rsidR="00A669A3" w:rsidRPr="00A669A3" w:rsidRDefault="00A669A3" w:rsidP="00CD5ED9">
      <w:pPr>
        <w:numPr>
          <w:ilvl w:val="0"/>
          <w:numId w:val="2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получение заработной платы.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понимаете под культурой официальной переписки?</w:t>
      </w:r>
    </w:p>
    <w:p w:rsidR="00A669A3" w:rsidRPr="00A669A3" w:rsidRDefault="00A669A3" w:rsidP="00CD5ED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предъявляются к оформлению документов?</w:t>
      </w:r>
    </w:p>
    <w:p w:rsidR="00A669A3" w:rsidRPr="00A669A3" w:rsidRDefault="00A669A3" w:rsidP="00CD5ED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основные типы служебных документов.</w:t>
      </w:r>
    </w:p>
    <w:p w:rsidR="00A669A3" w:rsidRPr="00A669A3" w:rsidRDefault="00A669A3" w:rsidP="00CD5ED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суть унификации служебных документов?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функциональные стили; унификация; реквизиты.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Кратко опишите ситуацию, в которой было бы уместно применить один из оборотов.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 двух огней, хоть плачь, к шапочному разбору,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несолоно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хлебавши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Образовать множественное число от следующих существительных и поставить в них ударение.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Слесарь, катер, почерк, шофер, профессор, инженер, доктор, торт, брелок, аэропорт, лектор, сирота, вор, тренер, бухгалтер.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«Бессоюзное сложное предложение».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бессоюзных сложных предложений старайтесь понять смысловые отношения между простыми предложениями, входящими в состав бессоюзных сложных предложений, так как пунктуация в них основана главным образом на смысловых отношениях. Для этого сопоставляйте бессоюзные предложения с соответствующими сложными предложениями с союзами. При разборе бессоюзных сложных предложений подбирайте нужные союзы и слова (а именно; что; и увидел, что; потому что, и, а и др.).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31"/>
        </w:num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ставится, когда простые предложения тесно связаны друг с другом, рисуют общую картину,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Светлеет воздух, яснеет небо, белеют тучи, зеленеют поля.</w:t>
      </w:r>
    </w:p>
    <w:p w:rsidR="00A669A3" w:rsidRPr="00A669A3" w:rsidRDefault="00A669A3" w:rsidP="00CD5ED9">
      <w:pPr>
        <w:numPr>
          <w:ilvl w:val="0"/>
          <w:numId w:val="32"/>
        </w:num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Двоеточие в бессоюзном сложном предложении ставится в следующих случаях: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а) второе предложение разъясняет, раскрывает содержание первого </w:t>
      </w:r>
    </w:p>
    <w:p w:rsidR="00A669A3" w:rsidRPr="00A669A3" w:rsidRDefault="00A669A3" w:rsidP="00A669A3">
      <w:pPr>
        <w:tabs>
          <w:tab w:val="left" w:pos="1560"/>
        </w:tabs>
        <w:spacing w:after="0" w:line="240" w:lineRule="auto"/>
        <w:ind w:left="156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(между предложениями можно вставить слова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ИМЕННО), например:</w:t>
      </w:r>
    </w:p>
    <w:p w:rsidR="00A669A3" w:rsidRPr="00A669A3" w:rsidRDefault="00A669A3" w:rsidP="00A669A3">
      <w:pPr>
        <w:spacing w:after="0" w:line="240" w:lineRule="auto"/>
        <w:ind w:left="1701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Погода была ужасная: ветер выл, мокрый снег падал хлопьями, фонари светили тускло.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второе предложение дополняет первое, в этом случае после первого предложения можно ввести союз ЧТО, а в некоторых случаях - группы слов: И УВИДЕЛ, ЧТО; И УСЛЫШАЛ, ЧТО; И ПОНЯЛ, ЧТО; И ЗАМЕТИЛ, ЧТО; И ПОЧУВСТВОВАЛ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т.п.,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Друзья, мы запомнили свято навек: для счастья родится на свет человек.   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Я взглянул в окно: на безоблачном небе разгорались звезды.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второе предложение указывает причину того, о чем говорится в первом, в этом случае между двумя предложениями легко вставляются причинные союзы ПОТОМУ ЧТО, ТАК КАК, ОТТОГО ЧТО и др., например: 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Богатому не спится: богатый вора боится. Сережа промолчал: он не  любил словесных клятв и заверений;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второе предложение представляет собой прямой вопрос,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Кто объяснит мне: почему подъем бывает легче медленного спуска?</w:t>
      </w:r>
    </w:p>
    <w:p w:rsidR="00A669A3" w:rsidRPr="00A669A3" w:rsidRDefault="00A669A3" w:rsidP="00CD5ED9">
      <w:pPr>
        <w:numPr>
          <w:ilvl w:val="0"/>
          <w:numId w:val="33"/>
        </w:num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ставится в бессоюзном сложном предложении в следующих случаях: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если во второй части содержится неожиданное присоединение, указание на быструю смену событий. В этом случае между двумя предложениями легко вставляется союз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Дунул ветер - все дрогнуло, ожило и засмеялось. Прошла неделя, другая - вдруг въезжает ко мне на двор коляска.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если во второй части содержится резкое противопоставление. В этом случае между двумя предложениями легко вставляются союзы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Правды надо держаться - истину надо беречь. Попробовал бежать - ноги от страха не двигались.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если вторая часть заключает в себе следствие, вывод, результат того, о чем говорится в первой части. В этом случае между двумя предложениями легко вставляется союзы ПОЭТОМУ, ТОГДА,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Я умираю - мне не к чему лгать. Я бы в летчики пошел - пусть меня научат. 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если первая часть указывает на время или условие того, о чем 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говорится во второй части. В этом случае в начале первого предложения легко вставляются союзы ЕСЛИ,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Будет дождик - будут и грибки; будут грибки - будет и кузов. Пропади ты совсем - плакать о тебе мы не будем.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если в одной части содержится сравнение с тем, о чем говорится в другой (можно добавить союзы СЛОВНО, КАК БУДТО),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Улыбнется - солнце красное взойдет. Молвишь слово - соловей поет.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если вторая часть с изъяснительным значением (можно добавить союз ЧТО) является неполным представлением, например:</w:t>
      </w:r>
    </w:p>
    <w:p w:rsidR="00A669A3" w:rsidRPr="00A669A3" w:rsidRDefault="00A669A3" w:rsidP="00A669A3">
      <w:pPr>
        <w:spacing w:after="0" w:line="240" w:lineRule="auto"/>
        <w:ind w:left="1843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Мне показалось - мышь. Он говорит - болен.</w:t>
      </w:r>
    </w:p>
    <w:p w:rsidR="00A669A3" w:rsidRPr="00A669A3" w:rsidRDefault="00A669A3" w:rsidP="00A669A3">
      <w:pPr>
        <w:spacing w:after="0" w:line="240" w:lineRule="auto"/>
        <w:ind w:left="1418" w:firstLine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Земля велика но ходить по ней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осторожно ведь (ни, не) кто (не) знает какие стрелы какой новой жизни готовят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куда ты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ступить.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правду в награду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пеняй на себя. Но тотчас (же) появился новый тревожный вопрос как теперь снять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Дерсу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дерева и (на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 (ли) у него хватит сил? Мне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снилось я ш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 по широкой голой степи усе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крупными камнями. Хотел он крикнуть зам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дыханье. Умом Россию (не) понять аршином общим (не) измерить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в Россию можно только верить. Он 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же) страдал от мысли зачем он тогда себя (не) убил?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 рублем под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Дед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Щукарь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на сеновал за (тем)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побежал за ворота (ни, не )где  Трофима (не) было. Выйду утром на крылечко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окрест в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речка (не)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далечко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 речкой лес. В Мексик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чужом доме нельзя её заворачивают вам в бумажку. Вот как иногда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поворачивает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то темь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просветная то снов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улыбается солнце. Он гость я хозяин. Пашню пашут руками (не) машут.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 рисуй (на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доровье, (ни, не) кто (не)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ничным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ожило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Эстетика есть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этики искус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(же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и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пытывает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ряю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любящ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они великодушны. (Не) плюй в колодец самому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водиц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 беда (не) ходит беда беду водит.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узнать дай ему власть. Гром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 мужик не перекрест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(Полу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равда есть худший вид лжи в (полу)правде ложь подделывает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правду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крывается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щитом 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стичной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правды.(Не) рой другому яму сам в неё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ввалиш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этому времени Мандельштам внешне очень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стал плохо дышать производил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тление старика но глаза (по) прежнему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ркали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закрывал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выходящие на канал и спрашивал (не) затопить (ли) камин? Вы улыбнетесь мне отрада. Вы отвернетесь мне тоска.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(не, ни) сколько раз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погони (не) было. Вчера завел автомобиль послышался легкий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поднял капот что (бы) выслушать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на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всасывающ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трубе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топыпрв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сидел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к. Я знал удар судьбы меня (не) обойдет. Все говорят любовь самое высокое самое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емное чу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Проводив Аркадия с насмешливым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 ему понять что он (ни, 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(не)обманывает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 счет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цели его поездки Базаров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уед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окончательно на него нашла лихорадка работы.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Когд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то), прямо (таки), к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снуться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ш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лк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ц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фра, двух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ярусный, дач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раз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форменный,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корзина.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A669A3" w:rsidRPr="00FE52A4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6. Функциональные стили русского литературного языка.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Газетно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-публицистический стиль.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CD5ED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стили. Чем обусловлено их наличие?</w:t>
      </w:r>
    </w:p>
    <w:p w:rsidR="00A669A3" w:rsidRPr="00A669A3" w:rsidRDefault="00A669A3" w:rsidP="00CD5ED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 в его устной и письменной разновидности. Жанровое разнообразие.</w:t>
      </w:r>
    </w:p>
    <w:p w:rsidR="00A669A3" w:rsidRPr="00A669A3" w:rsidRDefault="00A669A3" w:rsidP="00CD5ED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Риторические приемы и принципы построения публичной речи.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контроля.</w:t>
      </w:r>
    </w:p>
    <w:p w:rsidR="00A669A3" w:rsidRPr="00A669A3" w:rsidRDefault="00A669A3" w:rsidP="00CD5ED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функции реализуются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-публицистическом стиле?</w:t>
      </w:r>
    </w:p>
    <w:p w:rsidR="00A669A3" w:rsidRPr="00A669A3" w:rsidRDefault="00A669A3" w:rsidP="00CD5ED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отличительные черты присущи этому стилю?</w:t>
      </w:r>
    </w:p>
    <w:p w:rsidR="00A669A3" w:rsidRPr="00A669A3" w:rsidRDefault="00A669A3" w:rsidP="00CD5ED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 стиля?</w:t>
      </w:r>
    </w:p>
    <w:p w:rsidR="00A669A3" w:rsidRPr="00A669A3" w:rsidRDefault="00A669A3" w:rsidP="00CD5ED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факторы, влияющие на установление контакта между аудиторией и слушателями?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риторика, риторические приемы, красноречие.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Написать рассуждение на одну из тем:</w:t>
      </w:r>
    </w:p>
    <w:p w:rsidR="00A669A3" w:rsidRPr="00A669A3" w:rsidRDefault="00A669A3" w:rsidP="00CD5ED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спеши языком, торопись делом».</w:t>
      </w:r>
    </w:p>
    <w:p w:rsidR="00A669A3" w:rsidRPr="00A669A3" w:rsidRDefault="00A669A3" w:rsidP="00CD5ED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одного мудреца спросили: «Где ты учился благовоспитанности?»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«У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неблаговоспитанных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ответил мудрец.</w:t>
      </w:r>
    </w:p>
    <w:p w:rsidR="00A669A3" w:rsidRPr="00A669A3" w:rsidRDefault="00A669A3" w:rsidP="00CD5ED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«Хочешь понять человека, вслушайся в его речь».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Пользуясь толковым словарем, объясните значение слов: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Оратор, лектор, трибун, вития.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ударение в словах: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Алфавит, валовой, договор, портфель, приданое, ремень, таможня, феномен, лоскут, баловать, усугубить, раскупорить, обеспечение, звонит, каталог, завидно, намерение.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«Сложноподчиненные предложения».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условие правильного употребления запятой в сложноподчиненных предложениях - умение разбираться в их грамматической структуре, умение выделить в сложноподчиненном предложении главное и придаточные.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обратить внимание на союзы, на сочетание сочинительного и подчинительного союзов, двух подчинительных союзов.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Придаточное предложение отделяется от главного запятой или выделяется запятыми с двух сторон, если находится внутри главного предложения, например:</w:t>
      </w:r>
    </w:p>
    <w:p w:rsidR="00A669A3" w:rsidRPr="00A669A3" w:rsidRDefault="00A669A3" w:rsidP="00A669A3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Чтобы не заблудиться, я решил вернуться на тропинку. Я думал, что это тень от облака, и высказал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Дерсу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предположение.</w:t>
      </w:r>
    </w:p>
    <w:p w:rsidR="00A669A3" w:rsidRPr="00A669A3" w:rsidRDefault="00A669A3" w:rsidP="00CD5ED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однородными придаточными предложениями, соединенными неповторяющимися соединительными или разделительными союзами, запятая не ставится (так же, как при однородных членах предложения),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Получили известие, что Волга стала и что через нее потянулись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обозы.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Между однородными придаточными предложениями, не соединенными сочинительными союзами, ставится запятая, например: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 лесу человек особенно остро ощущает, что природа полна тайн,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что за каждым деревом таится загадка.</w:t>
      </w:r>
    </w:p>
    <w:p w:rsidR="00A669A3" w:rsidRPr="00A669A3" w:rsidRDefault="00A669A3" w:rsidP="00CD5ED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двух рядом стоящих подчинительных союзах (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если, что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когда, что хотя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сочетания), а также при встрече сочинительного союза и подчинительного (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чтобы, и если, и хотя, но когда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если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сочетания) запятая между ними не ставится, если дальше за ними не следует вторая часть сложного союза ТО, ТАК, НО.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противном случае запятая ставится, например:</w:t>
      </w:r>
    </w:p>
    <w:p w:rsidR="00A669A3" w:rsidRPr="00A669A3" w:rsidRDefault="00A669A3" w:rsidP="00A669A3">
      <w:pPr>
        <w:spacing w:after="0" w:line="240" w:lineRule="auto"/>
        <w:ind w:left="19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чувствовал юмора в их шумных разговорах и, когда они шутили, не смеялся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Сравнить: Пусто никогда не бывает в лесу, и если кажется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пусто, ТО сам виноват.</w:t>
      </w:r>
    </w:p>
    <w:p w:rsidR="00A669A3" w:rsidRPr="00A669A3" w:rsidRDefault="00A669A3" w:rsidP="00CD5ED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сложноподчиненное предложение начинается с придаточного,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стоит сложный подчинительный союз, запятая перед второй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частью союза не ставится. Если сложный подчинительный союз стоит на стыке главного и придаточного предложений, то запятая ставится либо перед всем союзом, либо перед второй его частью,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По мере того как разгорался костер, ярче освещались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выступившие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из темноты кусты и стволы деревьев. Сравнить: Всякому человеку,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для того чтобы действовать, необходимо считать свою деятельность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важною и хорошею. Все это сказано для того, чтобы возбудить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внимание к жизни многотысячной армии начинающих писателей.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Каждый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 столько (на) сколько (не) хватает ему разума.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с тем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любит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все в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новаты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(ни, не) кто (не) в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Плюшкин тоже думал о том как ему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гостя за такое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мерное вел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кодушие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господа с тем что(бы) сообщить вам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известие. С тех пор как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определилась цель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все стало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ясно. Яков был прозван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действительно происходил от пленной турчанки. Часто люди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гордят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стотой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совести только (по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что они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короткой памятью. Каштанка отлично помнила как она провела день и как попала на этот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накомый тротуар. Скажи мне ветка Палестины где ты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ты цвела ? Трудно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слить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я научился и что узнал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рсите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подумал что если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малому жадный город засосет его.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стову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так (не) ловко и (не)приятно с Борисом что когда после ужина Борис заглянул к нему он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спящим и на другой день стараясь (не)видеть его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из дома. (Ни, не) когда (не) подходите к человеку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нем больше дурного чем хорошего. Разум может подсказать чего следует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сердце говорит что следует делать. Достойный человек (не) тот у кого нет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тот у кого есть достоинства. Если(бы)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шлось определять день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культуры то лучшего дня чем день рождения Пушкина и искать(бы) не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шлось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 кем ты знаком и я скажу кто ты. Да я мудрее их потому (что) я знаю что (ни, не) чего (не)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они (ни, не) чего (не) зная думают что все знают.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Достич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свеч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й, стрел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(не) спеша, (не)(по)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(на) двое, жест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ной, письмо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отправл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но, крое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косой, об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единить, если (бы).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7. Функциональные стили литературного языка. Разговорно-обиходный стиль.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1. </w:t>
      </w:r>
    </w:p>
    <w:p w:rsidR="00A669A3" w:rsidRPr="00A669A3" w:rsidRDefault="00A669A3" w:rsidP="00CD5ED9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стили. Чем обусловлено их наличие?</w:t>
      </w:r>
    </w:p>
    <w:p w:rsidR="00A669A3" w:rsidRPr="00A669A3" w:rsidRDefault="00A669A3" w:rsidP="00CD5ED9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Разговорный стиль. Его характерные особенности. Лексика и использование внеязыковых средств.</w:t>
      </w:r>
    </w:p>
    <w:p w:rsidR="00A669A3" w:rsidRPr="00A669A3" w:rsidRDefault="00A669A3" w:rsidP="00CD5ED9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между книжной и разговорной речью.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контроля.</w:t>
      </w:r>
    </w:p>
    <w:p w:rsidR="00A669A3" w:rsidRPr="00A669A3" w:rsidRDefault="00A669A3" w:rsidP="00CD5ED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характеризуется разговорно-обиходный стиль?</w:t>
      </w:r>
    </w:p>
    <w:p w:rsidR="00A669A3" w:rsidRPr="00A669A3" w:rsidRDefault="00A669A3" w:rsidP="00CD5ED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лексические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внелексические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этого стиля?</w:t>
      </w:r>
    </w:p>
    <w:p w:rsidR="00A669A3" w:rsidRPr="00A669A3" w:rsidRDefault="00A669A3" w:rsidP="00CD5ED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различие между книжной и разговорной речью?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   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функциональные стили; внеязыковые средства;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внелексические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средства; образные средства языка.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2.  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Привести пример текста, относящегося к разговорно-обиходному стилю.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Найти и исправить ошибки в употреблении разговорной лексики в текстах официально-делового стиля.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Деловое письмо: «Вам необходимо выделить сорок человек для погрузки морковки и картошки».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Анкета: «Должность родителей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- врач, папа - инженер».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 на конверте: «Ростовская обл., г. Каменск -  Шахтинский, ул. Садовая, общежитие девчат».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Объяснить происхождение пяти любых фразеологизмов.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«Вводные слова и предложения».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Трудность изучения темы заключается в том, что нужно знать, какие слова являются вводными. Постарайтесь понять значение вводных слов, помните об отсутствии грамматической связи их с членами предложения. Научитесь отличать вводные слова от членов предложения.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Вводные слова и вводные предложения выделяются запятыми, скобками, тире.</w:t>
      </w:r>
    </w:p>
    <w:p w:rsidR="00A669A3" w:rsidRPr="00A669A3" w:rsidRDefault="00A669A3" w:rsidP="00CD5ED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Запятыми выделяются вводные слова и словосочетания, которые можно разделить на следующие группы: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вводные слова, выражающие чувства говорящего (радость,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удивление, сожаление):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счастью, к радости, к огорчению, к сожалению, к удивлению,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несчастью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вводные слова, выражающие уверенность, предположение,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возможность, неуверенность:</w:t>
      </w:r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конечно, несомненно, очевидно, безусловно, разумеется, наверное, вероятно, может быть, должно быть, кажется,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по-видимому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правда, пожалуй, думаю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вводные слова, указывающие на источник сообщаемого:</w:t>
      </w:r>
      <w:proofErr w:type="gramEnd"/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говорят, по словам, по мнению, по сообщению, по-моему, помнится, словом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д.;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вводные слова, указывающие на связь мыслей, последовательность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изложения: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конечно, несомненно, очевидно, безусловно, разумеется, наверное,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вероятно, может быть, должно быть, кажется, по-видимому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правда, пожалуй, думаю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д) вводные слова, представляющие собой призывы к собеседнику или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 читателю с целью привлечь его внимание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сообщаемому: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видите ли, согласитесь, представьте себе, скажем, допустим,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пожалуйста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т. д.</w:t>
      </w:r>
    </w:p>
    <w:p w:rsidR="00A669A3" w:rsidRPr="00A669A3" w:rsidRDefault="00A669A3" w:rsidP="00CD5ED9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и те же слова могут употребляться то в качестве вводных слов, то в качестве членов предложения,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    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правда, видно, словом, кажется, однако, может быть, казалось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Он может вернуться сегодня. Он, может, вернется сегодня. Однако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умные люди на то и умны, чтобы разбираться в запутанных видах.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Он, однако, заблуждается.</w:t>
      </w:r>
    </w:p>
    <w:p w:rsidR="00A669A3" w:rsidRPr="00A669A3" w:rsidRDefault="00A669A3" w:rsidP="00CD5ED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вводными и не выделяются запятыми слова: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ведь, вот, будто, как будто, вдруг, однажды, даже, именно,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приблизительно, примерно, вряд ли, по-прежнему, пусть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A669A3" w:rsidRPr="00A669A3" w:rsidRDefault="00A669A3" w:rsidP="00CD5ED9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 отделяются от союзов запятой,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Он любил жизнь, и, видимо, жизнь его любила. Долга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полярная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ночь, но, к счастью, и ей приходит конец.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Исключение составляет союз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вводное слово можно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отпустить или переставить в другое место предложения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нарушения его структуры, то вводное слово отделяется от союза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запятой, если же изъятие или перестановка вводного слова невозможны, то запятая после союза не ставится, например: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Давай поедем вниз по Волге, а может, вверх по Ангаре. Река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соседству не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наоборот, глубокая.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Вводные предложения.</w:t>
      </w:r>
    </w:p>
    <w:p w:rsidR="00A669A3" w:rsidRPr="00A669A3" w:rsidRDefault="00A669A3" w:rsidP="00CD5ED9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по объему вводные предложения обычно выделяются запятыми,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Вы, я думаю, привыкли к этим великолепным картинам.</w:t>
      </w:r>
    </w:p>
    <w:p w:rsidR="00A669A3" w:rsidRPr="00A669A3" w:rsidRDefault="00A669A3" w:rsidP="00CD5ED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запятыми выделяются вводные предложения, включаемые посредством союзов КАК, ЕСЛИ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ТО,СКОЛЬКО и др.,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Я, как уже сказано, никогда не отличался красноречием.</w:t>
      </w:r>
    </w:p>
    <w:p w:rsidR="00A669A3" w:rsidRPr="00A669A3" w:rsidRDefault="00A669A3" w:rsidP="00CD5ED9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вводные предложения выделяются тире или скобками,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Мой приход - я это мог заметить - несколько смутил гостей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Более сильным выключающим знаком являются скобки,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Базаров вставал очень рано и отправлялся версты за две - три не гулять (он прогулок без целей терпеть не мог), а собирать травы, насекомых.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Ни (не) кто (не) трогал например сыроежек. И в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 бывает пылинка поп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дает. Разговор опять (таки) принял как (будто) (бы) самый мирный оборот. Словом можно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убить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можно спасти словом можно полки за собой повести. Явление шаровой молнии наук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но. И такой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мнению заслуживает лучшей доли. Добрый ужин был (бы)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нужен. Печорин был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в задумчивость и кажется в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все) (не) тор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пился в дорогу. Но как говорит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руки делают.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может быть ужаснее как любить и (не) быть любимым! (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первых на тропе (ни, не) где (не) было следов (во) вторых по сторонам она не была очищена от ветвей. И огромный рост и толщина казалось (не) только (не)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мешали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наоборот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личивали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эту минуту тяжеловесную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ю его фигуры. Но это (не) только его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мутило а наоборот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делало еще более суровым и гордым. Проехавши пятнадцатую версту  Чичиков вспомнил что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словам Манилова должна быть его деревня. Спрятавши деньги Плюшкин сел в кресло и уже казалось больше (не) мог найти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говорить. Данко любил людей 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может быть без него они погибнут. К удивлению моему (ни, не) кто (не) почел нужным опровергнуть такое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ужасное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(ни, не) (на) чем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Лес все (таки) очень велик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в нем есть хоть аршин земли на который (не) ступала нога человека.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ключ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м, (не) торопясь, (по)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французски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пчели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повесть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на, хвале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препарат, в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санатори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(бы),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насл_ждаться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здра_ствовать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8. Культура речи.</w:t>
      </w:r>
    </w:p>
    <w:p w:rsidR="00A669A3" w:rsidRPr="00A669A3" w:rsidRDefault="00A669A3" w:rsidP="00FE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понятия «культура речи».</w:t>
      </w:r>
    </w:p>
    <w:p w:rsidR="00A669A3" w:rsidRPr="00A669A3" w:rsidRDefault="00A669A3" w:rsidP="00CD5ED9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качества речи.</w:t>
      </w:r>
    </w:p>
    <w:p w:rsidR="00A669A3" w:rsidRPr="00A669A3" w:rsidRDefault="00A669A3" w:rsidP="00CD5ED9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- признак высокой культуры человека.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контроля.</w:t>
      </w:r>
    </w:p>
    <w:p w:rsidR="00A669A3" w:rsidRPr="00A669A3" w:rsidRDefault="00A669A3" w:rsidP="00CD5ED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культура речи?</w:t>
      </w:r>
    </w:p>
    <w:p w:rsidR="00A669A3" w:rsidRPr="00A669A3" w:rsidRDefault="00A669A3" w:rsidP="00CD5ED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«точность речи?»</w:t>
      </w:r>
    </w:p>
    <w:p w:rsidR="00A669A3" w:rsidRPr="00A669A3" w:rsidRDefault="00A669A3" w:rsidP="00CD5ED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выразительность речи?</w:t>
      </w:r>
    </w:p>
    <w:p w:rsidR="00A669A3" w:rsidRPr="00A669A3" w:rsidRDefault="00A669A3" w:rsidP="00CD5ED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средства речевой выразительности?</w:t>
      </w:r>
    </w:p>
    <w:p w:rsidR="00A669A3" w:rsidRPr="00A669A3" w:rsidRDefault="00A669A3" w:rsidP="00CD5ED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культура речи?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эпитеты, сравнения, метафора, метонимия,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синекдока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гипербола, аллегория.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Написать рассуждение на одну из тем:</w:t>
      </w:r>
    </w:p>
    <w:p w:rsidR="00A669A3" w:rsidRPr="00A669A3" w:rsidRDefault="00A669A3" w:rsidP="00CD5ED9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«Хорошее воспитание не в том, что ты не прольешь соуса на скатерть, а в том, что ты не заметишь, если это сделает кто-нибудь другой».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2)«Следите за своей речью, от нее зависит ваше будущее».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«Молчание не всегда доказывает присутствие ума, но доказывает отсутствие глупости».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Составьте по предложению на каждое значение следующих слов: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школа: 1)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учебное заведение</w:t>
      </w:r>
    </w:p>
    <w:p w:rsidR="00A669A3" w:rsidRPr="00A669A3" w:rsidRDefault="00A669A3" w:rsidP="00CD5ED9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практический опыт</w:t>
      </w:r>
    </w:p>
    <w:p w:rsidR="00A669A3" w:rsidRPr="00A669A3" w:rsidRDefault="00A669A3" w:rsidP="00CD5ED9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научное направление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фигура: 1)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очертание человеческого тела</w:t>
      </w:r>
    </w:p>
    <w:p w:rsidR="00A669A3" w:rsidRPr="00A669A3" w:rsidRDefault="00A669A3" w:rsidP="00CD5ED9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важное значительное лицо</w:t>
      </w:r>
    </w:p>
    <w:p w:rsidR="00A669A3" w:rsidRPr="00A669A3" w:rsidRDefault="00A669A3" w:rsidP="00CD5ED9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 движений в танце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«Знаки препинания при союзе КАК».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особое внимание на то, что присоединяет союз КАК (придаточное предложение или входит в состав сказуемого, сравнительный оборот со значением ПОДОБНО и сравнительные обороты устойчивого характера, приложение в значении ПО ПРИЧИНЕ и приложение со значением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КАЧЕСТВЕ).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ставится перед союзом КАК, если он присоединяет придаточное предложение,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Снова стало слышно, как ручей шумит. Я и сам не заметил, как       ушли мои друзья.</w:t>
      </w:r>
    </w:p>
    <w:p w:rsidR="00A669A3" w:rsidRPr="00A669A3" w:rsidRDefault="00A669A3" w:rsidP="00CD5ED9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ставится перед союзом КАК, если он присоединяет сравнительный оборот со значением ПОДОБНО, например:</w:t>
      </w:r>
    </w:p>
    <w:p w:rsidR="00A669A3" w:rsidRPr="00A669A3" w:rsidRDefault="00A669A3" w:rsidP="00A669A3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Большая душа, как большой костер, издалека видна. Герасим, как лев, выступал сильно и бодро.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Запятыми выделяются вводные предложения, начинающиеся с союза КАК,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Это происходило, как сейчас помню в 1980 году.</w:t>
      </w:r>
    </w:p>
    <w:p w:rsidR="00A669A3" w:rsidRPr="00A669A3" w:rsidRDefault="00A669A3" w:rsidP="00CD5ED9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Запятыми выделяются обороты, присоединяемые союзами </w:t>
      </w:r>
    </w:p>
    <w:p w:rsidR="00A669A3" w:rsidRPr="00A669A3" w:rsidRDefault="00A669A3" w:rsidP="00A669A3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Он, как и всякий человек, имел свои привычки. Воля наша, как и </w:t>
      </w:r>
    </w:p>
    <w:p w:rsidR="00A669A3" w:rsidRPr="00A669A3" w:rsidRDefault="00A669A3" w:rsidP="00A669A3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наши мускулы, крепнет от постоянно усиливающейся деятельности.</w:t>
      </w:r>
    </w:p>
    <w:p w:rsidR="00A669A3" w:rsidRPr="00A669A3" w:rsidRDefault="00A669A3" w:rsidP="00CD5ED9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Запятыми выделяются обороты с союзом  КАК, если им предшествуют слова ТАК, ТАК  ЖЕ, ТАКОЙ, ТО, ТОТ, например:</w:t>
      </w:r>
    </w:p>
    <w:p w:rsidR="00A669A3" w:rsidRPr="00A669A3" w:rsidRDefault="00A669A3" w:rsidP="00A669A3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Ямщик был в таком же изумлении от его щедрости, как и сам француз  от предложения Дубровского. Ничто так не огорчало Левина, как этот тон.</w:t>
      </w:r>
    </w:p>
    <w:p w:rsidR="00A669A3" w:rsidRPr="00A669A3" w:rsidRDefault="00A669A3" w:rsidP="00CD5ED9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Запятыми выделяются предложения, имеющие оттенок причинности и присоединяемые союзом КАК. В этом случае приложение с союзом КАК может быть без нарушения смысла заменено придаточным предложением, например:</w:t>
      </w:r>
    </w:p>
    <w:p w:rsidR="00A669A3" w:rsidRPr="00A669A3" w:rsidRDefault="00A669A3" w:rsidP="00A669A3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Белинский, как выдающийся критик и демократ, близок и дорог нам.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CD5ED9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местоименных договорах НЕ ЧТО ИНОЕ, КАК; НЕ КТО ИНОЙ, КАК запятая ставится перед союзом КАК,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И эта маленькая повесть есть не что иное, как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отрывные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воспоминания о тех днях счастливой близости к ним.</w:t>
      </w:r>
    </w:p>
    <w:p w:rsidR="00A669A3" w:rsidRPr="00A669A3" w:rsidRDefault="00A669A3" w:rsidP="00CD5ED9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Запятые не ставятся, если союз КАК выступает в значении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Читающая публика успела привыкнуть к Чехову как юмористу. Мы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знаем Индию как страну древнейшей культуры.</w:t>
      </w:r>
    </w:p>
    <w:p w:rsidR="00A669A3" w:rsidRPr="00A669A3" w:rsidRDefault="00A669A3" w:rsidP="00CD5ED9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Запятая не ставится перед союзом КАК, если он присоединяет сравнительный оборот устойчивого типа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 как сокол, как в воду канул, бояться как огня и т. д.), например:</w:t>
      </w:r>
    </w:p>
    <w:p w:rsidR="00A669A3" w:rsidRPr="00A669A3" w:rsidRDefault="00A669A3" w:rsidP="00A669A3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Марья Кирилловна сидела как на иголках. В горячие для буфета часы  Павка носился с подносом как угорелый.</w:t>
      </w:r>
    </w:p>
    <w:p w:rsidR="00A669A3" w:rsidRPr="00A669A3" w:rsidRDefault="00A669A3" w:rsidP="00CD5ED9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Запятыми не выделяются обороты, присоединяемые сочетаниями КАК МОЖНО, КАК НЕЛЬЗЯ плюс сравнительная степень прилагательного или наречие,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Он тоже махал раненым рукой, но видно было, что стремился как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можно скорее уйти от этого большого серого здания, чтобы скрыть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свое волнение.</w:t>
      </w:r>
    </w:p>
    <w:p w:rsidR="00A669A3" w:rsidRPr="00A669A3" w:rsidRDefault="00A669A3" w:rsidP="00CD5ED9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перед союзом КАК не ставится, если ему предшествуют отрицательная частица НЕ и слова СОВСЕМ, СОВЕРШЕННО ПРОСТО, ПОЧТИ, ТОЧЬ-В-ТОЧЬ, ИМЕННО и др.,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Было светло почти как днем. Он поступил не как трус. Это звучит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совсем как парадокс. </w:t>
      </w:r>
    </w:p>
    <w:p w:rsidR="00A669A3" w:rsidRPr="00A669A3" w:rsidRDefault="00A669A3" w:rsidP="00CD5ED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Запятая не ставится в сложном подчинительном союзе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(ПО МЕРЕ  ТОГО КАК; ПОСЛЕ ТОГО  КАК; С ТЕХ ПОР КАК; ТАК ЖЕ КАК; ТОГДА КАК; В ТО ВРЕМЯ КАК и др.), если предложение начинается с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придаточного предложения, в начале которого стоит подчинительный союз,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По мере того как Анатолий Иванович приближался к околице,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впечатление его менялось.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встрепенулась как ветка тронутая рукой и засмеялась долгим ровным смехом тихого торжества. Двери захлопывались с такою (же) стремительностью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мышеловок. Стих Пушкина ярок как молния прозрачен и чист 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(Не, ни ) что так как простота (не) способствует сближению людей. В голых дачных садах гудел ветер и ему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эхо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нцовое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море. 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вспоминала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 руках спелые ржаные колосья летом как жили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Заручевье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где я узнала о дневных звездах.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 надо что(б) ее любили. Ей это надо так (же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нам. (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след 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рану полетело как гром проклятие племен. Когда радость как буря иль горе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эти слова тебе могут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Сережа как бежит река и (не) может (не) думать о прошлом дне. Маслова чу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когда он говорил при ней его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 ней и что он говорил для нее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понятнее. Онегин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либерализм (не) как серьезный вопрос жизни а как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енную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моду. Солнце взошло и как это бывает каждым весе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встало оно раньше обычного.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того как он под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езжал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открывались шедшие друг за другом вереницей и различно м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хавшие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косами мужики.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люди по ступеням суток бегут как белка в колесе. Он как и всякий человек имел свои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вычки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и сам (не)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ушли мои друзья. Повесть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против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дворянства как передового класса. Мне всегда легче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 как я послушаю музыку. С тех пор как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определилась цель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все стало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ясно. Видел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Егорушка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мало (помалу) темнело небо и спускалась на землю мгла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за другой звезды. (Ни, не) в чем так свободно (не) проявляет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характер как 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пляск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(Ни, не) что (не) обходит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так дешево и (не) ценит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дорого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в доме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 графиню и содержание и намек на велик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особенности как ей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развязный тон. Павка носился с подносом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Бобров как (ни, не) всматривался в серый предутренний (полу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(ни, не) чего (не) видел кроме какой (то) 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(не) ровной стены над которою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небо. Бобров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цельно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опустевших заводских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это случает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при особенно сильных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сениях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с собою (в) слух.. (Ни, не) кто нас (не) стеснял и мы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положились как дома. Птица как стрела спустилась и взмыла опять (к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ерху. Грибоедов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произведения. На малюсеньком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к паутин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паучок сидел как капитан своего корабля и он наверное знал куда и зачем ему лететь.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5.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(Во) первых,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просв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щение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вря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д(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ли),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колоть,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нок,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вый,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тот(же), как (бы),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 встречу.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9. Нормативный аспект культуры речи.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1. </w:t>
      </w:r>
    </w:p>
    <w:p w:rsidR="00A669A3" w:rsidRPr="00A669A3" w:rsidRDefault="00A669A3" w:rsidP="00CD5ED9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норма».</w:t>
      </w:r>
    </w:p>
    <w:p w:rsidR="00A669A3" w:rsidRPr="00A669A3" w:rsidRDefault="00A669A3" w:rsidP="00CD5ED9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норм литературного языка.</w:t>
      </w:r>
    </w:p>
    <w:p w:rsidR="00A669A3" w:rsidRPr="00A669A3" w:rsidRDefault="00A669A3" w:rsidP="00CD5ED9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причины языковых ошибок и коммуникативных неудач.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Вопросы для контроля.</w:t>
      </w:r>
    </w:p>
    <w:p w:rsidR="00A669A3" w:rsidRPr="00A669A3" w:rsidRDefault="00A669A3" w:rsidP="00CD5ED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понятия «норма литературного языка».</w:t>
      </w:r>
    </w:p>
    <w:p w:rsidR="00A669A3" w:rsidRPr="00A669A3" w:rsidRDefault="00A669A3" w:rsidP="00CD5ED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языковые нормы литературного языка необходимо знать?</w:t>
      </w:r>
    </w:p>
    <w:p w:rsidR="00A669A3" w:rsidRPr="00A669A3" w:rsidRDefault="00A669A3" w:rsidP="00CD5ED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грамматические, лексические, орфоэпические, акцентологические нормы литературного языка.</w:t>
      </w:r>
    </w:p>
    <w:p w:rsidR="00A669A3" w:rsidRPr="00A669A3" w:rsidRDefault="00A669A3" w:rsidP="00CD5ED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ошибок, связанных с неправильным употреблением языковых норм.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языковая норма.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Объяснить происхождение пяти (любых) фразеологизмов.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Ящик Пандоры, Прокрустово ложе, дары данайцев, Филькина грамота, Гордиев узел.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Определить род имен существительных и подобрать к каждому прилагательное.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Шампунь, кофе, тюль, бандероль, виски, толь, мозоль, кенгуру, алиби, жалюзи, шимпанзе, пюре, конфетти, портмоне.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«Пунктуация при прямой речи».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Обращайте внимание на место прямой речи и слов автора в тексте, так как постановка знаков препинания при прямой речи зависит именно от этого.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CD5ED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речь выделяется кавычками, если идет в строку. Если же она начинается с абзаца, то перед началом её ставится тире; сравните: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Вдруг говорят мне: «Человек вас спрашивает».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Вдруг говорят мне:</w:t>
      </w:r>
    </w:p>
    <w:p w:rsidR="00A669A3" w:rsidRPr="00A669A3" w:rsidRDefault="00A669A3" w:rsidP="00A669A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Человек вас спрашивает.</w:t>
      </w:r>
    </w:p>
    <w:p w:rsidR="00A669A3" w:rsidRPr="00A669A3" w:rsidRDefault="00A669A3" w:rsidP="00A669A3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Если прямая речь стоит после авторских слов, то перед ней ставится двоеточие и первое её слово пишется с прописной буквы,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Ива наклонилась над водою, и далекой иве говорю: «За большую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песенную долю я сегодня мир благодарю».</w:t>
      </w:r>
    </w:p>
    <w:p w:rsidR="00A669A3" w:rsidRPr="00A669A3" w:rsidRDefault="00A669A3" w:rsidP="00CD5ED9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прямой речи перед словами автора ставится запятая и тире, а слова автора начинаются с маленькой буквы,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«Идите за мной», - сказала она, взяв меня за руку, и мы стали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спускаться.</w:t>
      </w:r>
    </w:p>
    <w:p w:rsidR="00A669A3" w:rsidRPr="00A669A3" w:rsidRDefault="00A669A3" w:rsidP="00CD5ED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конце прямой речи стоит восклицательный или вопросительный знак, то после него ставится только тире, а слова автора начинаются с маленькой буквы, например:</w:t>
      </w:r>
    </w:p>
    <w:p w:rsidR="00A669A3" w:rsidRPr="00A669A3" w:rsidRDefault="00A669A3" w:rsidP="00A669A3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«Ты, может,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нездоров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Павлуша?» - спрашивала она его иногда. «Стой! Кто идет? Остановись!» - крикнул голос, и несколько людей загородили дорогу.</w:t>
      </w:r>
    </w:p>
    <w:p w:rsidR="00A669A3" w:rsidRPr="00A669A3" w:rsidRDefault="00A669A3" w:rsidP="00CD5ED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слова автора находятся в середине прямой речи, то возможны следующие случаи: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слова автора разрывают прямую речь на том  месте, где не должно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быть никакого знака или должны были бы стоять запятая, точка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запятой, двоеточие или тире. В этом случае слова автора выделяются с обеих сторон запятыми и тире,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«Нам придется здесь ночевать, - сказал Максим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такую метель через горы не перейдешь».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если на месте разрыва должен был бы стоять знак вопросительный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или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восклицательный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после первой части прямой речи ставится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этот знак и тире, а после слов автора - точка и тире. Вторая часть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прямой речи начинается с большой буквы,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«Какие радости ты знала? - спрашивал он. - Чем ты можешь помянуть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прожитое?»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«Обвинять меня в трусости ты не имеешь права! - загремел он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запальчиво. - Сначала поработай с моё».</w:t>
      </w:r>
    </w:p>
    <w:p w:rsidR="00A669A3" w:rsidRPr="00A669A3" w:rsidRDefault="00A669A3" w:rsidP="00CD5ED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авторских словах имеется два глагола со значением высказывания, из которых один относится к первой части прямой речи, а другой - ко второй, то после слов автора ставится двоеточие и тире и первое слово второй части прямой речи пишется с большой буквы,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«Идем, холодно, - сказал Макаров и угрюмо спросил: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Что молчишь?»</w:t>
      </w:r>
    </w:p>
    <w:p w:rsidR="00A669A3" w:rsidRPr="00A669A3" w:rsidRDefault="00A669A3" w:rsidP="00CD5ED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прямая речь стоит внутри авторских слов, то перед ней ставится двоеточие, а после неё - запятая и тире, восклицательный знак и тире, вопросительный знак и тире, 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Пробормотав сквозь зубы: «Здравствуйте!» - Базаров отправился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себе в комнату.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Мы горяч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маем вас закончила она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дрожащ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волнения и гордости за его успех голосом и как (будто) сказав (не) что имеющее прямое отношение к служебным делам спросила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оняли вы меня? Как вы меня поняли? Этот меня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подумала она и жалко ей стало его и с участием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ему руку.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Тепрь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 (не) далеко заметил Павел Петрович вот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только на эту горку поднят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 будет виден. Шапку снимая при встреч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скажет народ о нем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железный русский солдат он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щал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Сталинград.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Вера спохватился вдруг Райский зачем она вызвала меня. О друг мой Аркадий Николаевич воскликнул Базаров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одном прошу тебя (не) говори красиво.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милый с  (не) смелой улыбкой сказала она словами Грибоедова живите (ка) смеясь. Полно тебе болтунья (полу) сердито сказала бабушка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 к Верочке и узнай что она. Здравствуйте беглец проговорила она своим ровным ласковым голосом и пошла к нему (на) встречу улыбаясь и щурясь от солнца и ветра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ты его нашла Катя. Искать и находить причины (не)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плодотворных человеческих состояний дело писателей подумал Муравьев. После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кольких минут молчания я сказал ей приняв самый покорный вид. Я слышал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жна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вам совсем (не) знаком я имел уже (не) счастье заслужить вашу (не) милость. А как (же) поезд  подумала Наташа и уд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вилась  эта мысль (не) вызывала у нее (ни) какой тревоги. Вам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спросил он и точно утверждая свое право говорить (не) приятности мне назвал себя Я Гарин. Читали что (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вид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сказал Эрнст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счастье это высокий труд. Ну теперь кажется мы можем ехать заметил мой новый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Радда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говорит Хорошо ты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Лойко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играеш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Постойте(ж) я с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скал секрет кричит  Осел Мы верно уже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полад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коль рядом сядем».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(либо), кое (с) кем,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саться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ц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гейка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зав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южило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тысяч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вкусный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стари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запут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FE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ные</w:t>
      </w:r>
      <w:proofErr w:type="spellEnd"/>
      <w:r w:rsidR="00FE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ответы.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2A4" w:rsidRDefault="00FE52A4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2A4" w:rsidRDefault="00FE52A4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10. Лексика современного русского языка в сфере ее употребления.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9A3" w:rsidRPr="00A669A3" w:rsidRDefault="00A669A3" w:rsidP="00CD5ED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- раздел русского языка.</w:t>
      </w:r>
    </w:p>
    <w:p w:rsidR="00A669A3" w:rsidRPr="00A669A3" w:rsidRDefault="00A669A3" w:rsidP="00CD5ED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Синонимы, антонимы, омонимы и их употребление.</w:t>
      </w:r>
    </w:p>
    <w:p w:rsidR="00A669A3" w:rsidRPr="00A669A3" w:rsidRDefault="00A669A3" w:rsidP="00CD5ED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стилистически ограниченной лексики (диалектизмы, жаргонизмы, профессионализмы).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контроля.</w:t>
      </w:r>
    </w:p>
    <w:p w:rsidR="00A669A3" w:rsidRPr="00A669A3" w:rsidRDefault="00A669A3" w:rsidP="00CD5ED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раздел русского языка «лексика»?</w:t>
      </w:r>
    </w:p>
    <w:p w:rsidR="00A669A3" w:rsidRPr="00A669A3" w:rsidRDefault="00A669A3" w:rsidP="00CD5ED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называются синонимами, антонимами, омонимами?</w:t>
      </w:r>
    </w:p>
    <w:p w:rsidR="00A669A3" w:rsidRPr="00A669A3" w:rsidRDefault="00A669A3" w:rsidP="00CD5ED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диалектизмы от других слов?</w:t>
      </w:r>
    </w:p>
    <w:p w:rsidR="00A669A3" w:rsidRPr="00A669A3" w:rsidRDefault="00A669A3" w:rsidP="00A669A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лексика, синонимы, антонимы, омонимы, стилистически ограниченная лексика.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Подобрать сначала синонимы, затем антонимы к следующим словосочетаниям: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Свежий хлеб - мягкий, черствый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свежий воздух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свежая рыба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свежие цветы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свежая газета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крепкий чай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крепкое здоровье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крепкие нитки -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крепкая дружба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крепкая любовь -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Написать названия произведений, построенных на противопоставлении.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Например: «Война и мир»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.. , ...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«Знаки препинания при цитатах».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 на то, что цитата - разновидность прямой речи.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1.Цитаты заключаются в кавычки. Цитаты, состоящие из нескольких 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абзацев, выделяются кавычками только в начале и в конце текста, 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 статье «Драма русского барства» М. Горький писал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«Герцен -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первый русский мыслитель, до него никто не смотрел так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</w:t>
      </w:r>
      <w:proofErr w:type="spell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глубоко на русскую жизнь. Его ум – ум исключительный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силе, как его язык исключителен по красоте и блеску. Герцен пер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вый в 40-х годах в своем рассказе «Сорока-воровка» смело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</w:t>
      </w:r>
      <w:proofErr w:type="spell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крепостного права…».                     </w:t>
      </w:r>
    </w:p>
    <w:p w:rsidR="00A669A3" w:rsidRPr="00A669A3" w:rsidRDefault="00A669A3" w:rsidP="00CD5ED9">
      <w:pPr>
        <w:numPr>
          <w:ilvl w:val="0"/>
          <w:numId w:val="79"/>
        </w:num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цитата сопровождается словами автора, знаки препинания ставятся так же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при прямой речи, например:</w:t>
      </w:r>
    </w:p>
    <w:p w:rsidR="00A669A3" w:rsidRPr="00A669A3" w:rsidRDefault="00A669A3" w:rsidP="00A669A3">
      <w:pPr>
        <w:spacing w:after="0" w:line="240" w:lineRule="auto"/>
        <w:ind w:left="1560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Во вторую поездку на Волгу Левитан написал много полотен. Об этих вещах Чехов сказал ему: «На твоих картинах уже есть улыбка». «Где граница между прозой и поэзией, - писал Лев Толстой, - я никогда не пойму».</w:t>
      </w:r>
    </w:p>
    <w:p w:rsidR="00A669A3" w:rsidRPr="00A669A3" w:rsidRDefault="00A669A3" w:rsidP="00CD5ED9">
      <w:pPr>
        <w:numPr>
          <w:ilvl w:val="0"/>
          <w:numId w:val="80"/>
        </w:num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цитата синтаксически связана с авторским текстом, образуя придаточное предложение, то первое слово цитаты пишется с маленькой буквы, например:</w:t>
      </w:r>
    </w:p>
    <w:p w:rsidR="00A669A3" w:rsidRPr="00A669A3" w:rsidRDefault="00A669A3" w:rsidP="00A669A3">
      <w:pPr>
        <w:spacing w:after="0" w:line="240" w:lineRule="auto"/>
        <w:ind w:left="1560" w:hanging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В.Г. Белинский писал, что «изучить  поэта - значит не только ознакомиться, через усиленное и повторяемое чтение, с его произведением, но и перечувствовать, пережить их».</w:t>
      </w:r>
    </w:p>
    <w:p w:rsidR="00A669A3" w:rsidRPr="00A669A3" w:rsidRDefault="00A669A3" w:rsidP="00CD5ED9">
      <w:pPr>
        <w:numPr>
          <w:ilvl w:val="0"/>
          <w:numId w:val="81"/>
        </w:num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цитата приводится не полностью, то пропуск обозначается постановкой многоточия: перед текстом цитаты (после начальных кавычек), когда цитата приводится не с начала предложения; после текста цитаты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закрывающимися кавычками), когда цитируемое предложение приводится не до конца.</w:t>
      </w:r>
    </w:p>
    <w:p w:rsidR="00A669A3" w:rsidRPr="00A669A3" w:rsidRDefault="00A669A3" w:rsidP="00CD5ED9">
      <w:pPr>
        <w:numPr>
          <w:ilvl w:val="0"/>
          <w:numId w:val="82"/>
        </w:num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сопровождающие цитату слова служат и для оценки, характеристики ее (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так, вот что, вот так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 после цитаты ставится только тире, например:</w:t>
      </w:r>
    </w:p>
    <w:p w:rsidR="00A669A3" w:rsidRPr="00A669A3" w:rsidRDefault="00A669A3" w:rsidP="00A669A3">
      <w:pPr>
        <w:tabs>
          <w:tab w:val="left" w:pos="1560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«Весь мир отражается в этой светлой, изумрудного тона воде» - так описывает путешественник одно из здешних озер.</w:t>
      </w:r>
    </w:p>
    <w:p w:rsidR="00A669A3" w:rsidRPr="00A669A3" w:rsidRDefault="00A669A3" w:rsidP="00A669A3">
      <w:pPr>
        <w:tabs>
          <w:tab w:val="left" w:pos="1560"/>
        </w:tabs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Упражнение.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пропущенные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Достоевский говорил о русских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все они вышли из гоголевской Шинели. Разговор Татьяны с няней чудо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_ного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совершенства писал Белинский. Тридцати(летний) Лермонтов записал в своей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 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сказках более поэзии чем во всей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француз_кой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литературе. Прав отчасти был Владимир Одоевский когда он сказал что поэзия есть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предвес_ник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состояния человечества когда оно перестает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дост_игать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начнет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пользоват_ся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достигнутым. Чехов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_зн_вался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(не)знаю языка лучше чем у Лермонтова. Песни и поэмы Лермонтова гремели (по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сюду вспоминал один из писателей того времени. Белинский сказал что (за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раницей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встречают_ся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(же) Чичиковы только в другом платье.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отмечал язык должен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прост и изящен. Кипренский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_небрег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Пушкина о том что служенье муз не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терп_т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суеты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пр_красное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вел_чаво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родился в России подумал Кипренский. Вновь 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зах_ндрил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меры и границ писал Левитан Чехову из Финляндии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нет природы. И Шевченко думал в ссылке о том чт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бы) солнце правды хоть сквозь сон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увид_ть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что(бы) хотя(бы) раз еще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взгл_нуть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народ свой.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Без_умный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стоял перед Медным всадником и (не) мог найти для своего отчаяния (ни, не) одного слова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ужо тебе. Однажды Пушкин сказал какому(то) из своих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пр_ятелей</w:t>
      </w:r>
      <w:proofErr w:type="spellEnd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редставь какую штуку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с_грала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 Татьяна. Она замуж вышла. Этого я (ни, не) как (не) ожидал от нее.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мне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Орест промолвил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 глядя на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оконч_ный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портрет. Где сказал Кипренский с тоской я возьму красок чт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изобр_зить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зимнее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бе_молвие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этот блеск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утратившие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об_ем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тяжесть и наконец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в_лнение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сердца? Надо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ему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возр_зить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решил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Берлиоз да человек смертен (ни, не) кто против этого не спорит.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 3)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)д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ома,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ум_рать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пред_стория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как(то),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достич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эконом_те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двух_ярусный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пр_мудрый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аудитори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ш_лк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там(же).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11. Лексика современного русского языка в сфере ее употребления.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- раздел русского языка.</w:t>
      </w:r>
    </w:p>
    <w:p w:rsidR="00A669A3" w:rsidRPr="00A669A3" w:rsidRDefault="00A669A3" w:rsidP="00CD5ED9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Заимствованные слова и их употребление, употребление устаревших слов и неологизмов.</w:t>
      </w:r>
    </w:p>
    <w:p w:rsidR="00A669A3" w:rsidRPr="00A669A3" w:rsidRDefault="00A669A3" w:rsidP="00CD5ED9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фразеологизмов.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слова относятся 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669A3" w:rsidRPr="00A669A3" w:rsidRDefault="00A669A3" w:rsidP="00CD5ED9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заимствованных слов в русском языке?</w:t>
      </w:r>
    </w:p>
    <w:p w:rsidR="00A669A3" w:rsidRPr="00A669A3" w:rsidRDefault="00A669A3" w:rsidP="00CD5ED9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фразеологизмы? Их функция в русском языке?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лексика, историзмы, архаизмы, фразеологизмы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Подберите синонимы к заимствованным словам: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аналогия, ресурсы, абстрактный, аббревиатура, абсурд, агрессия, регулировать, реагировать, эрудиция, цинизм, репрессия.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Образец: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аналогия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сходство и т.д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Замените следующие слова устаревшими: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глаз, рука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(правая, левая),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ладонь, щеки, шея, палец, мальчик, поэт, рыбак, очень.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Подобрать к следующим фразеологизмам фразеологические синонимы и антонимы.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бить баклуши -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гонять - не покладая рук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наплакал, дать маху, водой не разольешь, рта не закрывает, семи пядей во лбу.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«Обращение».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данной темы не забудьте обратить внимание на частицу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стоящую перед обращением. Помните, что личные местоимения ТЫ и ВЫ, как правило, обращениями не бывают.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A669A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может стоять в начале, середине и в конце предложения.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1.Обращение, стоящее в начале предложения, отделяется запятой или восклицательным знаком,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здесь светит нам луна, здесь кров небес над нами. Тираны мира! Трепещите...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2.Обращение, стоящее в середине предложения, выделяется запятыми с обеих сторон,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твоя ли, Пушкин, радость окрылила нас тогда.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3.Обращение, стоящее в конце предложения, отделяется запятой, а после него ставится тот знак, который требуется по смыслу всего предложения,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Прощай, свободная стихия. О чем ты думаешь, казак?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4.Частица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стоящая перед обращением, знаками препинания от него не отделяется,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к тебе пришел, о город многоликий.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5.Личные местоимения ТЫ и ВЫ,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обращением, а выступают в роли подлежащего,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шуми ты, рожь, спелым колосом!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не пой, косарь, про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широку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степь.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6.Если распространенное обращение разорвано в предложении другими членами предложения, то каждая часть обособляется,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Отколе, умная, бредешь ты, голова?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Пылай камин в моей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_ной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келье. 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ты любило! 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ты пылал!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златая Русь волнуйся (не)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ветер. Что конь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алый мы с тобою по свету дали крюк?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идно близко (ль) далеко(ль) куда держать чудак?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наю конь. Гадаю конь. Кидаю так и так... Люблю я грусть твоих просторов мой милый край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качаясь тонкая рябина низко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накл_няясь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головою к тыну?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послушное ветрило волнуйся (подо) мной угрюмый океан. Ребята не Москва (ль) за нами? Увиж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ль) о друзья народ (не)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угнет_ный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Сыпь ты черемуха снегом пойте вы птахи в лесу. Книги                   дружище как хороший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все есть и приятное и полезное. 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тоске изнемогая тебе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сл_гаю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гимны я. Милее нет на свете края о родина моя. Ой ты Русь моя родная родина кроткая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к тебе я любовь берегу. (Не)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где приют своей гордыне ты милая ты нежная нашла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Наверно ты моя волшебница из сказки в эту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пришла? Люблю твою Россия старину. Поэта дом опальный 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Пущин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ты первый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_тил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пугай зима весна придет. О тени прошлого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влас_ны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над нами. А какое мой друг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на_смешка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сутулым сереньким порядочным и (не) глупым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влюбит_ся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эту хорошенькую и глупенькую девочку которая на вас ноль внимания!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Довольн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таки), кое(о)чем,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прор_стает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ч_лка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ц_линд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двух_этажый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передач_,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без_нициативный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б_численное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серебр_ный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скош_ая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трава.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FE52A4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12. Этические нормы речевой культуры (речевой этикет).</w:t>
      </w:r>
    </w:p>
    <w:p w:rsidR="00A669A3" w:rsidRPr="00A669A3" w:rsidRDefault="00A669A3" w:rsidP="00FE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669A3" w:rsidRPr="00A669A3" w:rsidRDefault="00A669A3" w:rsidP="00CD5ED9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этикета.</w:t>
      </w:r>
    </w:p>
    <w:p w:rsidR="00A669A3" w:rsidRPr="00A669A3" w:rsidRDefault="00A669A3" w:rsidP="00CD5ED9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 (вербальные формы выражения отношений между людьми).</w:t>
      </w:r>
    </w:p>
    <w:p w:rsidR="00A669A3" w:rsidRPr="00A669A3" w:rsidRDefault="00A669A3" w:rsidP="00CD5ED9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как важнейшая часть общечеловеческой культуры.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слово этикет?</w:t>
      </w:r>
    </w:p>
    <w:p w:rsidR="00A669A3" w:rsidRPr="00A669A3" w:rsidRDefault="00A669A3" w:rsidP="00CD5ED9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делятся формулы речевого этикета?</w:t>
      </w:r>
    </w:p>
    <w:p w:rsidR="00A669A3" w:rsidRPr="00A669A3" w:rsidRDefault="00A669A3" w:rsidP="00CD5ED9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нравственные нормы речевого этикета?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этикет. Вербальные и невербальные формы выражения отношений между людьми.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рассуждения на тему: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«Хорошее воспитание не в том, что не прольешь соуса на скатерть, а в том, что ты не заметишь, что это сделал кто-то другой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</w:t>
      </w:r>
      <w:r w:rsidR="00F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варианты комплиментов: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партнеру по работе;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подчиненному;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хозяйке дома;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маме.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«Обособление определений».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обособленных определений нужно отличать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необособленные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Помните, что определения могут быть выражены не только полными, но и краткими прилагательными и причастиями. Обращайте внимание на то, где стоит определение по отношению к определяемому слову.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1.Обособляются распространенные определения, выраженные причастием или прилагательным с зависящим от них  словами и стоящие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определяемого существительного, например:</w:t>
      </w:r>
      <w:proofErr w:type="gramEnd"/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еще не вошедшее в силу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греет бережно и ласково. Упрямство есть слабость,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имеющая вид силы.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 обособляются распространенные определения, стоящие перед определяемым существительным,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Омытая ливнем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степь давно зазеленела.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3.Обособляются распространенные и одиночные определения, относящиеся к личному местоимению, независимо от местоположения определения,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Подавленный тоской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бессильно брел по улицам. Мы,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измученные бессонной ночью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быстро засыпали. А он,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мятежный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просит бури.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4.Обособляются распространенные и одиночные определения, стоящие перед определяемым существительным, если они содержат добавочное обстоятельственное значение,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Оглушенный тяжким гулом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Теркин никнет головой.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Ошеломленная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мать неотрывно смотрела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доме Маковских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отл_чавшихся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радушием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гост_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_имством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соб_рались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выдающиеся художники музыканты писатели артисты.  Довольный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произведе_ным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впеч_тлением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собеседник пустился в подробности.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Подлин_ая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рождает_ся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сердце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переживш_м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заботы о судьбе другого человека. Вспыхнувшую на востоке зарю тот (час) опять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завол_кло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тучами.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Смоч_ная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росой тускло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бл_стела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крыша белого _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возбужд_ный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рас_казывать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о жизни Христа. И вот стали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_птать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Данко говоря что напрасно он молодой и (не) опытный повел их.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 глаза я увидал легкий сумрак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наполн_ный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голубоватым светом пол (не) покрытый попонами и белую лежанку. Степь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бе_молвная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пусты_ная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залитая ярким солнцем утра развертывалась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нас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сл_ваясь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г_ризонте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небом. К числу зрелых произведений Пушкина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услыш_ных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 только современниками но и друзьями поэта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относят_ся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«Маленькие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_гедии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Среди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многочисл_ных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 определяющих существо поэзии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выделяют_ся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предлож_ные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поэтами (же) задумывавшимися над тайнами своего ремесла.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Созд_ная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Петром «табель о рангах»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_лившая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государств_ных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его времени на четырнадцать классов налегла на человеческую личность как 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гиган_ская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чугу_ная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плитка. Когда человек несет в сердце своем слово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об_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_няющее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он везде найдет людей способных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оц_нить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Выполнить упражнение согласно схеме (стр.3)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Почему (то), все (таки), н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и(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с) чем,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бл_стать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ч_лка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ц_стерна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без_аварийный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туч_,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без_звестный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бе_характерный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печ_ная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углях картошка.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13. Речевое общение. Невербальные средства общения.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Неречевой этикет.</w:t>
      </w:r>
    </w:p>
    <w:p w:rsidR="00A669A3" w:rsidRPr="00A669A3" w:rsidRDefault="00A669A3" w:rsidP="00CD5ED9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Невербальные средства общения. Типы жестов.</w:t>
      </w:r>
    </w:p>
    <w:p w:rsidR="00A669A3" w:rsidRPr="00A669A3" w:rsidRDefault="00A669A3" w:rsidP="00CD5ED9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жестов, мимики в общении человека.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понимается под невербальными средствами общения?</w:t>
      </w:r>
    </w:p>
    <w:p w:rsidR="00A669A3" w:rsidRPr="00A669A3" w:rsidRDefault="00A669A3" w:rsidP="00CD5ED9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типы жестов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они различаются?</w:t>
      </w:r>
    </w:p>
    <w:p w:rsidR="00A669A3" w:rsidRPr="00A669A3" w:rsidRDefault="00A669A3" w:rsidP="00CD5ED9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роль мимики, интонации, тембра голоса при общении?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невербальные средства общения; мимика, жест.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рассуждение на тему: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«Воспитанност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единственное, что может расположить к тебе людей с первого взгляда, ибо, чтобы распознать в тебе большие способности, нужно больше времени».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Какие эмоции передают жесты в предложениях? Закончите их, дайте несколько возможных вариантов.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Маша схватилась за голову и закричала ...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хлопнул себя по лбу и воскликнул ...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замахал руками, повторяя ...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 сказал, почесав в затылке ...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Муж, указывая себе в середину груди пальцем правой руки, сказал ...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«Обособление обстоятельств, выраженных деепричастиями и деепричастными оборотами».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данной темы обращайте внимание на союз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может связывать деепричастные обороты и деепричастия, однородные члены и предложения.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местом деепричастного оборота или одиночного деепричастия, которые могут стоять вслед за сочинительным или подчинительным союзами.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уделите союзу 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1.Обособляется деепричастный оборот независимо от места, занимаемого им по отношению к глаголу-сказуемому,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художник прибегал к иносказанию,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используя притчи, пословицы.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изображая современную ему жизнь,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фиксирует для грядущих поколений неповторимые особенности быта своей эпохи.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2.Два деепричастных оборота и одиночные деепричастия, соединенные неповторяющимся союзом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запятой не разделяются,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Хаджи Мурат рассеянно слушал,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поглядывая на дверь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прислушиваясь к наружным звукам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Сверкая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искрясь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осыпался иней с древесных вершин, сбитых падением самолета.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союз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соединяет не два деепричастных оборота, а другие конструкции (два сказуемых, два самостоятельных предложения), то запятая ставится в соответствии с правилами как перед союзом И, так и после него,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Хаджи Мурат слез с лошади и,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слегка прихрамывая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вошел под навес. (И соединяет два сказуемых). Левинсон постоял немного,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вслушиваясь в темноту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улыбнувшись про себя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зашагал еще быстрее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деепричастный оборот относится к первому сказуемому, а второй - ко второму).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3.Деепричастный оборот и одиночные деепричастия, стоящие после сочинительного или подчинительного союза, отделяются от него запятой, например:</w:t>
      </w:r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Чайковский сквозь сон улавливал мелодию, но,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проснувшись утром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забывал ее.</w:t>
      </w:r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партизанами напомнила Морозке, что,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уезжая из госпиталя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не захватил письма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Сташинского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 обособляются одиночные деепричастия, перешедшие в наречия (молча, не спеша, не глядя, стоя, лежа, шутя, крадучись и т.п.)</w:t>
      </w:r>
      <w:proofErr w:type="gramEnd"/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стоят после глагола, например:</w:t>
      </w:r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Перевозчик греб стоя. Он шел не торопясь. </w:t>
      </w:r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5.Не обособляются деепричастные обороты, представляющие собой устойчивые выражения, например:</w:t>
      </w:r>
    </w:p>
    <w:p w:rsidR="00A669A3" w:rsidRPr="00A669A3" w:rsidRDefault="00A669A3" w:rsidP="00A669A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переводя духа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работать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засучив рукава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слушать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раскрыв рот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Перепишите, вставляя пропущенные буквы, раскрывая скобки и расставляя недостающие знаки препинания. 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Жизнь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д_явольски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(не) умея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навидеть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 возможно искренне любить. Дождь шел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перест_вая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Пусты_ое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смеялось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отраж_ным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солнцем. Девочка вздрогнув (не) вольно взглянула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руки на разлив моря. Хорь присел на скамью и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_спокойно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поглаживая свою курчавую бороду вступил (со) мною в разговор.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покл_нившись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земли гриба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добудеш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_спосабливаясь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хотят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сохр_нить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и в то (же) время теряют себя. Различие между храбрым и трусом в том что первый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созн_вая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опас_ность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чу_ствует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страха а второй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чу_ствует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созн_вая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опас_ности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небе (не) подвижно стояли ястребы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ра_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пластав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крылья и (не) подвижно устремив глаза свои в траву.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Князь Андрей стоял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_котившись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перила и слушая Пьера (не) спуская глаз смотрел на красивый отблеск солнца. Увидав Пьера он смутился в первую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заметив смущение и на лице Пьера тот (час)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об_дрился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 Ильич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переш_л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 и уже совсем (не) замечая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шагал по набережной. Иногда Половцев оставив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садился прямо на полу (по)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калмыцки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 ноги и расстелив кусок брезента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разб_рал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чистил ручной пулемет.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_ходилось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сидеть сложа руки и думать. Взгляд надежды с которым Иван Ильич проводил доктора был так жалок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увидав его Прасковья Федоровна даже заплакала выходя из дверей кабинета что (бы) передать гонорар знаменитому доктору. Иногда ночью просыпаясь Чайковский слышал как потрескивая пропоет то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другая половица как (бы) вспомнив его дневную музыку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выхв_тив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нее любимую ноту.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(стр.3)</w:t>
      </w:r>
    </w:p>
    <w:p w:rsidR="00A669A3" w:rsidRPr="00A669A3" w:rsidRDefault="00A669A3" w:rsidP="00FE5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Где (же), (не, ни) (у) кого (не) был,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раст_рать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рощ_,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пощ_чина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ц_тата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раз_яренный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об_скать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бе_церемонный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E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езва_ный</w:t>
      </w:r>
      <w:proofErr w:type="spellEnd"/>
      <w:r w:rsidR="00FE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гость, </w:t>
      </w:r>
      <w:proofErr w:type="spellStart"/>
      <w:r w:rsidR="00FE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слома_ая</w:t>
      </w:r>
      <w:proofErr w:type="spellEnd"/>
      <w:r w:rsidR="00FE5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кружка.</w:t>
      </w:r>
    </w:p>
    <w:p w:rsidR="00A669A3" w:rsidRPr="00A669A3" w:rsidRDefault="00A669A3" w:rsidP="00A669A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14. Имена и фамилии. Склонение имен и фамилий.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имен и фамилий.</w:t>
      </w:r>
    </w:p>
    <w:p w:rsidR="00A669A3" w:rsidRPr="00A669A3" w:rsidRDefault="00A669A3" w:rsidP="00CD5ED9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Имятворчество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20-30е годы.</w:t>
      </w:r>
    </w:p>
    <w:p w:rsidR="00A669A3" w:rsidRPr="00A669A3" w:rsidRDefault="00A669A3" w:rsidP="00CD5ED9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появления и завершения массового процесса получения фамилий.</w:t>
      </w:r>
    </w:p>
    <w:p w:rsidR="00A669A3" w:rsidRPr="00A669A3" w:rsidRDefault="00A669A3" w:rsidP="00CD5ED9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имен и фамилий.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понимают под личным именем?</w:t>
      </w:r>
    </w:p>
    <w:p w:rsidR="00A669A3" w:rsidRPr="00A669A3" w:rsidRDefault="00A669A3" w:rsidP="00CD5ED9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заключается смысл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имятворчества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Какие имена называются календарными?</w:t>
      </w:r>
    </w:p>
    <w:p w:rsidR="00A669A3" w:rsidRPr="00A669A3" w:rsidRDefault="00A669A3" w:rsidP="00CD5ED9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стали появляться фамилии в России и когда процесс получения фамилий завершился?</w:t>
      </w:r>
    </w:p>
    <w:p w:rsidR="00A669A3" w:rsidRPr="00A669A3" w:rsidRDefault="00A669A3" w:rsidP="00CD5ED9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элементы, из которых складываются русские фамилии?</w:t>
      </w:r>
    </w:p>
    <w:p w:rsidR="00A669A3" w:rsidRPr="00A669A3" w:rsidRDefault="00A669A3" w:rsidP="00CD5ED9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случаи склонения фамилий.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ономастика,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анропонимика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рассуждения на одну из тем.</w:t>
      </w:r>
    </w:p>
    <w:p w:rsidR="00A669A3" w:rsidRPr="00A669A3" w:rsidRDefault="00A669A3" w:rsidP="00CD5ED9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 случаях, когда уместна просьба, приказ вызывает возмущение.</w:t>
      </w:r>
    </w:p>
    <w:p w:rsidR="00A669A3" w:rsidRPr="00A669A3" w:rsidRDefault="00A669A3" w:rsidP="00CD5ED9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никто и не выздоравливал от доброго слова, но от худого слова люди умирают.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Поставьте в форме дательного падежа.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Аркадий Гайдар, Виктор Черных, Олег Давыденко, Петр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Сазанюк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Ирина Станкевич, Игорь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Виктор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Фурс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Павлюк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Татьяна Жук, Тамара Карась, Игорь Богушевич, Булат Окуджава, Виктор Розенталь, Владимир Даль, Наталья Дубенко, Виктор Цой, Анита Цой, Александр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Ремчук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Ремчук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Тема: «Обособление приложений»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советы.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темы: «Обособление приложений» обратите внимание на то, к какому существительному (собственному или нарицательному) относится приложение. Помните, что союз ИЛИ (в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ЕСТЬ) может присоединять приложение. Не забудьте, что кроме запятой приложение может быть обособлено посредством тире.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1.Обособляются распространенные приложения, выраженные именем существительным нарицательным и относящиеся к нарицательным существительным,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два почтенных мужа,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честь и украшение Миргорода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поссорились между собою!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2.Всегда обособляется приложение, относящееся к личному местоимению,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ли,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карлику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тягаться с исполином?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3.Обособляются приложения, присоединяемые словами ДАЖЕ, НАПРИМЕР, В ОСОБЕННОСТИ, ПО ПРОЗВАНИЮ, ПО ИМЕНИ, ПО ФАМИЛИИ, ПО ПРОЗВИЩУ, ПО КЛИЧКЕ, В ТОМ ЧИСЛЕ, например:</w:t>
      </w:r>
      <w:proofErr w:type="gramEnd"/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Мало кто помнил в городе, где и как потерял свой голос Леонтий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Архипкин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прозвищу Граммофон.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4.Обособляются приложения, присоединяемые СОЮЗАМИ ТО ЕСТЬ, ИЛИ (в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ЕСТЬ),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Шмидт испытал много предательств, или, говоря по-старинному, ударов судьбы.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5.Обособляются приложения, присоединяемые союзом КАК (со значением причинности), например: 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поэт нового времени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Батюшков не мог в свою очередь не заплатить дани романтизму.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6.Тире ставится перед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тоящим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предложения,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всех сердился «последний символист на земле» Георгий Чулков - маленький изящный старик, похожий на композитора Листа.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7.Тире с двух сторон выделяет приложение, имеющее пояснительный характер,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Недотрогу стальную - зубастый капкан - здесь не ставил на зверя никто никогда.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8.Дефис ставится также после собственного имени - географического названия, например:</w:t>
      </w:r>
    </w:p>
    <w:p w:rsidR="00A669A3" w:rsidRPr="00A669A3" w:rsidRDefault="00A669A3" w:rsidP="00A669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 - город, Ингода - река,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Арахлей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озеро. Перед собственным именем дефис в этом случае не ставится: город Чита, река Ингода, озеро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Арахлей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Он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чу_ствовал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силе повернуть эту жизнь и так и этак. Сей Дубровский отставной поручик гвардии был ему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ближайш_м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соседом. Мне как лицу (высоко) поставленному (не) подобает ездить верхом. При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находилась громадная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_рная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собака (не) известной породы по имени Арапка. Выручил его велосипед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единствен_ое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богатство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три года работы. Как старый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артил_ерист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_зираю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вид холодного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укр_пления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Стоял чудесный апрельский день лучшее время в Арктик_. Ветер полководец всех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_ков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разв_рнул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могущественно как войска. Где можно нас гусей несчастнее найти? В верховьях у озер попадается глина с известью или мергель.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истин_ый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 в карман_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привез куплет Татьяне. Мы пошли на вал  или возвышение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образован_ое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природой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укреплен_ое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ч_стоколом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Память              этот бич_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несчатных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ож_вляет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камни прошлого. Нос собаки или чутье как говорят охотники, (н_) когда (не) перестает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уд_влять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Мне как механику выполнить это (н_) чего (не) стоит.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Доказан_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животные например дельфины вполне способны любить. Онегин добрый мой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_ятель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на берегах Невы. О ней этой Радде словами и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скажеш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(н_) чего. Пьер как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закон_ый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получил все. Была у него и легавая собака по прозванию Валетка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_удивительное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создание. И славит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сладос_ный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певец Людмилу прелесть и Руслана. Тебе Кавказ суровый царь земли 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посв_щаю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 небрежный. Отступник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бурных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насл_ждений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Онегин дома заперся, зевая, за перо взялся.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)</w:t>
      </w:r>
      <w:proofErr w:type="gramEnd"/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Рас_рочка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словес_ник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аудитор_,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вид_мый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краски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смеш_ны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обид_т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поле_ица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раскова_ый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в(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пол)уха, (не)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смотряна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занятость,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накле_нный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смеш_ное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чувство.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15. В мире географических названий.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</w:p>
    <w:p w:rsidR="00A669A3" w:rsidRPr="00A669A3" w:rsidRDefault="00A669A3" w:rsidP="00CD5ED9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Топонимика - наука, изучающая географические названия.</w:t>
      </w:r>
    </w:p>
    <w:p w:rsidR="00A669A3" w:rsidRPr="00A669A3" w:rsidRDefault="00A669A3" w:rsidP="00CD5ED9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«Строительный материал» для топонимов.</w:t>
      </w:r>
    </w:p>
    <w:p w:rsidR="00A669A3" w:rsidRPr="00A669A3" w:rsidRDefault="00A669A3" w:rsidP="00CD5ED9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 топонимов»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контроля:</w:t>
      </w:r>
    </w:p>
    <w:p w:rsidR="00A669A3" w:rsidRPr="00A669A3" w:rsidRDefault="00A669A3" w:rsidP="00CD5ED9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происхождение слова топонимика?</w:t>
      </w:r>
    </w:p>
    <w:p w:rsidR="00A669A3" w:rsidRPr="00A669A3" w:rsidRDefault="00A669A3" w:rsidP="00CD5ED9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появляются топонимы? Их разнообразие?</w:t>
      </w:r>
    </w:p>
    <w:p w:rsidR="00A669A3" w:rsidRPr="00A669A3" w:rsidRDefault="00A669A3" w:rsidP="00CD5ED9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топонимика и история?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топонимика, топонимы, антропонимы.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2.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Напишите рассуждение на одну из тем.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«Слово не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ылетит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поймаешь».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 спрятан за словами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хочешь понять человека, вслушайся в его речь».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«Молчание не всегда доказывает присутствие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доказывает отсутствие глупости».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Задание3.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Отметьте предложения, в которых лексическое значение слова указано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объясните, почему.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1.Ландшафт - морской пейзаж.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2.Коалиция - совместный документ, принимаемый представителями крупных государств.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3.Кардинальный - главный, самый существенный.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4.Менталитет - умственные способности человека.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5.Дублет - лицо - заменяющее, дублирующее актера в спектакле.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Итоговое упражнение по всему пройденному материалу. Перепишите, вставляя пропущенные буквы, раскрывая скобки и расставляя недостающие знаки препинания.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семь часов вечера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напившись чаю выехал со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станц_и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названия (не) помню. Было уже темно когда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закутавшись в шубу рядом с Алешкой уселся в сани.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Едва миновав темные фигуры мельниц из которых одна (не) уклюже махала своими большими крыльями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выехав за станицу я заметил что дорога стала тяжелее ветер стал дуть мне в левую сторону. (Не) проехали мы четверти часа как ямщик остановив лошадей передал вожжи Алешке (не) ловко выпростал ноги из сиденья и хрустя большими сапогами по снегу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пош_л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искать дорогу.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Куда ты? Сбились? Спрашивал я но ямщик (не) отвечал мне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отвернув лицо от ветра который сек ему глаза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отош_л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саней.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Ну что. Есть повторил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 вернулся. Нету (н_) чего сказал он мне вдруг (не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ерпеливо и с досадой (как)будто я был виноват в том, что он _бился с дорог_ и медленно опять просунув ноги в передок стал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разб_рать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вожжи.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(с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послышались колокольчики (н_)скольких троек которые догоняли нас.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то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поедемте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барин сказал мне ямщик люди проехали. 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согл_сился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снов_ повернули против ветра и потащились (в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(по) глубокому снегу.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смотрел (с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 на дорогу что(бы) (не)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сбит_ся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следа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проложен_ого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санями. Вдруг впереди послышался знакомый мне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колокольч_к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были те (же) тройки сложившие почту и с обратными лошадьми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привязан_ыми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сзади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возвр_щавшиеся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станци_ю</w:t>
      </w:r>
      <w:proofErr w:type="spellEnd"/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Глядя на них мне стало стыдно что я боялся ехать и мой ямщик должно быть испытал то(же)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чу_ство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потому(что) мы в один голос сказали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оедем за ними. С тех пор как ямщик мой ехал сзади он _делался ка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будто) веселее и разговорчивее чем я. Я стал  его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рас_прашивать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(от)куда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и что он и скоро узнал что он земляк мне. Большая пегая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вытянув шею и напрягши спину мерно ступала по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совершен_о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занесен_ой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дорог_.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Проехав еще (н_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времени 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увид_л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пок_залось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д_леко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г_ризонте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ч_рную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длин_ую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полосу.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_новилось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ужасно холодно и едва я высовывался из воротника как сухой снег крутясь набивался в ресниц_ нос рот и заскакивал за шею.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(н_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минут сани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заскр_пели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доскам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под_езда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станцин_ого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Игнашка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повернул (ко)мне свое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засыпан_ое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снегом лицо. Доставили (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таки) 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 сказал он. </w:t>
      </w:r>
    </w:p>
    <w:p w:rsidR="00A669A3" w:rsidRPr="00A669A3" w:rsidRDefault="00A669A3" w:rsidP="00A669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(по Л. Толстому)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Выполнить упражнение согласно схеме (стр. 3)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Прот_реть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неук_снительно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еж_нок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внуш_нный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бе_шерстный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без_интересный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gram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_восходство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ненавид_т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рубле_ый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журавли_ый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карта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изуче_а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(не)смотря на жару, (не)медля ни минуты.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вторая.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Образец рассуждения ко второму заданию. 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Тема: «Если хочешь понять человека, вслушайся в его речь».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часто бывает так, что люди говорят на одном языке, но не  совсем понимают друг друга. Так возникают всевозможные недоразумения, комические, а подчас и трагические ситуации, конфликты.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Виновником взаимного непонимания может стать говорящий или пишущий, если он не научился выражать свою мысль грамотно и ясно, правильно и точно, если плохо понимает законы устной и письменной речи и не готов еще подчинять им свое высказывание. Народ давно подметил особенности общения и в одной из пословиц уважительно отозвался о той серьезной и очень ответственной работе, которую выполняет человек, общаясь с другим, и сравнил эту работу с благородным и нелегким трудом земледельца: «Кто говорит - сеет, кто слушает - собирает». И если говорящий не ведает, что «сеет», если речь его небрежна, неразборчива и неграмотна, то общение будет крайне затруднено, всходы такого посева могут не взойти, и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общение не достигнет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главной цели. С другой стороны, тому, кто «собирает», тоже нужно хорошее знание языка, уважительное и внимательное  отношение к чужой речи, желание как можно лучше понять ее содержание, уловить настроение собеседника.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культурного, образованного человека должна быть содержательной, аргументированной, правильной, точной и выразительной. Содержательность, аргументированность речи обусловлена хорошим знанием фактического материала, умением последовательно, логично, доказательно излагать свои мысли. Правильность речи обеспечивается знанием норм русского литературного языка, а ее точность - умелым выбором нужного слова, внимательным отношением к построению предложений. Выразительность речи связана со свободным владением всеми языковыми средствами, стилистическими ресурсами нашего языка. Нужно помнить: чем содержательнее, правильнее, точнее и выразительнее речь, тем она убедительнее, доступнее для понимания.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«Борьба за чистоту, смысловую точность, за остроту языка, - писал М. Горький, - есть борьба за орудие культуры. Чем острее  это орудие, тем более точно направлено, тем оно победоносней».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тематики курса.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1. Из истории русского языка.</w:t>
      </w:r>
    </w:p>
    <w:p w:rsidR="00A669A3" w:rsidRPr="00A669A3" w:rsidRDefault="00A669A3" w:rsidP="00A6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русский язык по происхождению связан с </w:t>
      </w: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общеславянским</w:t>
      </w:r>
      <w:proofErr w:type="gram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выделился несколько тысячелетий назад из индоевропейского языка.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общеславянского языка образовались восточнославянский (древнерусский) язык, а также языки южнославянской группы (болгарский, сербский и др.) и западнославянской (польский,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славацкий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чешский и др.).</w:t>
      </w:r>
      <w:proofErr w:type="gramEnd"/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в результате распада Киевского государства на основе единого языка древнерусской народности возникло три самостоятельных языка: русский, украинский и белорусский. 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национальном языке сосредоточен и  представлен весь исторический опыт народа. Состояние русского языка в настоящее время представляет острейшую проблему для государства и общества. Сохранение языка, забота о его дальнейшем развитии и обогащении - гарантия сохранения и развития русской культуры.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роль в укреплении и распространении русского языка сыграл М.В. Ломоносов, который считал, что без языка общество было бы похоже на несобранную машину, все части которой разрознены и бездействуют, отчего и самое «бытие их тщетно и бесполезно».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вклад в развитие русского языка внесли В.К. Тредиаковский, Н.М. Карамзин, академик В.В. Виноградов и, конечно же, А.С. Пушкин, которого по праву считают создателем современного русского литературного языка.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Октябрьская революция </w:t>
      </w:r>
      <w:smartTag w:uri="urn:schemas-microsoft-com:office:smarttags" w:element="metricconverter">
        <w:smartTagPr>
          <w:attr w:name="ProductID" w:val="1917 г"/>
        </w:smartTagPr>
        <w:r w:rsidRPr="00A669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</w:t>
        </w:r>
      </w:smartTag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приводит к ломке всего старого, это отражается и в русском языке, в котором складываются две лексические системы: одна для наименования явлений капитализма, другая - социализма.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эпохи 20-30 годов характерны новые слова, сокращения, переименования. Однако процесс переименований как средство воздействия на общественное сознание исчерпал себя. История возвращает нам утраченное, в том числе и старые названия.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перестройки показал, что существование языка немыслимо без постоянного обогащения, развития словарного состава.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лексика отражает все сферы жизни общества: политику, идеологию, медицину, науку и технику и т.д.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связи со значительными изменениями условий функционирования языка актуальной становится проблема языка как средства общения, языка в его реализации, проблема речи.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богатство русского языка, его огромная роль в жизни нашей страны и на мировой арене обязывает нас серьезно и внимательно изучать его, постоянно совершенствовать свои знания в этой области, умения и навыки. 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2. Структурные и коммуникативные свойства языка.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как и любой другой язык, представляет собой систему.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- знаковая система. Языковые знаки могут состоять из одной единицы (слово, фразеологизм) или их комбинаций (предложений).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знак указывает на какой-то предмет, качество, действие, событие, положение дел и т.д.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языковой знак - это слово.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 - это то, что объединяет нас, когда мы говорим. Без языка мы не могли бы передавать наши мысли.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язык существует в нескольких формах. К ним относятся: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диалекты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просторечие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жаргоны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литературный язык.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каждой из форм пишущий или говорящий отбирает для выражения своих мыслей слова, сочетания слов, составляет предложения. В зависимости от того, из какого материала строится речь, она приобретает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книжный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разговорный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речь строится по нормам литературного языка.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 не столь строга в соблюдении норм русского языка, в ней разрешается использовать формы разговорные.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и разговорная речь имеют письменную и устную формы.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3.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 и поговорки.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Пословица - краткое народное изречение с назидательным смыслом.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народный афоризм: «Пословица не мимо молвится».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Поговорка - образное выражение, не составляющее, в отличие от пословицы, законченного высказывания и не являющееся афоризмом.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Поговоркой делают замечание как бы мимоходом, она обрывается на полпути.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жди у моря погоды...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 коня корм...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поговорка - это часть пословицы. Например, пословица «Собака на сене лежит - сама не ест и другим не дает». А вот ее часть - поговорка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Собака на сене...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 возникли и развивались вместе с историей общества, экономикой и культурой. Народ создал несметное количество пословиц и поговорок, в которых отразилась широкая фантазия, наблюдательность и сметливость русского человека. Появились они еще в то время, когда не было письменности. В течение столетий народ совершенствовал художественную силу и выразительность пословиц и поговорок.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пословиц и поговорок различны: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Некоторые возникли на основе наблюдений человека за общественными и природными явлениями.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появились в связи с историческими событиями.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пословиц вышла из произведений русского фольклора - песен, сказок, загадок.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пословиц, заимствованных из произведений классиков русской литературы - Фонвизина, Пушкина, Крылова, Грибоедова и др.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пословицах и поговорках народ отразил свои представления о моральных качествах человека, его общественном долге, обязанностях и поведении в семье и обществе, о взглядах на любовь и дружбу и т.д.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- замечательный художник. Он удивительно чувствует красоту слова и умеет передать самое важное, существенное. В народных пословицах нет ничего лишнего, случайного, надуманного.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рассуждения на тему «Хочешь понять человека - вслушайся в его речь».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4. Функциональные стили русского литературного языка. Научный стиль.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Наша речь в официальной обстановке (деловые собрания, выступления с докладами, чтение лекций и т.д.) отличается от той, которая используется в неофициальной обстановке (дружеские беседы, диалоги за обедом, праздничным столом и т.д.)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стили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подчеркивает, что разновидности литературного языка выделяются на основе той функции (роли), которую выполняет язык в каждом конкретном случае.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следующие функциональные стили:</w:t>
      </w:r>
    </w:p>
    <w:p w:rsidR="00A669A3" w:rsidRPr="00A669A3" w:rsidRDefault="00A669A3" w:rsidP="00CD5ED9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(научно-технический)</w:t>
      </w:r>
    </w:p>
    <w:p w:rsidR="00A669A3" w:rsidRPr="00A669A3" w:rsidRDefault="00A669A3" w:rsidP="00CD5ED9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</w:t>
      </w:r>
    </w:p>
    <w:p w:rsidR="00A669A3" w:rsidRPr="00A669A3" w:rsidRDefault="00A669A3" w:rsidP="00CD5ED9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-публицистический</w:t>
      </w:r>
    </w:p>
    <w:p w:rsidR="00A669A3" w:rsidRPr="00A669A3" w:rsidRDefault="00A669A3" w:rsidP="00CD5ED9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обиходно-разговорный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литературного языка различаются лексическим составом. Закрепленность слов за определенным стилем речи объясняется тем, что в лексическое значение многих слов, помимо логического содержания, входит и эмоционально-стилистическая окраска.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Сравните: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мать, мама, мамочка, мамуля,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этого ряда имеют одно и то же значение, но различаются стилистически, поэтому используются в разных стилях.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деловом стиле употребляется лексика, отражающая официально-деловые отношения.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публицистического стиля характерны отвлеченные слова с общественно-политическим значением.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обиходно-бытовом стиле употребляется преимущественно разговорная лексика.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Терминологическая лексика употребляется главным образом в научно-техническом стиле. Этот стиль принадлежит к числу книжных.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текстов научного характера используется терминология, отражающая специфику научного понятия.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в научно-техническом стиле носят повествовательный характер, имеют прямой порядок слов, эмоциональность отсутствует.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5. Функциональные стили русского литературного языка. Официально - деловой стиль.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функциональных стилях (см. краткое содержание темы 4.)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официально-деловая письменная речь имеет многовековые традиции и глубокие исторические корни. Первые письменные документы свидетельствуют о том, что уже в Х в. в Древнерусском государстве практиковалось составление официальных документов. Официально-деловая письменная речь от приказного и коллежского делопроизводства сформировалась в официально-деловой стиль, выработав новые требования к языковым формам делового письма.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 - это стиль документов, международных договоров, государственных актов, юридических законов, постановлений, уставов, инструкций и т.д.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общие и специальные функции документов: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- информационная, социальная, коммуникативная, культурная;</w:t>
      </w:r>
    </w:p>
    <w:p w:rsidR="00A669A3" w:rsidRPr="00A669A3" w:rsidRDefault="00A669A3" w:rsidP="00F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- управленческая, правовая, функция исторического источника.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 характеризуется рядом черт: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стандартным расположением материала;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сжатостью изложения;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повествовательным характером изложения с прямым порядком слов в предложениях;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полным отсутствием эмоционально-экспрессивных  речевых средств и др.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официально - деловые бумаги (постановления, решения, приказы, распоряжения, указания, справки, служебные записки, заявления, протоколы и др.) характеризуются известной стандартизацией, облегчающей их составление.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Унификация - приведение чего-либо к единой системе, форме, к единообразию. Суть унификации служебных документов сводится к сокращению видов документов, приведению к единообразию их форм, структуры, языковых конструкций и операций.</w:t>
      </w:r>
    </w:p>
    <w:p w:rsidR="00A669A3" w:rsidRPr="00A669A3" w:rsidRDefault="00A669A3" w:rsidP="00FE5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унификации языка служебных документов состоит в формировании системы стандартных языковых моделей, отражающих типовые ситуации делового обращения.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- обязательные элементы оформления документов. К ним относятся: наименования автора документа, адресата, подпись, дата, номер документа, гриф учреждения, печать и др.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варианту 6. Функциональные стили русского литературного языка.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Газетно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публицистический стиль.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(О функциональных стилях см. краткое приложение варианта 4).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-публицистическом стиле реализуется функция воздействия (агитации и пропаганды) и функция информационная (сообщение новостей). Этот стиль находит применение в общественно-политической литературе, где рассматриваются актуальные вопросы современности: политические, экономические, вопросы культуры, воспитания, экологические и т.д.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черты этого стиля: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экономия языковых средств;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лаконичность изложения;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общественно-политической лексики;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жанровое разнообразие (заметки, репортажи, интервью, путевые зарисовки и др.)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Характерными особенностями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-публицистического материала являются актуальность содержания, острота и яркость изложения, авторская страстность. Цель текстов - оказать воздействие на разум и чувства читателя, слушателя.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убеждать аудиторию всегда ценилось людьми. Самое высшее проявление мастерства публичного выступления, важнейшее условие эффективности ораторской речи - это контакт со слушателями. Тон, интенсивность звучания, темп речи, тембр голоса, интонация - все это неотъемлемые компоненты в достижении этой цели. Также главными показателями взаимопонимания между говорящими и слушающими являются положительная реакция на слова выступающего, актуальность обсуждаемого вопроса, интересное содержание темы, личность оратора и другое.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Риторика - ораторское искусство, учебный предмет, излагающий теорию красноречия.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Красноречие - способность, умение говорить красиво, убедительно. Искусная речь, построенная на ораторских приемах.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7. Функциональные стили русского литературного языка. Разговорно-обиходный стиль.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(О функциональных стилях литературного языка см. краткое содержание варианта 4)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Разговорно-обиходный (или разговорный) стиль противоположен книжным стилям. Этот стиль характеризуется контекстом ситуации. Каждый конкретный акт речевой деятельности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требует совершенно определенных средств выражения. Говорящие должны следить за тем, чтобы слова, употребляемые ими, были по своим стилистическим свойствам однородны, чтобы не возникал стилевой разнобой, а использование стилистически окрашенных слов было оправдано целью высказывания.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Разговорный стиль характеризуется также и использованием внеязыковых средств (мимикой, жестами). К языковым же особенностям разговорной речи относятся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внелексические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: интонация, ударение, паузы, а также широко употребляется обиходно-бытовая лексика и фразеология, включая частицы, междометия, вводные слова и т.д.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Книжные, разговорные, просторечные слова, правильно введенные в ткань высказывания, придают речи особый колорит, повышают ее выразительность, экспрессивность.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8. Культура речи.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литературным языком тесно связано понятие культуры речи.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- это владение языковыми нормами в произношении, ударении, словообразовании, а также умение пользоваться выразительными средствами языка.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в более широком смысле - это важнейшая часть общей культуры человека.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качества речи: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Чистота речи - это отсутствие в ней лишних слов, слов-паразитов.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многие активно вставляют в свою речь «любимые словечки»: так сказать, значит, вот, собственно говоря, короче говоря, понимаете ли и др. «Слова-паразиты» засоряют речь говорящего.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Яркость, образность, выразительность.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Говорящий должен воздействовать не только на разум, но и на чувства и воображение слушателей.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Ясность, понятность - существенные признаки культуры речи. Это правильное использование в речи различных терминов, иностранных слов, неологизмов и др. Поэтому, употребляя такие слова, говорящий сам должен знать значение этих слов, уметь разъяснить их смысл.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- необходимое качество речи. Оно связывается с точностью словоупотребления, правильным использованием многозначных слов.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 - центральное понятие культуры речи. Оно зависит от соблюдения действующих норм литературного языка.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- признак высокой культуры человека. Умение четко и ясно выразить свои мысли, говорить грамотно, умение не только привлечь внимание своей речью, но и воздействовать на слушателей, владение культурой речи - своеобразная характеристика профессиональной пригодности для людей самых различных профессий: дипломатов, юристов, политиков, преподавателей школ и вузов, работников радио и телевидения, менеджеров и журналистов.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Понятия и термины: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- это слова, которые являются точным обозначением определенного понятия какой-либо специальной области науки, техники, искусства, общественной жизни и т.д.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Эпитеты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слова, определяющие предмет, или признак его, или действие и подчеркивающие характерные их свойства: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волны с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печальным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ревом...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Метафоры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слова, употребляемые в переносном значении на основе какой-либо аналогии, сходства, сравнения.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охватывает ветер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стаи волн объятьем крепким...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 к метафорам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метонимия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синекдоха.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...Я три тарелки съел.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...Белинского и Гоголя с базара понесут.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Пуще всего на свете береги копейку!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варианту 9.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аспект культуры речи.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норма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 литературная - это правила использования речевых средств в определенный период развития литературного языка, т.е. правила произношения, словоупотребления, использования традиционно сложившихся грамматических, стилистических и др. языковых средств).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нормы не выдумываются учеными. Они отражают закономерные процессы и явления, происходящие в языке, и поддерживаются речевой практикой.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нормы русского литературного языка:</w:t>
      </w:r>
    </w:p>
    <w:p w:rsidR="00A669A3" w:rsidRPr="00A669A3" w:rsidRDefault="00A669A3" w:rsidP="00CD5ED9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Грамматические нормы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правила использования морфологических форм разных частей речи и синтаксических конструкций.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Наиболее часты грамматические ошибки, связанные с родом имен существительных. Часто мы слышим неправильные словосочетания: французская шампунь, красивая тюль, железнодорожная рельса и т.д.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шампунь, тюль и рельс - существительные мужского рода, поэтому следует говорить: французский шампунь, красивый тюль, железнодорожный рельс.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всегда правильно используются в речи глаголы (например, возвратные и невозвратные)  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«Дума должна определиться с датой проведения заседания»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- определиться - носит разговорный характер. Следует употреблять глагол без частицы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proofErr w:type="spellEnd"/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должна определить дату проведения заседания.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Нарушение грамматических норм нередко связано с употреблением в речи предлогов.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пришел на работу благодаря болезни.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благодаря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свое первоначальное лексическое значение, связанное с глаголом благодарить, поэтому он употребляется для указания причины, вызывающей желательный результат.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предлоги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благодаря, согласно, вопреки, навстречу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употребляются только с дательным падежом :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благодаря дождю, согласно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приказу, вопреки правилам.</w:t>
      </w:r>
    </w:p>
    <w:p w:rsidR="00A669A3" w:rsidRPr="00A669A3" w:rsidRDefault="00A669A3" w:rsidP="00CD5ED9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Лексические нормы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правила применения слов в речи. Слово должно употребляться в том значении (прямом или переносном), которое оно имеет.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Речевыми недочетами следует считать употребление наречия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где-то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слов :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приблизительно, примерно;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употребление существительного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слов :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немногим больше, немногим меньше :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Правильно:                                                    Неправильно :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Где-то заиграла музыка.                 Занятие планировали провести где-то в мае.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Ущерб, нанесенный городу ,            Ущерб, нанесенный городу, составляет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около 300 тысяч                порядка 300 тысяч рублей.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A669A3" w:rsidRPr="00A669A3" w:rsidRDefault="00A669A3" w:rsidP="00A669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669A3" w:rsidRPr="00A669A3" w:rsidRDefault="00A669A3" w:rsidP="00CD5ED9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Орфоэпические нормы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произносительные нормы устной речи. Их изучает специальный раздел языкознания - орфоэпия.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ошибки в произношении отдельных слов, например: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вместо любовь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«теша» вместо теща и др.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допускаются ошибки в словах с суффиксом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. В произношении слов с этим суффиксом наблюдаются колебания. По нормам русского литературного языка сочетание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обычно так и произносится. Например, и т.д.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настоящее время употребляется в женских отчествах: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сохраняется в отдельных словах: горчи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слова произносятся двояко: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669A3" w:rsidRPr="00A669A3" w:rsidRDefault="00A669A3" w:rsidP="00A669A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</w:p>
    <w:p w:rsidR="00A669A3" w:rsidRPr="00A669A3" w:rsidRDefault="00A669A3" w:rsidP="00A669A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CD5ED9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Акцентологические нормы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правила, предусматривающие правильную постановку ударения в словах.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 в русском языке свободное, бывает подвижным и неподвижным: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прав, правы, права - подвижное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берегу, бережешь, бережет - неподвижное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ударении могут быть вызваны различными причинами:</w:t>
      </w:r>
    </w:p>
    <w:p w:rsidR="00A669A3" w:rsidRPr="00A669A3" w:rsidRDefault="00A669A3" w:rsidP="00CD5ED9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связанные с незнанием ударения, присущего тому или иному языку, из которого слово заимствовано/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мизерный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от французского -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мизер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ударением на по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следнем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слоге, значит, правильное произношение этого слова будет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мизер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мизер, мизерный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мизерный.</w:t>
      </w:r>
    </w:p>
    <w:p w:rsidR="00A669A3" w:rsidRPr="00A669A3" w:rsidRDefault="00A669A3" w:rsidP="00CD5ED9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Ошибки, связанные с отсутствием в печатном тексте буквы (Ё) -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завороженный вместо заворожённый и т.д.</w:t>
      </w:r>
    </w:p>
    <w:p w:rsidR="00A669A3" w:rsidRPr="00A669A3" w:rsidRDefault="00A669A3" w:rsidP="00CD5ED9">
      <w:pPr>
        <w:numPr>
          <w:ilvl w:val="0"/>
          <w:numId w:val="10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в ударении допускаются из-за плохого знания орфографии. Например,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грубая ошибка, надо -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броня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(право на получение чего-либо):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броня на билеты.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есть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защитное покрытие -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танковая броня.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меньше допускать ошибок в постановке ударения, следует чаще обращаться к словарям, орфоэпическим и акцентологическим.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10.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 современного русского языка в сфере ее употребления.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представляет собой важнейшую единицу языка. При помощи слов называются все многообразные явления окружающего нас мира. Слово имеет определенный смысл, значение, которое называется лексическим.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слова может быть не одно, а несколько значений, что называется многозначностью слов. У многозначного слова выделяется прямое и переносное значение.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русского языка «лексика» изучаются синонимы, антонимы, омонимы и т.д. (дайте определение каждому термину и приведите примеры).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пластом лексики русского языка являются слова общеупотребительные,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межстилевые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употребляются во всех стилях. Однако выделяется разговорная лексика - это слова, которые употребляются в повседневной обиходной речи, и книжная лексика, в которую входят слова, используемые в научных работах, официально-деловых документах, публицистике и т.д.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среди стилей занимает художественный стиль, язык произведений художественной литературы. Поэтому часто в ткань художественного произведения наряду с общелитературными словами могут включаться и слова, употребляемые жителями определенной местности. Такие слова называются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диалектизмами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(приведите примеры).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произведениях художественной литературы и разговорной речи часто употребляется лексика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жаргонная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арготическая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Слова, относящиеся к этой лексике, являются вторым наименованием явлений, уже имеющих общепринятое литературное название.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11.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 современного русского языка в сфере её употребления.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- это словарный состав языка, который можно разделить на 2 большие группы с точки зрения сферы его употребления.</w:t>
      </w:r>
    </w:p>
    <w:p w:rsidR="00A669A3" w:rsidRPr="00A669A3" w:rsidRDefault="00A669A3" w:rsidP="00CD5ED9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неограниченной сферы употребления, в которую входят все общеупотребительные слова, понятные для всех.</w:t>
      </w:r>
    </w:p>
    <w:p w:rsidR="00A669A3" w:rsidRPr="00A669A3" w:rsidRDefault="00A669A3" w:rsidP="00CD5ED9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ограниченного употребления, которая включает диалектизмы, профессионализмы, жаргонизмы, устаревшие слова, неологизмы.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словарном составе современного русского языка имеется большое количество иноязычных слов, пришедших из других языков. Появление таких слов связано с проникновением новых явлений , понятий, предметов.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глобус, цирк (латинские слова);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бутерброд, верстак (немецкие слова)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авангард, режиссер (французские слова)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существует активный и пассивный словарный запас.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активный запас входит вся общенародная лексика, а также книжная всех стилей письменной речи.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пассивный запас входят устаревшие слова (архаизмы и историзмы), а также новые (неологизмы), не получившие еще широкого употребления.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Архаизмы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слова, которые вышли из употребления, так как были заменены новыми. Это устаревшие синонимы современных слов.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архаизмов выделяют различные группы слов: а) слова, отличающиеся особенностями звучания (младой - молодой, злато - золото);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слова с устаревшими суффиксами и приставками (музей -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музеум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отблагодарить - возблагодарить);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слова, устаревшие полностью (око - глаз, ланиты - щеки и т.д.)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Историзмы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слова, обозначающие названия таких предметов и явлений, которые существовали лишь в прошлом и на определенном этапе истории вышли из употребления (боярин, помещик, соха и т.д.)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Фразеологизмы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устойчивые, неразложимые словосочетания, обладающие целостным значением и служащие наименованиями предметов, признаков, явлений, действий (делать из мухи слона; навострить лыжи; смотреть сквозь пальцы; кот наплакал, куры не клюют, готов сквозь землю провалиться; вогнать в краску, брать быка за рога; ждать с моря погоды и т.д.)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варианту 12.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нормы речевой культуры. (Речевой этикет)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этикет французского происхождения и в переводе на русский язык означает «ярлык», «этикет», «церемониал», т.е. установленный порядок проведения определенной церемонии.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русский язык это слово вошло  в 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столетии, когда устанавливались широкие политические и культурные связи России с другими государствами.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были случаи, когда из-за стремления во что бы то ни стало соблюсти этикет, приносились в жертву человеческие жизни.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времена, менялись нравы, жизнь требовала новых норм и правил этикета. В конце 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борьба против старых форм и правил приличия касалась всех сторон личных и общественных взаимоотношений. В бурную эпоху Петра 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жизненный уклад русских людей резко изменился. Царь стал вводить различные новшества в повседневную жизнь и быт.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Была издана книга «Юности честной зерцало», в которой давались советы молодым дворянам, как держать себя в обществе, чтобы иметь успех при дворе и в свете.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Менялись эпохи, менялся и этикет. В течение длительного времени вырабатывались формы культуры взаимоотношений.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Речевой этикет -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словесные (вербальные) формы выражения вежливых отношений между людьми в процессе общения.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этикетных формул обусловлено полом, возрастом, степенью родства, знакомством лиц, а также ситуацией, которая играет дополняющую и уточняющую роль.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Бытовому общению присущи такие формулы обращения, как приветствия, благодарности, поздравления, пожелания, просьбы и т.д. Нормы этикета сводятся к основному правилу: везде и во всем уважать общество в целом и каждого человека в отдельности.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человеческих отношений играет важную роль при общении в быту и на производстве, при проведении досуга. От культуры общения во многом зависит психологическое спокойствие и моральное, физическое здоровье окружающих нас людей.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нужно общение. Хорошие манеры, вежливый тон - это целый комплекс взаимоотношений между людьми.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Тактичность, вежливость предполагают уважение к интересам окружающих.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знать правила этикета, нужно чувствовать внутреннюю потребность соблюдать их. Нравственные нормы - своеобразный регулятор поведения.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варианту 13.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общение. Невербальные средства.</w:t>
      </w:r>
    </w:p>
    <w:p w:rsidR="00A669A3" w:rsidRPr="00A669A3" w:rsidRDefault="00A669A3" w:rsidP="00A66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Неречевой этикет(невербальные средства общения) - это разнообразная система знаков (похлопывание по плечу, помахивание рукой, другие жесты).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общения важную роль играет мимика, жесты, поза говорящего.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Мимика - движение мышц лица, выражающее внутреннее душевное состояние человека.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 - движение рукой или другое телодвижение, что-то обозначающее или сопровождающее речь.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восприятие жестов, мимики помогает слушающему точнее воспринимать слова собеседника, повышает результативность общения.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лица, мимика - главный показатель чувств. Интонация и тембр голоса также важные компоненты общения. Тон голоса - особо ценный ключ к пониманию чувств собеседника. Легко распознаются обычно гнев и печаль. Сила и высота голоса - полезные сигналы для расшифровки сообщения говорящего.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также понимать значение междометий, вздохов, фырканий и т.д. Ведь звуки могут означать больше, чем слова. Это также верно для языка жестов. В зависимости от назначения жесты подразделяются на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ритмические,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эмоциональные,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указательные,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изобразительные,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символические.  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Ритмические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ритмикой речи и подчеркивают логическое ударение, замедление и ускорение речи, место пауз и другое.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Жесты, передающие разнообразные оттенки чувств, называются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эмоциональными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бить себя в грудь; стукнуть кулаком по столу; пожать плечами; указать на дверь и т.д.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можно и взглядом, и кивком головы, рукой, пальцем, поворотом тела и др. Все это относится к </w:t>
      </w: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указательным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жестам.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Изобразительные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жесты появляются в случае, если не хватает слов , чтобы передать полностью представление; если необходимо усилить впечатление.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Символические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жесты - это условные жесты и нередко бывают характерны для ряда типовых ситуаций 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 предельности (сабельная отмашка кистью руки);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 отказа, отрицания (отталкивающее движение рукой или двумя руками);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жесты разъединения, противопоставления и многие другие.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жестикуляция обусловлена и характером говорящего.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 жестом считается тот, которого не замечают, который органически сливается со словом и усиливает его воздействие на слушателей.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варианту 14.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 и фамилии. Склонение имен и фамилий.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языкознании выделяется особый раздел -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ономастика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греч. «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искусство давать имена), который занимается изучением собственных имен, отчеств, фамилий, прозвищ, кличек животных и т.д.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Антропонимика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раздел в ономастике, изучающий собственные имена людей.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имя появилось в результате возникновения потребности выделить отдельного человека из группы ему подобных. Сначала были имена-прозвания, которые давались по цвету волос и кожи, по характеру и поведению человека и т.д. Затем вместе с принятием Христианства на Руси (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 пришли из Византии и канонические имена, узаконенные.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имена - имена, расположенные в календарях (церковных и гражданских) по списку святых и их календарным дням.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 наречения именем у русских до революции находился в руках церкви, и как только церковь отделилась от государства, было разрешено давать имена помимо церкви.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20-30-е годы начинается новое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имятворчество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создаваемых именах люди стремились отразить революционные события: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Ревмира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революция мира;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Лориэль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Ленин, октябрьская революция, индустриализация, электрификация;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Ремизан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революция мировая занялась и многие, многие другие.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95 % русских людей носят старые традиционные календарные имена.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словом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подразумеваем фамильное имя, т.е. имя всей семьи. История возникновения фамилий очень интересна. До начала 30-х годов не все население России имело фамилии. И получило их в связи с проводившейся паспортизацией в декабре 1932-33 гг. Начало же появления фамилий, судя по памятникам, относят к </w:t>
      </w:r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Первыми обладателями фамилий были князья, но мелкие или средние, т.к. крупные были известны и в фамилиях не нуждались.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фамилии образованы от имен собственных: (Ивановы, Петровы); 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заимствованы из флоры и фауны: (Комаровы, Медведевы, Гусевы и т.д.);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образованы по роду занятий: (Кузнецовы, Мельниковы, Расторгуевы и т.д.)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так называемые географические фамилии: (Казанцевы, Донские, Волгины). 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Склонение имен и фамилий.</w:t>
      </w:r>
    </w:p>
    <w:p w:rsidR="00A669A3" w:rsidRPr="00A669A3" w:rsidRDefault="00A669A3" w:rsidP="00A6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имена и фамилии в большинстве случаев имеют склонения.</w:t>
      </w:r>
    </w:p>
    <w:p w:rsidR="00A669A3" w:rsidRPr="00A669A3" w:rsidRDefault="00A669A3" w:rsidP="00CD5ED9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на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-ев, -ин склоняются и в творительном падеже,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имеют окончание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(Петровым, Зверевым, Ильиным).</w:t>
      </w:r>
    </w:p>
    <w:p w:rsidR="00A669A3" w:rsidRPr="00A669A3" w:rsidRDefault="00A669A3" w:rsidP="00CD5ED9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Русские и иноязычные фамилии, оканчивающиеся на согласный звук, склоняются, если относятся к мужчинам, и не склоняются, если к женщинам. (Виктору Цою - Аните Цой, Владимиру Далю - Ирине Даль).</w:t>
      </w:r>
    </w:p>
    <w:p w:rsidR="00A669A3" w:rsidRPr="00A669A3" w:rsidRDefault="00A669A3" w:rsidP="00CD5ED9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склоняются фамилии, оканчивающиеся на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Дубяго, Дурново)</w:t>
      </w:r>
    </w:p>
    <w:p w:rsidR="00A669A3" w:rsidRPr="00A669A3" w:rsidRDefault="00A669A3" w:rsidP="00CD5ED9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фамилии,оканчивающиеся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-а, кроме французских, имеющих на конце -а ударное, склоняются.(у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Майбороды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Ланде, но к Дюма).</w:t>
      </w:r>
    </w:p>
    <w:p w:rsidR="00A669A3" w:rsidRPr="00A669A3" w:rsidRDefault="00A669A3" w:rsidP="00CD5ED9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Украинские фамилии на -ко,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не склоняются (юбилей Шевченко, театр им. Франко)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(Напишите еще о некоторых случаях склонения фамилий)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варианту  15. 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географических названий.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языке существует понятие -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топоним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Топоним - имя собственное, название любого географического объекта: реки, озера, города, острова, улиц и т.д. Все эти названия изучает наука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топонимика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A3" w:rsidRPr="00A669A3" w:rsidRDefault="00A669A3" w:rsidP="00A669A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Topos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«место»</w:t>
      </w:r>
    </w:p>
    <w:p w:rsidR="00A669A3" w:rsidRPr="00A669A3" w:rsidRDefault="00A669A3" w:rsidP="00A669A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onyma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«имя».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топонимика</w:t>
      </w: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наука об именах , названиях мест. Названия мест - это слова, а словами занимается </w:t>
      </w:r>
      <w:r w:rsidRPr="00A66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языкознание.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Топонимы своеобразны по происхождению, значению и употреблению. Очень много географических названий образовано от фамилий, имен, отчеств, прозвищ и т.д. Названия также присваиваются по физико-географическим особенностям местности, где находится город или село, поселок, по отличительным признакам, бросающимся в глаза.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словообразовательные средства для создания топонимов, называемые «строительным материалом».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названия некоторых городов и населенных пунктов (Александров, Ковров, Кольчугино, Камешково, Петушки и др.) образованы при помощи суффиксов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-ин, -ник, -к,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самых древних суффиксов -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: (Можайск, Минск, Луганск).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названия образуются при помощи суффиксов: -ник, -их(а),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(Сокольники, Дубровичи, </w:t>
      </w:r>
      <w:proofErr w:type="spellStart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Никишиха</w:t>
      </w:r>
      <w:proofErr w:type="spellEnd"/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A669A3" w:rsidRPr="00A669A3" w:rsidRDefault="00A669A3" w:rsidP="00A669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названия - самые разнообразные, замысловатые и интересные. Топонимы - это и мост, связывающий нас с  прошлым. Они могут много рассказать о жизни наших предков. Любое географическое название исторично и является памятником культуры каждого народа.</w:t>
      </w: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A6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4" w:rsidRPr="00110754" w:rsidRDefault="00A669A3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0754" w:rsidRPr="00110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литература 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Введенская, Л.А. Культура и искусство речи / Л.А. Введенская, Л.Г. Павлова. – Ростов-на-Дону : Феникс, 2012. 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Голуб, И.Б. Русский язык и культура речи / И.Б. Голуб. – М. : Логос, 2013. 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Русский язык и культура речи : практикум : учеб. пособие / Н.А.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О.Ю. Князева, М.Р. Саввова. – М., 2010.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Скворцов Л.И. Культура русской речи : слов.-справ. / Л.И. Скворцов. - 4-е изд., стер. - М. : Академия, 2010. - 224с. 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Русский язык и культура речи : учебник / под ред. В.И. Максимова. – М. :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Гардарики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Русский язык и культура речи: учебник / под ред. В.Д. Черняка. – М. : Высшая школа, 2003.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Барлас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Л.Г. Русский язык. Стилистика / Л.Г.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Барлас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2008.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Розенталь, Д.Э. Справочник по русскому языку: правописание, произношение, литературное редактирование / Д.Э. Розенталь, Е.В.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Джанджакова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Н.П. Кабанова. – М. : Айрис-пресс, 2008.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Розенталь, Д.Э. Секреты стилистики. Правила хорошей речи / Д.Э. Розенталь, И.Б. Голуб. – М., 2012.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Н.С. Функциональные стили русского языка / Н.С.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2004.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Кожина, М.Н. Стилистика русского языка / М.Н. Кожина. – М., 2006.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Бобылев Б.Г., Давыдова М.И. Русский язык. Культура речи. Тестовые задания: пособие для учащихся общеобразовательных учреждений. М.: Просвещение, 2011. 448 с.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Боженкова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Р.К.,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Боженкова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Шаклеин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Русский язык и культура речи: учебник. М.: Флинта, 2011. 608 с.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Розенталь Д.Э., Фомина М.И. Современный русский язык: учебник XXI века.  М.: Логос, 2006. 528 с.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Введенская Л.А., Павлова Л.Г. Риторика и культура речи: учебное пособие. 4 – е изд. Ростов н/Д.: Феникс, 2004. 544 с.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Введенская Л.А., Павлова Л.Г.,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Кашаева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Русский язык и культура речи: учебное пособие. – 19 изд. Ростов н/Д.: Феникс., 2007. 544 с.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Словари: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Квятковский А.П. Поэтический словарь. – М.: Советская энциклопедия, 1966.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Словарь русского языка XIX в.: Проект. / Под ред. З.М. Петровой. – СПб.: Наука, 2002.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Ожегов С.И. Словарь русского языка. – 2-е изд. – М.: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Онекс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Каленчук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М.Л., Касаткина Р.Ф. Словарь трудностей русского произношения. – М.: Русский язык, 1997.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Розенталь Д.Э., Теленкова М.А. Словарь-справочник лингвистических терминов. – М.: Просвещение, 2010.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Петровский Н.А. Словарь русских личных имен. – М.: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Русские словари, 2005.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Фразеологизмы русского языка. / Сост. М.Ф. Худякова. – Екатеринбург: Уральское изд-во, 1999.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Орфографический словарь русского языка. – М., 2011.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Орфографический словарь русского языка. / Сост. Н.И.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Новинская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 – Ростов-на-Дону: Феникс, 20010.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Александрова З.Е. Словарь синонимов русского языка. – Изд. 15-е. – М.: Дрофа, 2011.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Русский толковый словарь. / Под ред. В.В. Лопатина, Л.Е. Лопатиной. – 5-е изд. – М.: Русский язык, 2008.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Даль В.И. Словарь великорусского языка: В 4 т. – М.: Советская энциклопедия, 1998.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Даль В.И. Пословицы и поговорки русского народа. – М.: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2002.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Мокиенко В.М., Никитина Т.Г. Большой словарь русских жаргонов. – СПб.: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Норинт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Вольтер Х., Мокиенко В.М. Большой словарь русских прозвищ. – М.: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Олма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Медиагрупп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Никитина Т.Г. Словарь молодежного сленга. – 2-е изд., </w:t>
      </w:r>
      <w:proofErr w:type="spellStart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СПб.: Фолио-пресс, 1998.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Рогожникова Р.П., Карская Т.С. Словарь устаревших слов русского языка. – М.: Дрофа, 2013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данных, информационно-справочные и поисковые системы*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Аудио-лекция «Русский язык и культура речи –  www.twirpx.com/files/languages/rus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Справочно-информационный портал «Русский язык» – www.gramota.ru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Культура речи.  «Как правильно и грамотно говорить по-русски»– file-onlaine.ru/…/46623-kultura-rechi-kak-pravilno-i- gramotno-govorit-p.html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работа с электронной картотекой «Национального корпуса русского языка» – http://www.ruscorpora.ru/. 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Электронная база данных Институт лингвистических исследований РАН. Адрес в Интернете iling.spb.ru.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</w:t>
      </w:r>
      <w:r w:rsidR="0082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__________________ </w:t>
      </w:r>
      <w:proofErr w:type="spellStart"/>
      <w:r w:rsidR="00820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82073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___________Каплина С.Е.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подпись</w:t>
      </w:r>
    </w:p>
    <w:p w:rsidR="00110754" w:rsidRPr="00110754" w:rsidRDefault="00110754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Pr="00A669A3" w:rsidRDefault="00A669A3" w:rsidP="0011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A3" w:rsidRDefault="00A669A3"/>
    <w:sectPr w:rsidR="00A669A3" w:rsidSect="00A669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C70"/>
    <w:multiLevelType w:val="singleLevel"/>
    <w:tmpl w:val="1A5A3DAA"/>
    <w:lvl w:ilvl="0">
      <w:start w:val="3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4F72BB9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5D6146C"/>
    <w:multiLevelType w:val="singleLevel"/>
    <w:tmpl w:val="542465E6"/>
    <w:lvl w:ilvl="0">
      <w:start w:val="10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07C674C8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07D35D00"/>
    <w:multiLevelType w:val="singleLevel"/>
    <w:tmpl w:val="2834A688"/>
    <w:lvl w:ilvl="0">
      <w:start w:val="6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0AE824FD"/>
    <w:multiLevelType w:val="singleLevel"/>
    <w:tmpl w:val="EC2AB0AA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0C5E1F52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0C6C34BE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0CFE0FF0"/>
    <w:multiLevelType w:val="singleLevel"/>
    <w:tmpl w:val="BC6E5524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140C387E"/>
    <w:multiLevelType w:val="singleLevel"/>
    <w:tmpl w:val="BC6E5524"/>
    <w:lvl w:ilvl="0">
      <w:start w:val="2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14780583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149C5EFC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14F353F0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14F935D3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1B24698E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1BD02709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1C2C67CB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1D6B3CC7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1F16439E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21D21AAC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21EE6426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22537F0B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22C9388A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28783009"/>
    <w:multiLevelType w:val="singleLevel"/>
    <w:tmpl w:val="BC6E5524"/>
    <w:lvl w:ilvl="0">
      <w:start w:val="2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28895C43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298167F9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2C7538F9"/>
    <w:multiLevelType w:val="singleLevel"/>
    <w:tmpl w:val="1A5A3DAA"/>
    <w:lvl w:ilvl="0">
      <w:start w:val="3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>
    <w:nsid w:val="307F33F6"/>
    <w:multiLevelType w:val="singleLevel"/>
    <w:tmpl w:val="BC6E5524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>
    <w:nsid w:val="30CE1BD5"/>
    <w:multiLevelType w:val="singleLevel"/>
    <w:tmpl w:val="BC6E5524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317461F3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324E0F65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372C4B72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374C0EF4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37F72DC9"/>
    <w:multiLevelType w:val="singleLevel"/>
    <w:tmpl w:val="2834A688"/>
    <w:lvl w:ilvl="0">
      <w:start w:val="6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>
    <w:nsid w:val="38112F11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>
    <w:nsid w:val="38F1266C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6">
    <w:nsid w:val="3A052499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7">
    <w:nsid w:val="3AB26F3F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8">
    <w:nsid w:val="3C096E6B"/>
    <w:multiLevelType w:val="singleLevel"/>
    <w:tmpl w:val="97BA222A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9">
    <w:nsid w:val="3CAA1862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0">
    <w:nsid w:val="3D34476A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1">
    <w:nsid w:val="3D396815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2">
    <w:nsid w:val="3FBE10B2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3">
    <w:nsid w:val="42777EAD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4">
    <w:nsid w:val="42DB03F1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5">
    <w:nsid w:val="43CB14EC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85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6">
    <w:nsid w:val="43EF70CB"/>
    <w:multiLevelType w:val="singleLevel"/>
    <w:tmpl w:val="CE029B7E"/>
    <w:lvl w:ilvl="0">
      <w:start w:val="8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7">
    <w:nsid w:val="46516340"/>
    <w:multiLevelType w:val="singleLevel"/>
    <w:tmpl w:val="EC2AB0AA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8">
    <w:nsid w:val="46D060D2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9">
    <w:nsid w:val="497E2CCC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0">
    <w:nsid w:val="49C55D3F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1">
    <w:nsid w:val="4ADA5482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2">
    <w:nsid w:val="4AFB5668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3">
    <w:nsid w:val="4C5223EB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4">
    <w:nsid w:val="4D131F46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5">
    <w:nsid w:val="4E7C4346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6">
    <w:nsid w:val="4F011BD1"/>
    <w:multiLevelType w:val="singleLevel"/>
    <w:tmpl w:val="2834A688"/>
    <w:lvl w:ilvl="0">
      <w:start w:val="6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7">
    <w:nsid w:val="4F750D91"/>
    <w:multiLevelType w:val="singleLevel"/>
    <w:tmpl w:val="2CAC3824"/>
    <w:lvl w:ilvl="0">
      <w:start w:val="9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8">
    <w:nsid w:val="505642BC"/>
    <w:multiLevelType w:val="singleLevel"/>
    <w:tmpl w:val="EC2AB0AA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9">
    <w:nsid w:val="518D5D92"/>
    <w:multiLevelType w:val="singleLevel"/>
    <w:tmpl w:val="F8A441C6"/>
    <w:lvl w:ilvl="0">
      <w:start w:val="1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0">
    <w:nsid w:val="52BB13DF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1">
    <w:nsid w:val="53912664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2">
    <w:nsid w:val="55154C6B"/>
    <w:multiLevelType w:val="singleLevel"/>
    <w:tmpl w:val="BC6E5524"/>
    <w:lvl w:ilvl="0">
      <w:start w:val="2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3">
    <w:nsid w:val="56111422"/>
    <w:multiLevelType w:val="singleLevel"/>
    <w:tmpl w:val="19985740"/>
    <w:lvl w:ilvl="0">
      <w:start w:val="7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4">
    <w:nsid w:val="58434707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5">
    <w:nsid w:val="58D05D58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6">
    <w:nsid w:val="58D52C83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7">
    <w:nsid w:val="5A177A36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8">
    <w:nsid w:val="5F127A4C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9">
    <w:nsid w:val="5FA803E5"/>
    <w:multiLevelType w:val="singleLevel"/>
    <w:tmpl w:val="BC6E5524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0">
    <w:nsid w:val="650A0C38"/>
    <w:multiLevelType w:val="singleLevel"/>
    <w:tmpl w:val="F406420E"/>
    <w:lvl w:ilvl="0">
      <w:start w:val="1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1">
    <w:nsid w:val="65873609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2">
    <w:nsid w:val="65D13F1E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3">
    <w:nsid w:val="6606425A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4">
    <w:nsid w:val="665D45B5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5">
    <w:nsid w:val="67C3740E"/>
    <w:multiLevelType w:val="singleLevel"/>
    <w:tmpl w:val="BC6E552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6">
    <w:nsid w:val="69CF7AB4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7">
    <w:nsid w:val="6A17470C"/>
    <w:multiLevelType w:val="singleLevel"/>
    <w:tmpl w:val="77A45964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8">
    <w:nsid w:val="6B8D4FF6"/>
    <w:multiLevelType w:val="singleLevel"/>
    <w:tmpl w:val="1384F4C6"/>
    <w:lvl w:ilvl="0">
      <w:start w:val="1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9">
    <w:nsid w:val="6C8B5071"/>
    <w:multiLevelType w:val="singleLevel"/>
    <w:tmpl w:val="1384F4C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0">
    <w:nsid w:val="70233481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1">
    <w:nsid w:val="7062253C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2">
    <w:nsid w:val="729500F3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3">
    <w:nsid w:val="745F34FA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4">
    <w:nsid w:val="75825D20"/>
    <w:multiLevelType w:val="singleLevel"/>
    <w:tmpl w:val="BC6E5524"/>
    <w:lvl w:ilvl="0">
      <w:start w:val="2"/>
      <w:numFmt w:val="decimal"/>
      <w:lvlText w:val="%1) "/>
      <w:legacy w:legacy="1" w:legacySpace="0" w:legacyIndent="283"/>
      <w:lvlJc w:val="left"/>
      <w:pPr>
        <w:ind w:left="137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5">
    <w:nsid w:val="75C26829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6">
    <w:nsid w:val="77026C60"/>
    <w:multiLevelType w:val="singleLevel"/>
    <w:tmpl w:val="C4E07CEC"/>
    <w:lvl w:ilvl="0">
      <w:start w:val="4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7">
    <w:nsid w:val="77B06AA2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8">
    <w:nsid w:val="78A65659"/>
    <w:multiLevelType w:val="singleLevel"/>
    <w:tmpl w:val="660E9D9E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9">
    <w:nsid w:val="78AD5088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0">
    <w:nsid w:val="78E962B4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1">
    <w:nsid w:val="79477117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2">
    <w:nsid w:val="79BF72D1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3">
    <w:nsid w:val="7BB518FD"/>
    <w:multiLevelType w:val="singleLevel"/>
    <w:tmpl w:val="77A45964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4">
    <w:nsid w:val="7C8A0376"/>
    <w:multiLevelType w:val="singleLevel"/>
    <w:tmpl w:val="1384F4C6"/>
    <w:lvl w:ilvl="0">
      <w:start w:val="1"/>
      <w:numFmt w:val="decimal"/>
      <w:lvlText w:val="%1)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5">
    <w:nsid w:val="7D241D89"/>
    <w:multiLevelType w:val="singleLevel"/>
    <w:tmpl w:val="BC6E5524"/>
    <w:lvl w:ilvl="0">
      <w:start w:val="2"/>
      <w:numFmt w:val="decimal"/>
      <w:lvlText w:val="%1) "/>
      <w:legacy w:legacy="1" w:legacySpace="0" w:legacyIndent="283"/>
      <w:lvlJc w:val="left"/>
      <w:pPr>
        <w:ind w:left="122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6">
    <w:nsid w:val="7DDE0C8E"/>
    <w:multiLevelType w:val="singleLevel"/>
    <w:tmpl w:val="EC2AB0AA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7">
    <w:nsid w:val="7FA10B95"/>
    <w:multiLevelType w:val="singleLevel"/>
    <w:tmpl w:val="77A459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35"/>
  </w:num>
  <w:num w:numId="3">
    <w:abstractNumId w:val="62"/>
  </w:num>
  <w:num w:numId="4">
    <w:abstractNumId w:val="78"/>
  </w:num>
  <w:num w:numId="5">
    <w:abstractNumId w:val="23"/>
  </w:num>
  <w:num w:numId="6">
    <w:abstractNumId w:val="0"/>
  </w:num>
  <w:num w:numId="7">
    <w:abstractNumId w:val="86"/>
  </w:num>
  <w:num w:numId="8">
    <w:abstractNumId w:val="82"/>
  </w:num>
  <w:num w:numId="9">
    <w:abstractNumId w:val="89"/>
  </w:num>
  <w:num w:numId="10">
    <w:abstractNumId w:val="81"/>
  </w:num>
  <w:num w:numId="11">
    <w:abstractNumId w:val="66"/>
  </w:num>
  <w:num w:numId="12">
    <w:abstractNumId w:val="85"/>
  </w:num>
  <w:num w:numId="13">
    <w:abstractNumId w:val="22"/>
  </w:num>
  <w:num w:numId="14">
    <w:abstractNumId w:val="38"/>
  </w:num>
  <w:num w:numId="15">
    <w:abstractNumId w:val="13"/>
  </w:num>
  <w:num w:numId="16">
    <w:abstractNumId w:val="58"/>
  </w:num>
  <w:num w:numId="17">
    <w:abstractNumId w:val="4"/>
  </w:num>
  <w:num w:numId="18">
    <w:abstractNumId w:val="20"/>
  </w:num>
  <w:num w:numId="19">
    <w:abstractNumId w:val="72"/>
  </w:num>
  <w:num w:numId="20">
    <w:abstractNumId w:val="30"/>
  </w:num>
  <w:num w:numId="21">
    <w:abstractNumId w:val="50"/>
  </w:num>
  <w:num w:numId="22">
    <w:abstractNumId w:val="64"/>
  </w:num>
  <w:num w:numId="23">
    <w:abstractNumId w:val="80"/>
  </w:num>
  <w:num w:numId="24">
    <w:abstractNumId w:val="83"/>
  </w:num>
  <w:num w:numId="25">
    <w:abstractNumId w:val="91"/>
  </w:num>
  <w:num w:numId="26">
    <w:abstractNumId w:val="9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7">
    <w:abstractNumId w:val="25"/>
  </w:num>
  <w:num w:numId="28">
    <w:abstractNumId w:val="71"/>
  </w:num>
  <w:num w:numId="29">
    <w:abstractNumId w:val="94"/>
  </w:num>
  <w:num w:numId="30">
    <w:abstractNumId w:val="36"/>
  </w:num>
  <w:num w:numId="31">
    <w:abstractNumId w:val="42"/>
  </w:num>
  <w:num w:numId="32">
    <w:abstractNumId w:val="24"/>
  </w:num>
  <w:num w:numId="33">
    <w:abstractNumId w:val="49"/>
  </w:num>
  <w:num w:numId="34">
    <w:abstractNumId w:val="1"/>
  </w:num>
  <w:num w:numId="35">
    <w:abstractNumId w:val="7"/>
  </w:num>
  <w:num w:numId="36">
    <w:abstractNumId w:val="6"/>
  </w:num>
  <w:num w:numId="37">
    <w:abstractNumId w:val="31"/>
  </w:num>
  <w:num w:numId="38">
    <w:abstractNumId w:val="52"/>
  </w:num>
  <w:num w:numId="39">
    <w:abstractNumId w:val="21"/>
  </w:num>
  <w:num w:numId="40">
    <w:abstractNumId w:val="88"/>
  </w:num>
  <w:num w:numId="41">
    <w:abstractNumId w:val="96"/>
  </w:num>
  <w:num w:numId="42">
    <w:abstractNumId w:val="3"/>
  </w:num>
  <w:num w:numId="43">
    <w:abstractNumId w:val="74"/>
  </w:num>
  <w:num w:numId="44">
    <w:abstractNumId w:val="90"/>
  </w:num>
  <w:num w:numId="45">
    <w:abstractNumId w:val="39"/>
  </w:num>
  <w:num w:numId="46">
    <w:abstractNumId w:val="17"/>
  </w:num>
  <w:num w:numId="47">
    <w:abstractNumId w:val="76"/>
  </w:num>
  <w:num w:numId="48">
    <w:abstractNumId w:val="12"/>
  </w:num>
  <w:num w:numId="49">
    <w:abstractNumId w:val="53"/>
  </w:num>
  <w:num w:numId="50">
    <w:abstractNumId w:val="14"/>
  </w:num>
  <w:num w:numId="51">
    <w:abstractNumId w:val="19"/>
  </w:num>
  <w:num w:numId="52">
    <w:abstractNumId w:val="29"/>
  </w:num>
  <w:num w:numId="53">
    <w:abstractNumId w:val="79"/>
  </w:num>
  <w:num w:numId="54">
    <w:abstractNumId w:val="95"/>
  </w:num>
  <w:num w:numId="55">
    <w:abstractNumId w:val="95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228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6">
    <w:abstractNumId w:val="84"/>
  </w:num>
  <w:num w:numId="57">
    <w:abstractNumId w:val="84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378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8">
    <w:abstractNumId w:val="40"/>
  </w:num>
  <w:num w:numId="59">
    <w:abstractNumId w:val="37"/>
  </w:num>
  <w:num w:numId="60">
    <w:abstractNumId w:val="44"/>
  </w:num>
  <w:num w:numId="61">
    <w:abstractNumId w:val="5"/>
  </w:num>
  <w:num w:numId="62">
    <w:abstractNumId w:val="56"/>
  </w:num>
  <w:num w:numId="63">
    <w:abstractNumId w:val="63"/>
  </w:num>
  <w:num w:numId="64">
    <w:abstractNumId w:val="46"/>
  </w:num>
  <w:num w:numId="65">
    <w:abstractNumId w:val="57"/>
  </w:num>
  <w:num w:numId="66">
    <w:abstractNumId w:val="2"/>
  </w:num>
  <w:num w:numId="67">
    <w:abstractNumId w:val="59"/>
  </w:num>
  <w:num w:numId="68">
    <w:abstractNumId w:val="70"/>
  </w:num>
  <w:num w:numId="69">
    <w:abstractNumId w:val="55"/>
  </w:num>
  <w:num w:numId="70">
    <w:abstractNumId w:val="67"/>
  </w:num>
  <w:num w:numId="71">
    <w:abstractNumId w:val="48"/>
  </w:num>
  <w:num w:numId="72">
    <w:abstractNumId w:val="77"/>
  </w:num>
  <w:num w:numId="73">
    <w:abstractNumId w:val="93"/>
  </w:num>
  <w:num w:numId="74">
    <w:abstractNumId w:val="15"/>
  </w:num>
  <w:num w:numId="75">
    <w:abstractNumId w:val="47"/>
  </w:num>
  <w:num w:numId="76">
    <w:abstractNumId w:val="33"/>
  </w:num>
  <w:num w:numId="77">
    <w:abstractNumId w:val="68"/>
  </w:num>
  <w:num w:numId="78">
    <w:abstractNumId w:val="34"/>
  </w:num>
  <w:num w:numId="79">
    <w:abstractNumId w:val="60"/>
  </w:num>
  <w:num w:numId="80">
    <w:abstractNumId w:val="41"/>
  </w:num>
  <w:num w:numId="81">
    <w:abstractNumId w:val="16"/>
  </w:num>
  <w:num w:numId="82">
    <w:abstractNumId w:val="16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701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3">
    <w:abstractNumId w:val="87"/>
  </w:num>
  <w:num w:numId="84">
    <w:abstractNumId w:val="43"/>
  </w:num>
  <w:num w:numId="85">
    <w:abstractNumId w:val="97"/>
  </w:num>
  <w:num w:numId="86">
    <w:abstractNumId w:val="61"/>
  </w:num>
  <w:num w:numId="87">
    <w:abstractNumId w:val="18"/>
  </w:num>
  <w:num w:numId="88">
    <w:abstractNumId w:val="92"/>
  </w:num>
  <w:num w:numId="89">
    <w:abstractNumId w:val="32"/>
  </w:num>
  <w:num w:numId="90">
    <w:abstractNumId w:val="73"/>
  </w:num>
  <w:num w:numId="91">
    <w:abstractNumId w:val="75"/>
  </w:num>
  <w:num w:numId="92">
    <w:abstractNumId w:val="51"/>
  </w:num>
  <w:num w:numId="93">
    <w:abstractNumId w:val="54"/>
  </w:num>
  <w:num w:numId="94">
    <w:abstractNumId w:val="69"/>
  </w:num>
  <w:num w:numId="95">
    <w:abstractNumId w:val="11"/>
  </w:num>
  <w:num w:numId="96">
    <w:abstractNumId w:val="10"/>
  </w:num>
  <w:num w:numId="97">
    <w:abstractNumId w:val="45"/>
  </w:num>
  <w:num w:numId="98">
    <w:abstractNumId w:val="65"/>
  </w:num>
  <w:num w:numId="99">
    <w:abstractNumId w:val="8"/>
  </w:num>
  <w:num w:numId="100">
    <w:abstractNumId w:val="9"/>
  </w:num>
  <w:num w:numId="101">
    <w:abstractNumId w:val="26"/>
  </w:num>
  <w:num w:numId="102">
    <w:abstractNumId w:val="28"/>
  </w:num>
  <w:num w:numId="103">
    <w:abstractNumId w:val="2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7F"/>
    <w:rsid w:val="000017AA"/>
    <w:rsid w:val="000B0A20"/>
    <w:rsid w:val="000B427F"/>
    <w:rsid w:val="00110754"/>
    <w:rsid w:val="001A6ADF"/>
    <w:rsid w:val="001E02F8"/>
    <w:rsid w:val="00326C19"/>
    <w:rsid w:val="00361C4C"/>
    <w:rsid w:val="005E5EE1"/>
    <w:rsid w:val="00721BD2"/>
    <w:rsid w:val="007B7CFF"/>
    <w:rsid w:val="00820734"/>
    <w:rsid w:val="00842DA5"/>
    <w:rsid w:val="00A669A3"/>
    <w:rsid w:val="00A768FD"/>
    <w:rsid w:val="00B42ECC"/>
    <w:rsid w:val="00C540D6"/>
    <w:rsid w:val="00CB736D"/>
    <w:rsid w:val="00CD5ED9"/>
    <w:rsid w:val="00DA4081"/>
    <w:rsid w:val="00E32640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C"/>
  </w:style>
  <w:style w:type="paragraph" w:styleId="1">
    <w:name w:val="heading 1"/>
    <w:basedOn w:val="a"/>
    <w:next w:val="a"/>
    <w:link w:val="10"/>
    <w:qFormat/>
    <w:rsid w:val="00A669A3"/>
    <w:pPr>
      <w:keepNext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69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CC"/>
    <w:pPr>
      <w:ind w:left="720"/>
      <w:contextualSpacing/>
    </w:pPr>
  </w:style>
  <w:style w:type="paragraph" w:customStyle="1" w:styleId="msonormalbullet2gif">
    <w:name w:val="msonormalbullet2.gif"/>
    <w:basedOn w:val="a"/>
    <w:rsid w:val="00B4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E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A669A3"/>
  </w:style>
  <w:style w:type="paragraph" w:styleId="a5">
    <w:name w:val="footer"/>
    <w:basedOn w:val="a"/>
    <w:link w:val="a6"/>
    <w:rsid w:val="00A669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66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669A3"/>
  </w:style>
  <w:style w:type="paragraph" w:styleId="a8">
    <w:name w:val="header"/>
    <w:basedOn w:val="a"/>
    <w:link w:val="a9"/>
    <w:rsid w:val="00A669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A669A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669A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Body Text Indent"/>
    <w:basedOn w:val="a"/>
    <w:link w:val="ad"/>
    <w:rsid w:val="00A669A3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A669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66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A669A3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669A3"/>
    <w:pPr>
      <w:spacing w:after="0" w:line="240" w:lineRule="auto"/>
      <w:ind w:left="19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669A3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669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alloon Text"/>
    <w:basedOn w:val="a"/>
    <w:link w:val="af"/>
    <w:rsid w:val="00A669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A66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C"/>
  </w:style>
  <w:style w:type="paragraph" w:styleId="1">
    <w:name w:val="heading 1"/>
    <w:basedOn w:val="a"/>
    <w:next w:val="a"/>
    <w:link w:val="10"/>
    <w:qFormat/>
    <w:rsid w:val="00A669A3"/>
    <w:pPr>
      <w:keepNext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69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CC"/>
    <w:pPr>
      <w:ind w:left="720"/>
      <w:contextualSpacing/>
    </w:pPr>
  </w:style>
  <w:style w:type="paragraph" w:customStyle="1" w:styleId="msonormalbullet2gif">
    <w:name w:val="msonormalbullet2.gif"/>
    <w:basedOn w:val="a"/>
    <w:rsid w:val="00B4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E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A669A3"/>
  </w:style>
  <w:style w:type="paragraph" w:styleId="a5">
    <w:name w:val="footer"/>
    <w:basedOn w:val="a"/>
    <w:link w:val="a6"/>
    <w:rsid w:val="00A669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66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669A3"/>
  </w:style>
  <w:style w:type="paragraph" w:styleId="a8">
    <w:name w:val="header"/>
    <w:basedOn w:val="a"/>
    <w:link w:val="a9"/>
    <w:rsid w:val="00A669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A669A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669A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Body Text Indent"/>
    <w:basedOn w:val="a"/>
    <w:link w:val="ad"/>
    <w:rsid w:val="00A669A3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A669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66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A669A3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669A3"/>
    <w:pPr>
      <w:spacing w:after="0" w:line="240" w:lineRule="auto"/>
      <w:ind w:left="19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669A3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669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alloon Text"/>
    <w:basedOn w:val="a"/>
    <w:link w:val="af"/>
    <w:rsid w:val="00A669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A66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46</Pages>
  <Words>18175</Words>
  <Characters>103604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ТиПЛ</dc:creator>
  <cp:keywords/>
  <dc:description/>
  <cp:lastModifiedBy>Позднякова Яна Викторовна</cp:lastModifiedBy>
  <cp:revision>24</cp:revision>
  <dcterms:created xsi:type="dcterms:W3CDTF">2016-11-17T04:22:00Z</dcterms:created>
  <dcterms:modified xsi:type="dcterms:W3CDTF">2019-11-14T04:58:00Z</dcterms:modified>
</cp:coreProperties>
</file>